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73" w:rsidRDefault="00761773" w:rsidP="00761773">
      <w:pPr>
        <w:jc w:val="center"/>
        <w:rPr>
          <w:sz w:val="16"/>
          <w:szCs w:val="16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773" w:rsidRDefault="00761773" w:rsidP="0076177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761773" w:rsidRPr="00E57A8F" w:rsidTr="00BF6F52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773" w:rsidRPr="00E57A8F" w:rsidRDefault="00761773" w:rsidP="00761773">
            <w:pPr>
              <w:jc w:val="center"/>
              <w:rPr>
                <w:sz w:val="28"/>
                <w:szCs w:val="28"/>
              </w:rPr>
            </w:pPr>
            <w:r w:rsidRPr="00E57A8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61773" w:rsidRPr="00E57A8F" w:rsidRDefault="00FE4F82" w:rsidP="0076177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61773" w:rsidRPr="00665925" w:rsidTr="00BF6F5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773" w:rsidRPr="00665925" w:rsidRDefault="00761773" w:rsidP="00BF6F52">
            <w:pPr>
              <w:rPr>
                <w:sz w:val="20"/>
              </w:rPr>
            </w:pPr>
            <w:r w:rsidRPr="00665925">
              <w:rPr>
                <w:sz w:val="28"/>
              </w:rPr>
              <w:t>«</w:t>
            </w:r>
            <w:r w:rsidR="00BF6F52">
              <w:rPr>
                <w:sz w:val="28"/>
                <w:u w:val="single"/>
              </w:rPr>
              <w:t xml:space="preserve">  30  </w:t>
            </w:r>
            <w:r w:rsidRPr="00665925">
              <w:rPr>
                <w:sz w:val="28"/>
              </w:rPr>
              <w:t xml:space="preserve">» </w:t>
            </w:r>
            <w:r w:rsidR="00BF6F52">
              <w:rPr>
                <w:sz w:val="28"/>
                <w:u w:val="single"/>
              </w:rPr>
              <w:t xml:space="preserve">  сентября  </w:t>
            </w:r>
            <w:r w:rsidRPr="00665925">
              <w:rPr>
                <w:sz w:val="28"/>
              </w:rPr>
              <w:t xml:space="preserve">  20</w:t>
            </w:r>
            <w:r w:rsidR="00BB4589">
              <w:rPr>
                <w:sz w:val="28"/>
              </w:rPr>
              <w:t>22</w:t>
            </w:r>
            <w:r w:rsidRPr="00665925"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773" w:rsidRPr="00665925" w:rsidRDefault="00761773" w:rsidP="00BF6F52">
            <w:pPr>
              <w:jc w:val="right"/>
              <w:rPr>
                <w:sz w:val="20"/>
              </w:rPr>
            </w:pPr>
            <w:r w:rsidRPr="00665925">
              <w:rPr>
                <w:sz w:val="28"/>
              </w:rPr>
              <w:t xml:space="preserve">№ </w:t>
            </w:r>
            <w:r w:rsidR="00BF6F52">
              <w:rPr>
                <w:sz w:val="28"/>
                <w:u w:val="single"/>
              </w:rPr>
              <w:t>422-п</w:t>
            </w:r>
          </w:p>
        </w:tc>
      </w:tr>
      <w:tr w:rsidR="00761773" w:rsidRPr="00E57A8F" w:rsidTr="00BF6F52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773" w:rsidRPr="00E57A8F" w:rsidRDefault="00761773" w:rsidP="00761773">
            <w:pPr>
              <w:jc w:val="center"/>
            </w:pPr>
            <w:proofErr w:type="spellStart"/>
            <w:r w:rsidRPr="00E57A8F">
              <w:t>гп</w:t>
            </w:r>
            <w:proofErr w:type="spellEnd"/>
            <w:r w:rsidRPr="00E57A8F">
              <w:t xml:space="preserve"> Северо-Енисейский</w:t>
            </w:r>
          </w:p>
          <w:p w:rsidR="00761773" w:rsidRPr="00E57A8F" w:rsidRDefault="00761773" w:rsidP="007617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160D" w:rsidRPr="00A14EC5" w:rsidRDefault="00DA160D" w:rsidP="00DA160D">
      <w:pPr>
        <w:jc w:val="center"/>
      </w:pPr>
    </w:p>
    <w:p w:rsidR="00DA160D" w:rsidRDefault="00DA160D" w:rsidP="00100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1773" w:rsidRPr="008D13DC">
        <w:rPr>
          <w:b/>
          <w:bCs/>
          <w:sz w:val="28"/>
          <w:szCs w:val="28"/>
        </w:rPr>
        <w:t xml:space="preserve">Об утверждении порядка предоставления услуги по присмотру и уходу за </w:t>
      </w:r>
      <w:proofErr w:type="gramStart"/>
      <w:r w:rsidR="00490151">
        <w:rPr>
          <w:b/>
          <w:bCs/>
          <w:sz w:val="28"/>
          <w:szCs w:val="28"/>
        </w:rPr>
        <w:t>обучающимися</w:t>
      </w:r>
      <w:proofErr w:type="gramEnd"/>
      <w:r w:rsidR="00761773" w:rsidRPr="008D13DC">
        <w:rPr>
          <w:b/>
          <w:bCs/>
          <w:sz w:val="28"/>
          <w:szCs w:val="28"/>
        </w:rPr>
        <w:t xml:space="preserve"> в группах продленного дня в муниципальных общеобразовательных организациях </w:t>
      </w:r>
      <w:r w:rsidR="00761773">
        <w:rPr>
          <w:b/>
          <w:bCs/>
          <w:sz w:val="28"/>
          <w:szCs w:val="28"/>
        </w:rPr>
        <w:t>Северо-Енисейского района</w:t>
      </w:r>
      <w:r>
        <w:rPr>
          <w:b/>
          <w:sz w:val="28"/>
          <w:szCs w:val="28"/>
        </w:rPr>
        <w:t>»</w:t>
      </w:r>
    </w:p>
    <w:p w:rsidR="00DA160D" w:rsidRPr="00A14EC5" w:rsidRDefault="00DA160D" w:rsidP="00DA160D">
      <w:pPr>
        <w:jc w:val="both"/>
        <w:rPr>
          <w:b/>
        </w:rPr>
      </w:pPr>
    </w:p>
    <w:p w:rsidR="00DA160D" w:rsidRPr="00B46709" w:rsidRDefault="00DA160D" w:rsidP="00DA160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B46709">
        <w:rPr>
          <w:sz w:val="28"/>
          <w:szCs w:val="28"/>
        </w:rPr>
        <w:t>На сновании статьи 66 Федерального з</w:t>
      </w:r>
      <w:r w:rsidR="00100EF3">
        <w:rPr>
          <w:sz w:val="28"/>
          <w:szCs w:val="28"/>
        </w:rPr>
        <w:t xml:space="preserve">акона </w:t>
      </w:r>
      <w:r w:rsidR="004E59D9" w:rsidRPr="00B46709">
        <w:rPr>
          <w:sz w:val="28"/>
          <w:szCs w:val="28"/>
        </w:rPr>
        <w:t>от 29.12.2012</w:t>
      </w:r>
      <w:r w:rsidR="004E59D9">
        <w:rPr>
          <w:sz w:val="28"/>
          <w:szCs w:val="28"/>
        </w:rPr>
        <w:t xml:space="preserve"> года</w:t>
      </w:r>
      <w:r w:rsidR="004E59D9" w:rsidRPr="00B46709">
        <w:rPr>
          <w:sz w:val="28"/>
          <w:szCs w:val="28"/>
        </w:rPr>
        <w:t xml:space="preserve"> № 273-ФЗ</w:t>
      </w:r>
      <w:r w:rsidR="004E59D9">
        <w:rPr>
          <w:sz w:val="28"/>
          <w:szCs w:val="28"/>
        </w:rPr>
        <w:t xml:space="preserve"> </w:t>
      </w:r>
      <w:r w:rsidR="00100EF3">
        <w:rPr>
          <w:sz w:val="28"/>
          <w:szCs w:val="28"/>
        </w:rPr>
        <w:t>«</w:t>
      </w:r>
      <w:r w:rsidRPr="00B46709">
        <w:rPr>
          <w:sz w:val="28"/>
          <w:szCs w:val="28"/>
        </w:rPr>
        <w:t>Об обр</w:t>
      </w:r>
      <w:r w:rsidR="00100EF3">
        <w:rPr>
          <w:sz w:val="28"/>
          <w:szCs w:val="28"/>
        </w:rPr>
        <w:t>азовании в Российской Федерации»</w:t>
      </w:r>
      <w:r w:rsidRPr="00B46709">
        <w:rPr>
          <w:sz w:val="28"/>
          <w:szCs w:val="28"/>
        </w:rPr>
        <w:t xml:space="preserve">, Закона Красноярского края </w:t>
      </w:r>
      <w:r w:rsidR="004E59D9" w:rsidRPr="00B46709">
        <w:rPr>
          <w:sz w:val="28"/>
          <w:szCs w:val="28"/>
        </w:rPr>
        <w:t>от 02.11.2000</w:t>
      </w:r>
      <w:r w:rsidR="004E59D9">
        <w:rPr>
          <w:sz w:val="28"/>
          <w:szCs w:val="28"/>
        </w:rPr>
        <w:t xml:space="preserve"> года </w:t>
      </w:r>
      <w:r w:rsidR="004E59D9" w:rsidRPr="00B46709">
        <w:rPr>
          <w:sz w:val="28"/>
          <w:szCs w:val="28"/>
        </w:rPr>
        <w:t xml:space="preserve">№ 12-961 </w:t>
      </w:r>
      <w:r w:rsidRPr="00B46709">
        <w:rPr>
          <w:sz w:val="28"/>
          <w:szCs w:val="28"/>
        </w:rPr>
        <w:t>«О защите прав ребенка»</w:t>
      </w:r>
      <w:r w:rsidR="00100EF3">
        <w:rPr>
          <w:sz w:val="28"/>
          <w:szCs w:val="28"/>
        </w:rPr>
        <w:t xml:space="preserve">, п. 4 ст. 9.2 Федерального закона от 12.01.1996 года № 7-ФЗ «О некоммерческих организациях», </w:t>
      </w:r>
      <w:r w:rsidR="006C1BBF" w:rsidRPr="008D13DC">
        <w:rPr>
          <w:color w:val="000000"/>
          <w:sz w:val="28"/>
          <w:szCs w:val="28"/>
        </w:rPr>
        <w:t>Федеральн</w:t>
      </w:r>
      <w:r w:rsidR="00761773">
        <w:rPr>
          <w:color w:val="000000"/>
          <w:sz w:val="28"/>
          <w:szCs w:val="28"/>
        </w:rPr>
        <w:t>ого</w:t>
      </w:r>
      <w:r w:rsidR="006C1BBF" w:rsidRPr="008D13DC">
        <w:rPr>
          <w:color w:val="000000"/>
          <w:sz w:val="28"/>
          <w:szCs w:val="28"/>
        </w:rPr>
        <w:t xml:space="preserve"> закон</w:t>
      </w:r>
      <w:r w:rsidR="00761773">
        <w:rPr>
          <w:color w:val="000000"/>
          <w:sz w:val="28"/>
          <w:szCs w:val="28"/>
        </w:rPr>
        <w:t>а</w:t>
      </w:r>
      <w:r w:rsidR="006C1BBF" w:rsidRPr="008D13D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75BEC">
        <w:rPr>
          <w:color w:val="000000"/>
          <w:sz w:val="28"/>
          <w:szCs w:val="28"/>
        </w:rPr>
        <w:t>, Письма Министерства просвещения Российской Федерации от 08.08.2022</w:t>
      </w:r>
      <w:proofErr w:type="gramEnd"/>
      <w:r w:rsidR="00475BEC">
        <w:rPr>
          <w:color w:val="000000"/>
          <w:sz w:val="28"/>
          <w:szCs w:val="28"/>
        </w:rPr>
        <w:t xml:space="preserve"> </w:t>
      </w:r>
      <w:proofErr w:type="gramStart"/>
      <w:r w:rsidR="00475BEC">
        <w:rPr>
          <w:color w:val="000000"/>
          <w:sz w:val="28"/>
          <w:szCs w:val="28"/>
        </w:rPr>
        <w:t>года № 03-1142 «О направлении методических рекомендаций»</w:t>
      </w:r>
      <w:r w:rsidR="006C1BBF" w:rsidRPr="008D13DC">
        <w:rPr>
          <w:color w:val="000000"/>
          <w:sz w:val="28"/>
          <w:szCs w:val="28"/>
        </w:rPr>
        <w:t xml:space="preserve">, </w:t>
      </w:r>
      <w:r w:rsidR="00100EF3">
        <w:rPr>
          <w:sz w:val="28"/>
          <w:szCs w:val="28"/>
        </w:rPr>
        <w:t>в соответствии с постановлением Правительства Красноярского края от 26.04.2022 года № 332-п «Об утверждении коэффициента дополнительной индексации расходных обязательст</w:t>
      </w:r>
      <w:r w:rsidR="006C1BBF">
        <w:rPr>
          <w:sz w:val="28"/>
          <w:szCs w:val="28"/>
        </w:rPr>
        <w:t>в Красноярского края в 2022 году</w:t>
      </w:r>
      <w:r w:rsidR="00100EF3">
        <w:rPr>
          <w:sz w:val="28"/>
          <w:szCs w:val="28"/>
        </w:rPr>
        <w:t>, установленных законами Красноярского края в сфере образования, защиты прав детей, обеспечения прав детей на отдых, оздоровление и занятость»</w:t>
      </w:r>
      <w:r w:rsidR="00CC0BFC">
        <w:rPr>
          <w:sz w:val="28"/>
          <w:szCs w:val="28"/>
        </w:rPr>
        <w:t>, постановлением главного государственного санитарного врача Российской Федерации от 28.09.2020 года № 28 «Об утверждении</w:t>
      </w:r>
      <w:proofErr w:type="gramEnd"/>
      <w:r w:rsidR="00CC0BFC">
        <w:rPr>
          <w:sz w:val="28"/>
          <w:szCs w:val="28"/>
        </w:rPr>
        <w:t xml:space="preserve"> санитарных правил СП 2.4.3648-20», постановлением главного государственного санитарного врача Российской Федерации от 27.10.2020 года № 32 «Об утверждении санитарно-эпидемиологических правил и норм </w:t>
      </w:r>
      <w:proofErr w:type="spellStart"/>
      <w:r w:rsidR="00CC0BFC">
        <w:rPr>
          <w:sz w:val="28"/>
          <w:szCs w:val="28"/>
        </w:rPr>
        <w:t>СанПин</w:t>
      </w:r>
      <w:proofErr w:type="spellEnd"/>
      <w:r w:rsidR="00CC0BFC">
        <w:rPr>
          <w:sz w:val="28"/>
          <w:szCs w:val="28"/>
        </w:rPr>
        <w:t xml:space="preserve"> 2.3./2.4.3590-20»</w:t>
      </w:r>
      <w:r w:rsidR="00F70E7B">
        <w:rPr>
          <w:sz w:val="28"/>
          <w:szCs w:val="28"/>
        </w:rPr>
        <w:t>, ПОСТАНОВЛЯЮ</w:t>
      </w:r>
      <w:r w:rsidRPr="00B46709">
        <w:rPr>
          <w:sz w:val="28"/>
          <w:szCs w:val="28"/>
        </w:rPr>
        <w:t>:</w:t>
      </w:r>
    </w:p>
    <w:p w:rsidR="00DA160D" w:rsidRPr="00B46709" w:rsidRDefault="00DA160D" w:rsidP="00DA160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A160D" w:rsidRPr="006C1BBF" w:rsidRDefault="00DA160D" w:rsidP="00DA160D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DA160D">
        <w:rPr>
          <w:sz w:val="28"/>
          <w:szCs w:val="28"/>
        </w:rPr>
        <w:t xml:space="preserve"> </w:t>
      </w:r>
      <w:r w:rsidR="00761773" w:rsidRPr="008D13DC">
        <w:rPr>
          <w:color w:val="000000"/>
          <w:sz w:val="28"/>
          <w:szCs w:val="28"/>
        </w:rPr>
        <w:t xml:space="preserve">Утвердить Порядок предоставления услуги по присмотру и уходу за </w:t>
      </w:r>
      <w:proofErr w:type="gramStart"/>
      <w:r w:rsidR="00490151">
        <w:rPr>
          <w:color w:val="000000"/>
          <w:sz w:val="28"/>
          <w:szCs w:val="28"/>
        </w:rPr>
        <w:t>обучающимися</w:t>
      </w:r>
      <w:proofErr w:type="gramEnd"/>
      <w:r w:rsidR="00761773" w:rsidRPr="008D13DC">
        <w:rPr>
          <w:color w:val="000000"/>
          <w:sz w:val="28"/>
          <w:szCs w:val="28"/>
        </w:rPr>
        <w:t xml:space="preserve"> в группах продленного дня в муниципальных общеобразовательных организациях </w:t>
      </w:r>
      <w:r w:rsidR="00761773">
        <w:rPr>
          <w:color w:val="000000"/>
          <w:sz w:val="28"/>
          <w:szCs w:val="28"/>
        </w:rPr>
        <w:t>Северо-Енисейского района</w:t>
      </w:r>
      <w:r w:rsidR="00761773" w:rsidRPr="008D13DC">
        <w:rPr>
          <w:color w:val="000000"/>
          <w:sz w:val="28"/>
          <w:szCs w:val="28"/>
        </w:rPr>
        <w:t xml:space="preserve"> согласно приложению к настоящему </w:t>
      </w:r>
      <w:r w:rsidR="00FE4F82">
        <w:rPr>
          <w:color w:val="000000"/>
          <w:sz w:val="28"/>
          <w:szCs w:val="28"/>
        </w:rPr>
        <w:t>постановлению</w:t>
      </w:r>
      <w:r w:rsidRPr="006C1BBF">
        <w:rPr>
          <w:sz w:val="28"/>
          <w:szCs w:val="28"/>
        </w:rPr>
        <w:t>.</w:t>
      </w:r>
    </w:p>
    <w:p w:rsidR="00DA160D" w:rsidRPr="00BB4589" w:rsidRDefault="00DA160D" w:rsidP="00DA160D">
      <w:pPr>
        <w:pStyle w:val="ConsPlusNormal"/>
        <w:numPr>
          <w:ilvl w:val="0"/>
          <w:numId w:val="8"/>
        </w:numPr>
        <w:ind w:left="0" w:firstLine="426"/>
        <w:outlineLvl w:val="1"/>
        <w:rPr>
          <w:rFonts w:ascii="Times New Roman" w:hAnsi="Times New Roman" w:cs="Times New Roman"/>
          <w:sz w:val="28"/>
          <w:szCs w:val="28"/>
        </w:rPr>
      </w:pPr>
      <w:r w:rsidRPr="006C1BB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FE4F82">
        <w:rPr>
          <w:rFonts w:ascii="Times New Roman" w:hAnsi="Times New Roman" w:cs="Times New Roman"/>
          <w:sz w:val="28"/>
          <w:szCs w:val="28"/>
        </w:rPr>
        <w:t>постановление</w:t>
      </w:r>
      <w:r w:rsidRPr="006C1BBF">
        <w:rPr>
          <w:rFonts w:ascii="Times New Roman" w:hAnsi="Times New Roman" w:cs="Times New Roman"/>
          <w:sz w:val="28"/>
          <w:szCs w:val="28"/>
        </w:rPr>
        <w:t xml:space="preserve"> в газете «Северо-Енисейский вестник» и разместить на официальном сайте Северо-Енисейского района в </w:t>
      </w:r>
      <w:r w:rsidRPr="006C1BBF">
        <w:rPr>
          <w:rFonts w:ascii="Times New Roman" w:hAnsi="Times New Roman" w:cs="Times New Roman"/>
          <w:bCs/>
          <w:sz w:val="28"/>
          <w:szCs w:val="28"/>
        </w:rPr>
        <w:t xml:space="preserve">информационно - </w:t>
      </w:r>
      <w:r w:rsidRPr="00BB4589">
        <w:rPr>
          <w:rFonts w:ascii="Times New Roman" w:hAnsi="Times New Roman" w:cs="Times New Roman"/>
          <w:bCs/>
          <w:sz w:val="28"/>
          <w:szCs w:val="28"/>
        </w:rPr>
        <w:t xml:space="preserve">телекоммуникационной сети «Интернет» </w:t>
      </w:r>
      <w:r w:rsidRPr="00BB4589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BB45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B45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B45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admse</w:t>
        </w:r>
        <w:proofErr w:type="spellEnd"/>
        <w:r w:rsidRPr="00BB45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B45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B4589">
        <w:rPr>
          <w:rFonts w:ascii="Times New Roman" w:hAnsi="Times New Roman" w:cs="Times New Roman"/>
          <w:sz w:val="28"/>
          <w:szCs w:val="28"/>
        </w:rPr>
        <w:t>).</w:t>
      </w:r>
    </w:p>
    <w:p w:rsidR="00761773" w:rsidRPr="00BB4589" w:rsidRDefault="00BB4589" w:rsidP="00DA160D">
      <w:pPr>
        <w:pStyle w:val="ConsPlusNormal"/>
        <w:numPr>
          <w:ilvl w:val="0"/>
          <w:numId w:val="8"/>
        </w:numPr>
        <w:ind w:left="0" w:firstLine="42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B45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58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E4F82">
        <w:rPr>
          <w:rFonts w:ascii="Times New Roman" w:hAnsi="Times New Roman" w:cs="Times New Roman"/>
          <w:sz w:val="28"/>
          <w:szCs w:val="28"/>
        </w:rPr>
        <w:t>постановления</w:t>
      </w:r>
      <w:r w:rsidRPr="00BB4589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района по социальным вопросам Михалеву Е.А.</w:t>
      </w:r>
    </w:p>
    <w:p w:rsidR="00DA160D" w:rsidRPr="00B46709" w:rsidRDefault="00DA160D" w:rsidP="00DA160D">
      <w:pPr>
        <w:pStyle w:val="ConsPlusNormal"/>
        <w:numPr>
          <w:ilvl w:val="0"/>
          <w:numId w:val="8"/>
        </w:numPr>
        <w:ind w:left="0" w:firstLine="426"/>
        <w:outlineLvl w:val="1"/>
        <w:rPr>
          <w:rFonts w:ascii="Times New Roman" w:hAnsi="Times New Roman" w:cs="Times New Roman"/>
          <w:sz w:val="28"/>
          <w:szCs w:val="28"/>
        </w:rPr>
      </w:pPr>
      <w:r w:rsidRPr="00BB458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FE4F82">
        <w:rPr>
          <w:rFonts w:ascii="Times New Roman" w:hAnsi="Times New Roman" w:cs="Times New Roman"/>
          <w:sz w:val="28"/>
          <w:szCs w:val="28"/>
        </w:rPr>
        <w:t>постановление</w:t>
      </w:r>
      <w:r w:rsidRPr="00BB4589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«Северо</w:t>
      </w:r>
      <w:r w:rsidRPr="00B46709">
        <w:rPr>
          <w:rFonts w:ascii="Times New Roman" w:hAnsi="Times New Roman" w:cs="Times New Roman"/>
          <w:sz w:val="28"/>
          <w:szCs w:val="28"/>
        </w:rPr>
        <w:t xml:space="preserve">-Енисейский вестник» и применяется к правоотношениям, возникшим с </w:t>
      </w:r>
      <w:r w:rsidR="00BB4589">
        <w:rPr>
          <w:rFonts w:ascii="Times New Roman" w:hAnsi="Times New Roman" w:cs="Times New Roman"/>
          <w:sz w:val="28"/>
          <w:szCs w:val="28"/>
        </w:rPr>
        <w:t>0</w:t>
      </w:r>
      <w:r w:rsidRPr="00BB4589">
        <w:rPr>
          <w:rFonts w:ascii="Times New Roman" w:hAnsi="Times New Roman" w:cs="Times New Roman"/>
          <w:sz w:val="28"/>
          <w:szCs w:val="28"/>
        </w:rPr>
        <w:t>1.0</w:t>
      </w:r>
      <w:r w:rsidR="00BB4589">
        <w:rPr>
          <w:rFonts w:ascii="Times New Roman" w:hAnsi="Times New Roman" w:cs="Times New Roman"/>
          <w:sz w:val="28"/>
          <w:szCs w:val="28"/>
        </w:rPr>
        <w:t>9</w:t>
      </w:r>
      <w:r w:rsidRPr="00BB4589">
        <w:rPr>
          <w:rFonts w:ascii="Times New Roman" w:hAnsi="Times New Roman" w:cs="Times New Roman"/>
          <w:sz w:val="28"/>
          <w:szCs w:val="28"/>
        </w:rPr>
        <w:t>.2022</w:t>
      </w:r>
      <w:r w:rsidRPr="00B467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160D" w:rsidRDefault="00DA160D" w:rsidP="00DA160D">
      <w:pPr>
        <w:pStyle w:val="a6"/>
        <w:ind w:left="0"/>
        <w:jc w:val="both"/>
        <w:rPr>
          <w:sz w:val="28"/>
          <w:szCs w:val="28"/>
        </w:rPr>
      </w:pPr>
    </w:p>
    <w:p w:rsidR="00DA160D" w:rsidRDefault="00DA160D" w:rsidP="00DA160D">
      <w:pPr>
        <w:pStyle w:val="a6"/>
        <w:ind w:left="0"/>
        <w:jc w:val="both"/>
        <w:rPr>
          <w:sz w:val="28"/>
          <w:szCs w:val="28"/>
        </w:rPr>
      </w:pPr>
    </w:p>
    <w:p w:rsidR="00DA160D" w:rsidRPr="00B46709" w:rsidRDefault="00DA160D" w:rsidP="00DA160D">
      <w:pPr>
        <w:pStyle w:val="a6"/>
        <w:ind w:left="0"/>
        <w:jc w:val="both"/>
        <w:rPr>
          <w:sz w:val="28"/>
          <w:szCs w:val="28"/>
        </w:rPr>
      </w:pPr>
    </w:p>
    <w:p w:rsidR="00BB4589" w:rsidRDefault="00BB4589" w:rsidP="00BB458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полномочия </w:t>
      </w:r>
    </w:p>
    <w:p w:rsidR="00BB4589" w:rsidRDefault="00BB4589" w:rsidP="00BB458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Главы Северо-Енисейского района,</w:t>
      </w:r>
      <w:r w:rsidRPr="00BB4589">
        <w:rPr>
          <w:sz w:val="28"/>
        </w:rPr>
        <w:t xml:space="preserve"> </w:t>
      </w:r>
      <w:r>
        <w:rPr>
          <w:sz w:val="28"/>
        </w:rPr>
        <w:t xml:space="preserve">                                                 А.Э. Перепелица</w:t>
      </w:r>
    </w:p>
    <w:p w:rsidR="00DA160D" w:rsidRDefault="00BB4589" w:rsidP="00BB4589">
      <w:pPr>
        <w:rPr>
          <w:szCs w:val="28"/>
        </w:rPr>
      </w:pPr>
      <w:r>
        <w:rPr>
          <w:sz w:val="28"/>
          <w:szCs w:val="28"/>
          <w:lang w:eastAsia="en-US"/>
        </w:rPr>
        <w:t>первый заместитель главы района</w:t>
      </w:r>
      <w:r>
        <w:rPr>
          <w:sz w:val="28"/>
        </w:rPr>
        <w:tab/>
        <w:t xml:space="preserve">                                                 </w:t>
      </w:r>
    </w:p>
    <w:p w:rsidR="00DE2C1C" w:rsidRDefault="00DE2C1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31E22" w:rsidRDefault="00C31E22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CC0BFC" w:rsidRDefault="00CC0BFC" w:rsidP="0000101D">
      <w:pPr>
        <w:pStyle w:val="a6"/>
        <w:ind w:left="0" w:firstLine="567"/>
        <w:jc w:val="right"/>
        <w:rPr>
          <w:szCs w:val="28"/>
        </w:rPr>
      </w:pPr>
    </w:p>
    <w:p w:rsidR="006C1BBF" w:rsidRPr="00BB59F9" w:rsidRDefault="004E59D9" w:rsidP="006C1BBF">
      <w:pPr>
        <w:jc w:val="right"/>
        <w:rPr>
          <w:sz w:val="20"/>
          <w:szCs w:val="20"/>
        </w:rPr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6C1BBF" w:rsidRDefault="00FE4F82" w:rsidP="006C1BBF">
      <w:pPr>
        <w:jc w:val="right"/>
      </w:pPr>
      <w:r>
        <w:t>постановлению</w:t>
      </w:r>
      <w:r w:rsidR="00BB4589">
        <w:t xml:space="preserve"> администрации</w:t>
      </w:r>
    </w:p>
    <w:p w:rsidR="006C1BBF" w:rsidRDefault="00BB4589" w:rsidP="006C1BBF">
      <w:pPr>
        <w:jc w:val="right"/>
      </w:pPr>
      <w:r>
        <w:t>Северо-Енисейского района</w:t>
      </w:r>
    </w:p>
    <w:p w:rsidR="006C1BBF" w:rsidRDefault="006C1BBF" w:rsidP="006C1BBF">
      <w:pPr>
        <w:jc w:val="right"/>
      </w:pPr>
      <w:r>
        <w:t xml:space="preserve">от </w:t>
      </w:r>
      <w:r w:rsidR="00BF6F52">
        <w:rPr>
          <w:u w:val="single"/>
        </w:rPr>
        <w:t>30.09.2022</w:t>
      </w:r>
      <w:r>
        <w:t xml:space="preserve"> года № </w:t>
      </w:r>
      <w:r w:rsidR="00BF6F52">
        <w:rPr>
          <w:u w:val="single"/>
        </w:rPr>
        <w:t>422-п</w:t>
      </w:r>
    </w:p>
    <w:p w:rsidR="006C1BBF" w:rsidRDefault="006C1BBF" w:rsidP="006C1BBF"/>
    <w:p w:rsidR="004E59D9" w:rsidRDefault="004E59D9" w:rsidP="006C1BBF"/>
    <w:p w:rsidR="00BB4589" w:rsidRPr="00561DDD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561DDD">
        <w:rPr>
          <w:b/>
          <w:bCs/>
          <w:color w:val="000000"/>
          <w:sz w:val="28"/>
          <w:szCs w:val="28"/>
        </w:rPr>
        <w:t>ПОРЯДОК</w:t>
      </w:r>
    </w:p>
    <w:p w:rsidR="00BB4589" w:rsidRPr="00561DDD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561DDD">
        <w:rPr>
          <w:color w:val="000000"/>
          <w:sz w:val="28"/>
          <w:szCs w:val="28"/>
        </w:rPr>
        <w:t>предоставления услуги по присмотру и уходу</w:t>
      </w:r>
    </w:p>
    <w:p w:rsidR="00BB4589" w:rsidRPr="00561DDD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561DDD">
        <w:rPr>
          <w:color w:val="000000"/>
          <w:sz w:val="28"/>
          <w:szCs w:val="28"/>
        </w:rPr>
        <w:t xml:space="preserve">за </w:t>
      </w:r>
      <w:proofErr w:type="gramStart"/>
      <w:r w:rsidR="00490151">
        <w:rPr>
          <w:color w:val="000000"/>
          <w:sz w:val="28"/>
          <w:szCs w:val="28"/>
        </w:rPr>
        <w:t>обучающимися</w:t>
      </w:r>
      <w:proofErr w:type="gramEnd"/>
      <w:r w:rsidRPr="00561DDD">
        <w:rPr>
          <w:color w:val="000000"/>
          <w:sz w:val="28"/>
          <w:szCs w:val="28"/>
        </w:rPr>
        <w:t xml:space="preserve"> в группах продленного дня в муниципальных</w:t>
      </w:r>
    </w:p>
    <w:p w:rsidR="00BB4589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561DDD">
        <w:rPr>
          <w:color w:val="000000"/>
          <w:sz w:val="28"/>
          <w:szCs w:val="28"/>
        </w:rPr>
        <w:t xml:space="preserve">общеобразовательных </w:t>
      </w:r>
      <w:proofErr w:type="gramStart"/>
      <w:r w:rsidRPr="00561DDD">
        <w:rPr>
          <w:color w:val="000000"/>
          <w:sz w:val="28"/>
          <w:szCs w:val="28"/>
        </w:rPr>
        <w:t>организациях</w:t>
      </w:r>
      <w:proofErr w:type="gramEnd"/>
      <w:r w:rsidRPr="00561DDD">
        <w:rPr>
          <w:color w:val="000000"/>
          <w:sz w:val="28"/>
          <w:szCs w:val="28"/>
        </w:rPr>
        <w:t xml:space="preserve"> </w:t>
      </w:r>
      <w:r w:rsidR="008D510C" w:rsidRPr="00561DDD">
        <w:rPr>
          <w:color w:val="000000"/>
          <w:sz w:val="28"/>
          <w:szCs w:val="28"/>
        </w:rPr>
        <w:t>Северо-Енисейского района</w:t>
      </w:r>
    </w:p>
    <w:p w:rsidR="008D510C" w:rsidRPr="008D13DC" w:rsidRDefault="008D510C" w:rsidP="00BB4589">
      <w:pPr>
        <w:spacing w:line="302" w:lineRule="atLeast"/>
        <w:jc w:val="center"/>
        <w:rPr>
          <w:color w:val="000000"/>
          <w:sz w:val="28"/>
          <w:szCs w:val="28"/>
        </w:rPr>
      </w:pPr>
    </w:p>
    <w:p w:rsidR="00BB4589" w:rsidRPr="008D13DC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1. Общие положения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1.1. Настоящий Порядок предоставления услуги по присмотру и уходу за </w:t>
      </w:r>
      <w:proofErr w:type="gramStart"/>
      <w:r w:rsidR="00490151">
        <w:rPr>
          <w:color w:val="000000"/>
          <w:sz w:val="28"/>
          <w:szCs w:val="28"/>
        </w:rPr>
        <w:t>обучающимися</w:t>
      </w:r>
      <w:proofErr w:type="gramEnd"/>
      <w:r w:rsidRPr="008D13DC">
        <w:rPr>
          <w:color w:val="000000"/>
          <w:sz w:val="28"/>
          <w:szCs w:val="28"/>
        </w:rPr>
        <w:t xml:space="preserve"> в группах продленного дня в муниципальных общеобразовательных организациях </w:t>
      </w:r>
      <w:r w:rsidR="008D510C">
        <w:rPr>
          <w:color w:val="000000"/>
          <w:sz w:val="28"/>
          <w:szCs w:val="28"/>
        </w:rPr>
        <w:t>Северо-Енисейского района</w:t>
      </w:r>
      <w:r w:rsidR="004E59D9">
        <w:rPr>
          <w:color w:val="000000"/>
          <w:sz w:val="28"/>
          <w:szCs w:val="28"/>
        </w:rPr>
        <w:t xml:space="preserve"> (далее – Порядок)</w:t>
      </w:r>
      <w:r w:rsidRPr="008D13DC">
        <w:rPr>
          <w:color w:val="000000"/>
          <w:sz w:val="28"/>
          <w:szCs w:val="28"/>
        </w:rPr>
        <w:t xml:space="preserve"> определяет предоставление услуги по присмотру и уходу за </w:t>
      </w:r>
      <w:r w:rsidR="00490151">
        <w:rPr>
          <w:color w:val="000000"/>
          <w:sz w:val="28"/>
          <w:szCs w:val="28"/>
        </w:rPr>
        <w:t>обучающимися</w:t>
      </w:r>
      <w:r w:rsidRPr="008D13DC">
        <w:rPr>
          <w:color w:val="000000"/>
          <w:sz w:val="28"/>
          <w:szCs w:val="28"/>
        </w:rPr>
        <w:t xml:space="preserve"> в группах продленного дня (далее – ГПД) в муниципальных общеобразовательных организациях </w:t>
      </w:r>
      <w:r w:rsidR="008D510C">
        <w:rPr>
          <w:color w:val="000000"/>
          <w:sz w:val="28"/>
          <w:szCs w:val="28"/>
        </w:rPr>
        <w:t>Северо-Енисейского района</w:t>
      </w:r>
      <w:r w:rsidRPr="008D13DC">
        <w:rPr>
          <w:color w:val="000000"/>
          <w:sz w:val="28"/>
          <w:szCs w:val="28"/>
        </w:rPr>
        <w:t xml:space="preserve"> (далее - Учреждение).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1.2. </w:t>
      </w:r>
      <w:proofErr w:type="gramStart"/>
      <w:r w:rsidRPr="008D13DC">
        <w:rPr>
          <w:color w:val="000000"/>
          <w:sz w:val="28"/>
          <w:szCs w:val="28"/>
        </w:rPr>
        <w:t>Настоящий Порядок разработан в соответствии с Федеральным</w:t>
      </w:r>
      <w:r w:rsidR="004E59D9">
        <w:rPr>
          <w:color w:val="000000"/>
          <w:sz w:val="28"/>
          <w:szCs w:val="28"/>
        </w:rPr>
        <w:t>и</w:t>
      </w:r>
      <w:r w:rsidRPr="008D13DC">
        <w:rPr>
          <w:color w:val="000000"/>
          <w:sz w:val="28"/>
          <w:szCs w:val="28"/>
        </w:rPr>
        <w:t xml:space="preserve"> закон</w:t>
      </w:r>
      <w:r w:rsidR="004E59D9">
        <w:rPr>
          <w:color w:val="000000"/>
          <w:sz w:val="28"/>
          <w:szCs w:val="28"/>
        </w:rPr>
        <w:t>ами</w:t>
      </w:r>
      <w:r w:rsidRPr="008D13D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</w:t>
      </w:r>
      <w:r w:rsidR="004E59D9">
        <w:rPr>
          <w:color w:val="000000"/>
          <w:sz w:val="28"/>
          <w:szCs w:val="28"/>
        </w:rPr>
        <w:t>оссийской Федерации», с учетом М</w:t>
      </w:r>
      <w:r w:rsidRPr="008D13DC">
        <w:rPr>
          <w:color w:val="000000"/>
          <w:sz w:val="28"/>
          <w:szCs w:val="28"/>
        </w:rPr>
        <w:t>етодических рекомендаций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</w:t>
      </w:r>
      <w:proofErr w:type="gramEnd"/>
      <w:r w:rsidRPr="008D13DC">
        <w:rPr>
          <w:color w:val="000000"/>
          <w:sz w:val="28"/>
          <w:szCs w:val="28"/>
        </w:rPr>
        <w:t xml:space="preserve">, </w:t>
      </w:r>
      <w:proofErr w:type="gramStart"/>
      <w:r w:rsidRPr="008D13DC">
        <w:rPr>
          <w:color w:val="000000"/>
          <w:sz w:val="28"/>
          <w:szCs w:val="28"/>
        </w:rPr>
        <w:t>основного общего и среднего общего образования</w:t>
      </w:r>
      <w:r w:rsidR="004E59D9">
        <w:rPr>
          <w:color w:val="000000"/>
          <w:sz w:val="28"/>
          <w:szCs w:val="28"/>
        </w:rPr>
        <w:t>, направленных</w:t>
      </w:r>
      <w:r w:rsidRPr="008D13DC">
        <w:rPr>
          <w:color w:val="000000"/>
          <w:sz w:val="28"/>
          <w:szCs w:val="28"/>
        </w:rPr>
        <w:t xml:space="preserve"> письмо</w:t>
      </w:r>
      <w:r w:rsidR="004E59D9">
        <w:rPr>
          <w:color w:val="000000"/>
          <w:sz w:val="28"/>
          <w:szCs w:val="28"/>
        </w:rPr>
        <w:t>м</w:t>
      </w:r>
      <w:r w:rsidRPr="008D13DC">
        <w:rPr>
          <w:color w:val="000000"/>
          <w:sz w:val="28"/>
          <w:szCs w:val="28"/>
        </w:rPr>
        <w:t xml:space="preserve"> Министерства образования и н</w:t>
      </w:r>
      <w:r w:rsidR="004E59D9">
        <w:rPr>
          <w:color w:val="000000"/>
          <w:sz w:val="28"/>
          <w:szCs w:val="28"/>
        </w:rPr>
        <w:t xml:space="preserve">ауки Российской Федерации от </w:t>
      </w:r>
      <w:r w:rsidR="00AC6824">
        <w:rPr>
          <w:color w:val="000000"/>
          <w:sz w:val="28"/>
          <w:szCs w:val="28"/>
        </w:rPr>
        <w:t>08.08.2022 № 03-1142, в организациях, осуществляющих образовательную деятельность по основным общеобразовательным программам</w:t>
      </w:r>
      <w:r w:rsidRPr="008D13DC">
        <w:rPr>
          <w:color w:val="000000"/>
          <w:sz w:val="28"/>
          <w:szCs w:val="28"/>
        </w:rPr>
        <w:t>.</w:t>
      </w:r>
      <w:proofErr w:type="gramEnd"/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1.3. </w:t>
      </w:r>
      <w:proofErr w:type="gramStart"/>
      <w:r w:rsidRPr="008D13DC">
        <w:rPr>
          <w:color w:val="000000"/>
          <w:sz w:val="28"/>
          <w:szCs w:val="28"/>
        </w:rPr>
        <w:t xml:space="preserve">В настоящем Порядке под услугой по присмотру и уходу за </w:t>
      </w:r>
      <w:r w:rsidR="00490151">
        <w:rPr>
          <w:color w:val="000000"/>
          <w:sz w:val="28"/>
          <w:szCs w:val="28"/>
        </w:rPr>
        <w:t>обучающимся</w:t>
      </w:r>
      <w:r w:rsidRPr="008D13DC">
        <w:rPr>
          <w:color w:val="000000"/>
          <w:sz w:val="28"/>
          <w:szCs w:val="28"/>
        </w:rPr>
        <w:t xml:space="preserve"> в ГПД понимается комплекс мер по организации питания и хозяйственно-бытового обслуживания </w:t>
      </w:r>
      <w:r w:rsidR="00490151">
        <w:rPr>
          <w:color w:val="000000"/>
          <w:sz w:val="28"/>
          <w:szCs w:val="28"/>
        </w:rPr>
        <w:t>обучающихся</w:t>
      </w:r>
      <w:r w:rsidRPr="008D13DC">
        <w:rPr>
          <w:color w:val="000000"/>
          <w:sz w:val="28"/>
          <w:szCs w:val="28"/>
        </w:rPr>
        <w:t>, обеспечению соблюдения ими личной гигиены и режима дня, с выполнением санитарно-эпидемиологических правил и нормативов, включая следующие услуги:</w:t>
      </w:r>
      <w:proofErr w:type="gramEnd"/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присмотр за </w:t>
      </w:r>
      <w:proofErr w:type="gramStart"/>
      <w:r w:rsidR="00490151">
        <w:rPr>
          <w:color w:val="000000"/>
          <w:sz w:val="28"/>
          <w:szCs w:val="28"/>
        </w:rPr>
        <w:t>обучающимся</w:t>
      </w:r>
      <w:proofErr w:type="gramEnd"/>
      <w:r w:rsidRPr="008D13DC">
        <w:rPr>
          <w:color w:val="000000"/>
          <w:sz w:val="28"/>
          <w:szCs w:val="28"/>
        </w:rPr>
        <w:t xml:space="preserve"> в период нахождения его в Учреждении;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организация прогулок, спортивного часа (подвижных игр) и отдыха </w:t>
      </w:r>
      <w:r w:rsidR="00490151">
        <w:rPr>
          <w:color w:val="000000"/>
          <w:sz w:val="28"/>
          <w:szCs w:val="28"/>
        </w:rPr>
        <w:t>обучающихся</w:t>
      </w:r>
      <w:r w:rsidRPr="008D13DC">
        <w:rPr>
          <w:color w:val="000000"/>
          <w:sz w:val="28"/>
          <w:szCs w:val="28"/>
        </w:rPr>
        <w:t>;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организаци</w:t>
      </w:r>
      <w:r w:rsidR="00B0494D">
        <w:rPr>
          <w:color w:val="000000"/>
          <w:sz w:val="28"/>
          <w:szCs w:val="28"/>
        </w:rPr>
        <w:t>я</w:t>
      </w:r>
      <w:r w:rsidRPr="008D13DC">
        <w:rPr>
          <w:color w:val="000000"/>
          <w:sz w:val="28"/>
          <w:szCs w:val="28"/>
        </w:rPr>
        <w:t xml:space="preserve"> самоподготовки (</w:t>
      </w:r>
      <w:r w:rsidR="008D510C">
        <w:rPr>
          <w:color w:val="000000"/>
          <w:sz w:val="28"/>
          <w:szCs w:val="28"/>
        </w:rPr>
        <w:t>подготовка</w:t>
      </w:r>
      <w:r w:rsidRPr="008D13DC">
        <w:rPr>
          <w:color w:val="000000"/>
          <w:sz w:val="28"/>
          <w:szCs w:val="28"/>
        </w:rPr>
        <w:t xml:space="preserve"> домашних заданий </w:t>
      </w:r>
      <w:proofErr w:type="gramStart"/>
      <w:r w:rsidR="00490151">
        <w:rPr>
          <w:color w:val="000000"/>
          <w:sz w:val="28"/>
          <w:szCs w:val="28"/>
        </w:rPr>
        <w:t>об</w:t>
      </w:r>
      <w:r w:rsidRPr="008D13DC">
        <w:rPr>
          <w:color w:val="000000"/>
          <w:sz w:val="28"/>
          <w:szCs w:val="28"/>
        </w:rPr>
        <w:t>уча</w:t>
      </w:r>
      <w:r w:rsidR="00490151">
        <w:rPr>
          <w:color w:val="000000"/>
          <w:sz w:val="28"/>
          <w:szCs w:val="28"/>
        </w:rPr>
        <w:t>ю</w:t>
      </w:r>
      <w:r w:rsidRPr="008D13DC">
        <w:rPr>
          <w:color w:val="000000"/>
          <w:sz w:val="28"/>
          <w:szCs w:val="28"/>
        </w:rPr>
        <w:t>щимися</w:t>
      </w:r>
      <w:proofErr w:type="gramEnd"/>
      <w:r w:rsidRPr="008D13DC">
        <w:rPr>
          <w:color w:val="000000"/>
          <w:sz w:val="28"/>
          <w:szCs w:val="28"/>
        </w:rPr>
        <w:t xml:space="preserve"> под присмотром педагога);</w:t>
      </w:r>
    </w:p>
    <w:p w:rsidR="00BB4589" w:rsidRPr="008D13DC" w:rsidRDefault="00B0494D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</w:t>
      </w:r>
      <w:r w:rsidR="00BB4589" w:rsidRPr="008D13DC">
        <w:rPr>
          <w:color w:val="000000"/>
          <w:sz w:val="28"/>
          <w:szCs w:val="28"/>
        </w:rPr>
        <w:t xml:space="preserve"> занятий по инте</w:t>
      </w:r>
      <w:r w:rsidR="003D1881">
        <w:rPr>
          <w:color w:val="000000"/>
          <w:sz w:val="28"/>
          <w:szCs w:val="28"/>
        </w:rPr>
        <w:t xml:space="preserve">ресам, организацию игр с </w:t>
      </w:r>
      <w:proofErr w:type="gramStart"/>
      <w:r w:rsidR="00490151">
        <w:rPr>
          <w:color w:val="000000"/>
          <w:sz w:val="28"/>
          <w:szCs w:val="28"/>
        </w:rPr>
        <w:t>обучающимися</w:t>
      </w:r>
      <w:proofErr w:type="gramEnd"/>
      <w:r w:rsidR="003D1881">
        <w:rPr>
          <w:color w:val="000000"/>
          <w:sz w:val="28"/>
          <w:szCs w:val="28"/>
        </w:rPr>
        <w:t>;</w:t>
      </w:r>
    </w:p>
    <w:p w:rsidR="008D510C" w:rsidRDefault="003D1881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B4589" w:rsidRPr="008D13DC">
        <w:rPr>
          <w:color w:val="000000"/>
          <w:sz w:val="28"/>
          <w:szCs w:val="28"/>
        </w:rPr>
        <w:t>рганизация питания</w:t>
      </w:r>
      <w:r>
        <w:rPr>
          <w:color w:val="000000"/>
          <w:sz w:val="28"/>
          <w:szCs w:val="28"/>
        </w:rPr>
        <w:t xml:space="preserve"> </w:t>
      </w:r>
      <w:proofErr w:type="gramStart"/>
      <w:r w:rsidR="00490151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период пребывания в ГПД.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1.4. Решение об открытии ГПД принимается Учреждением при наличии востребованности услуги по присмотру и уходу за </w:t>
      </w:r>
      <w:proofErr w:type="gramStart"/>
      <w:r w:rsidR="00490151">
        <w:rPr>
          <w:color w:val="000000"/>
          <w:sz w:val="28"/>
          <w:szCs w:val="28"/>
        </w:rPr>
        <w:t>обучающимися</w:t>
      </w:r>
      <w:proofErr w:type="gramEnd"/>
      <w:r w:rsidRPr="008D13DC">
        <w:rPr>
          <w:color w:val="000000"/>
          <w:sz w:val="28"/>
          <w:szCs w:val="28"/>
        </w:rPr>
        <w:t xml:space="preserve"> в ГПД среди </w:t>
      </w:r>
      <w:r w:rsidRPr="008D13DC">
        <w:rPr>
          <w:color w:val="000000"/>
          <w:sz w:val="28"/>
          <w:szCs w:val="28"/>
        </w:rPr>
        <w:lastRenderedPageBreak/>
        <w:t>родителей (законных представителей) детей, обучающихся в Учреждении, и наличии необходимых материальных, санитарно-гигиенических условий.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Количество групп по присмотру и уходу за </w:t>
      </w:r>
      <w:r w:rsidR="00490151">
        <w:rPr>
          <w:color w:val="000000"/>
          <w:sz w:val="28"/>
          <w:szCs w:val="28"/>
        </w:rPr>
        <w:t>обучающимися</w:t>
      </w:r>
      <w:r w:rsidRPr="008D13DC">
        <w:rPr>
          <w:color w:val="000000"/>
          <w:sz w:val="28"/>
          <w:szCs w:val="28"/>
        </w:rPr>
        <w:t xml:space="preserve"> в ГПД в Учреждении определяется санитарными нормами и условиями, созданными в Учреждении для оказания услуги по присмотру и уходу за </w:t>
      </w:r>
      <w:r w:rsidR="00490151">
        <w:rPr>
          <w:color w:val="000000"/>
          <w:sz w:val="28"/>
          <w:szCs w:val="28"/>
        </w:rPr>
        <w:t>обучающимися</w:t>
      </w:r>
      <w:r w:rsidRPr="008D13DC">
        <w:rPr>
          <w:color w:val="000000"/>
          <w:sz w:val="28"/>
          <w:szCs w:val="28"/>
        </w:rPr>
        <w:t>.</w:t>
      </w:r>
      <w:r w:rsidR="00490151">
        <w:rPr>
          <w:color w:val="000000"/>
          <w:sz w:val="28"/>
          <w:szCs w:val="28"/>
        </w:rPr>
        <w:t xml:space="preserve"> Комплектовать ГПД рекомендуется из обучающихся одного класса либо параллельных классов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1.5. ГПД функционирует в течение всего учебного года, за исключением каникулярных, праздничных, выходных дней, карантина или дней возможного непосещения учебных занятий в связи с погодными условиями.</w:t>
      </w:r>
    </w:p>
    <w:p w:rsidR="00BB4589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Создание ГПД, их режим работы регулируется Учреждением самостоятельно, закрепляется локальными нормативными правовыми актами Учреждения.</w:t>
      </w:r>
    </w:p>
    <w:p w:rsidR="00490151" w:rsidRDefault="00490151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Пребывание обучающихся в ГПД одновременно с образовательной деятельностью может охватывать период времени пребывания обучающихся в Учреждении с 8:00-8:30 до 18:00 часов.</w:t>
      </w:r>
    </w:p>
    <w:p w:rsidR="00A46ED7" w:rsidRPr="004549BF" w:rsidRDefault="00A46ED7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Pr="004549BF">
        <w:rPr>
          <w:color w:val="000000"/>
          <w:sz w:val="28"/>
          <w:szCs w:val="28"/>
        </w:rPr>
        <w:t xml:space="preserve">При организации ГПД в Учреждении </w:t>
      </w:r>
      <w:r w:rsidR="004549BF" w:rsidRPr="004549BF">
        <w:rPr>
          <w:color w:val="000000"/>
          <w:sz w:val="28"/>
          <w:szCs w:val="28"/>
        </w:rPr>
        <w:t>должен быть предусмотрен следующий режим питания обучающихся (помимо завтрака во время учебных занятий)</w:t>
      </w:r>
      <w:r w:rsidR="004549BF">
        <w:rPr>
          <w:color w:val="000000"/>
          <w:sz w:val="28"/>
          <w:szCs w:val="28"/>
        </w:rPr>
        <w:t xml:space="preserve"> по времени предоставления: обед – в13:00-14:00 часов, полдник в 16:00-17:00 часов</w:t>
      </w:r>
      <w:r w:rsidR="004549BF" w:rsidRPr="004549BF">
        <w:rPr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3332"/>
        <w:gridCol w:w="3332"/>
        <w:gridCol w:w="3332"/>
      </w:tblGrid>
      <w:tr w:rsidR="004549BF" w:rsidRPr="004549BF" w:rsidTr="004549BF">
        <w:tc>
          <w:tcPr>
            <w:tcW w:w="3332" w:type="dxa"/>
            <w:vMerge w:val="restart"/>
            <w:vAlign w:val="center"/>
          </w:tcPr>
          <w:p w:rsidR="004549BF" w:rsidRPr="004549BF" w:rsidRDefault="004549BF" w:rsidP="004549BF">
            <w:pPr>
              <w:spacing w:line="30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4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 продленного дня в Учреждении</w:t>
            </w:r>
          </w:p>
        </w:tc>
        <w:tc>
          <w:tcPr>
            <w:tcW w:w="3332" w:type="dxa"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4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 пребывания</w:t>
            </w:r>
          </w:p>
        </w:tc>
        <w:tc>
          <w:tcPr>
            <w:tcW w:w="3332" w:type="dxa"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предоставляемого питания</w:t>
            </w:r>
          </w:p>
        </w:tc>
      </w:tr>
      <w:tr w:rsidR="004549BF" w:rsidRPr="004549BF" w:rsidTr="004549BF">
        <w:tc>
          <w:tcPr>
            <w:tcW w:w="3332" w:type="dxa"/>
            <w:vMerge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2" w:type="dxa"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15:00 часов</w:t>
            </w:r>
          </w:p>
        </w:tc>
        <w:tc>
          <w:tcPr>
            <w:tcW w:w="3332" w:type="dxa"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 к завтраку обед</w:t>
            </w:r>
          </w:p>
        </w:tc>
      </w:tr>
      <w:tr w:rsidR="004549BF" w:rsidRPr="004549BF" w:rsidTr="004549BF">
        <w:tc>
          <w:tcPr>
            <w:tcW w:w="3332" w:type="dxa"/>
            <w:vMerge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2" w:type="dxa"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18:00 часов</w:t>
            </w:r>
          </w:p>
        </w:tc>
        <w:tc>
          <w:tcPr>
            <w:tcW w:w="3332" w:type="dxa"/>
          </w:tcPr>
          <w:p w:rsidR="004549BF" w:rsidRPr="004549BF" w:rsidRDefault="004549BF" w:rsidP="00BB4589">
            <w:pPr>
              <w:spacing w:line="30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 к завтраку обед и полдник</w:t>
            </w:r>
          </w:p>
        </w:tc>
      </w:tr>
    </w:tbl>
    <w:p w:rsidR="004549BF" w:rsidRPr="004549BF" w:rsidRDefault="004549BF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:rsidR="00BB4589" w:rsidRPr="008D13DC" w:rsidRDefault="004549BF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BB4589" w:rsidRPr="004549BF">
        <w:rPr>
          <w:color w:val="000000"/>
          <w:sz w:val="28"/>
          <w:szCs w:val="28"/>
        </w:rPr>
        <w:t xml:space="preserve">. Прием в ГПД осуществляется на основании заявлений родителей (законных представителей) детей, обучающихся в Учреждении. </w:t>
      </w:r>
      <w:r w:rsidR="00490151" w:rsidRPr="004549BF">
        <w:rPr>
          <w:color w:val="000000"/>
          <w:sz w:val="28"/>
          <w:szCs w:val="28"/>
        </w:rPr>
        <w:t>Типовая ф</w:t>
      </w:r>
      <w:r w:rsidR="00BB4589" w:rsidRPr="004549BF">
        <w:rPr>
          <w:color w:val="000000"/>
          <w:sz w:val="28"/>
          <w:szCs w:val="28"/>
        </w:rPr>
        <w:t>орма заявления</w:t>
      </w:r>
      <w:r w:rsidR="00490151" w:rsidRPr="004549BF">
        <w:rPr>
          <w:color w:val="000000"/>
          <w:sz w:val="28"/>
          <w:szCs w:val="28"/>
        </w:rPr>
        <w:t xml:space="preserve"> родителей</w:t>
      </w:r>
      <w:r w:rsidR="00490151">
        <w:rPr>
          <w:color w:val="000000"/>
          <w:sz w:val="28"/>
          <w:szCs w:val="28"/>
        </w:rPr>
        <w:t xml:space="preserve"> (законных представителей) </w:t>
      </w:r>
      <w:r w:rsidR="00A46ED7">
        <w:rPr>
          <w:color w:val="000000"/>
          <w:sz w:val="28"/>
          <w:szCs w:val="28"/>
        </w:rPr>
        <w:t>детей определяется согласно Приложению № 1 к настоящему Порядку.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Между Учреждением и родителями (законными представителями) детей заключается договор на оказание услуг по присмотру и уходу за детьми в ГПД.</w:t>
      </w:r>
      <w:r w:rsidR="00A46ED7">
        <w:rPr>
          <w:color w:val="000000"/>
          <w:sz w:val="28"/>
          <w:szCs w:val="28"/>
        </w:rPr>
        <w:t xml:space="preserve"> </w:t>
      </w:r>
      <w:r w:rsidRPr="008D13DC">
        <w:rPr>
          <w:color w:val="000000"/>
          <w:sz w:val="28"/>
          <w:szCs w:val="28"/>
        </w:rPr>
        <w:t>Типовая форма договора на оказание услуг по присмотру и уходу определяется</w:t>
      </w:r>
      <w:r w:rsidR="00A46ED7">
        <w:rPr>
          <w:color w:val="000000"/>
          <w:sz w:val="28"/>
          <w:szCs w:val="28"/>
        </w:rPr>
        <w:t xml:space="preserve"> согласно П</w:t>
      </w:r>
      <w:r w:rsidRPr="008D13DC">
        <w:rPr>
          <w:color w:val="000000"/>
          <w:sz w:val="28"/>
          <w:szCs w:val="28"/>
        </w:rPr>
        <w:t>риложению</w:t>
      </w:r>
      <w:r w:rsidR="00A46ED7">
        <w:rPr>
          <w:color w:val="000000"/>
          <w:sz w:val="28"/>
          <w:szCs w:val="28"/>
        </w:rPr>
        <w:t xml:space="preserve"> № 2</w:t>
      </w:r>
      <w:r w:rsidRPr="008D13DC">
        <w:rPr>
          <w:color w:val="000000"/>
          <w:sz w:val="28"/>
          <w:szCs w:val="28"/>
        </w:rPr>
        <w:t xml:space="preserve"> к настоящему Порядку.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Зачисление и отчисление </w:t>
      </w:r>
      <w:proofErr w:type="gramStart"/>
      <w:r w:rsidR="00A46ED7">
        <w:rPr>
          <w:color w:val="000000"/>
          <w:sz w:val="28"/>
          <w:szCs w:val="28"/>
        </w:rPr>
        <w:t>обучающихся</w:t>
      </w:r>
      <w:proofErr w:type="gramEnd"/>
      <w:r w:rsidRPr="008D13DC">
        <w:rPr>
          <w:color w:val="000000"/>
          <w:sz w:val="28"/>
          <w:szCs w:val="28"/>
        </w:rPr>
        <w:t xml:space="preserve"> в ГПД производится на основании приказа руководителя Учреждения.</w:t>
      </w:r>
    </w:p>
    <w:p w:rsidR="00BB4589" w:rsidRDefault="004549BF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BB4589" w:rsidRPr="008D13DC">
        <w:rPr>
          <w:color w:val="000000"/>
          <w:sz w:val="28"/>
          <w:szCs w:val="28"/>
        </w:rPr>
        <w:t xml:space="preserve">. Учреждения обеспечивают открытость документа об установлении размера платы за услуги по присмотру и уходу за </w:t>
      </w:r>
      <w:proofErr w:type="gramStart"/>
      <w:r w:rsidR="00A46ED7">
        <w:rPr>
          <w:color w:val="000000"/>
          <w:sz w:val="28"/>
          <w:szCs w:val="28"/>
        </w:rPr>
        <w:t>обучающимися</w:t>
      </w:r>
      <w:proofErr w:type="gramEnd"/>
      <w:r w:rsidR="00BB4589" w:rsidRPr="008D13DC">
        <w:rPr>
          <w:color w:val="000000"/>
          <w:sz w:val="28"/>
          <w:szCs w:val="28"/>
        </w:rPr>
        <w:t xml:space="preserve"> в ГПД, формы заявления и договора на оказание услуг по присмотру и уходу за </w:t>
      </w:r>
      <w:r w:rsidR="00A46ED7">
        <w:rPr>
          <w:color w:val="000000"/>
          <w:sz w:val="28"/>
          <w:szCs w:val="28"/>
        </w:rPr>
        <w:t>обучающимися</w:t>
      </w:r>
      <w:r w:rsidR="00BB4589" w:rsidRPr="008D13DC">
        <w:rPr>
          <w:color w:val="000000"/>
          <w:sz w:val="28"/>
          <w:szCs w:val="28"/>
        </w:rPr>
        <w:t xml:space="preserve"> в ГПД, в том числе посредством размещения на официальном сайте Учреждения.</w:t>
      </w:r>
    </w:p>
    <w:p w:rsidR="004625A4" w:rsidRPr="008D13DC" w:rsidRDefault="004625A4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:rsidR="00BB4589" w:rsidRPr="008D13DC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2. Методика расчета размера родительской платы, взимаемой с родителей</w:t>
      </w:r>
    </w:p>
    <w:p w:rsidR="00BB4589" w:rsidRPr="008D13DC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(законных представителей) детей за присмотр и уход за </w:t>
      </w:r>
      <w:proofErr w:type="gramStart"/>
      <w:r w:rsidR="00A46ED7">
        <w:rPr>
          <w:color w:val="000000"/>
          <w:sz w:val="28"/>
          <w:szCs w:val="28"/>
        </w:rPr>
        <w:t>обучающимися</w:t>
      </w:r>
      <w:proofErr w:type="gramEnd"/>
      <w:r w:rsidRPr="008D13DC">
        <w:rPr>
          <w:color w:val="000000"/>
          <w:sz w:val="28"/>
          <w:szCs w:val="28"/>
        </w:rPr>
        <w:t xml:space="preserve"> в ГПД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lastRenderedPageBreak/>
        <w:t xml:space="preserve">2.1. За оказание Учреждением услуги по присмотру и уходу за </w:t>
      </w:r>
      <w:r w:rsidR="00A46ED7">
        <w:rPr>
          <w:color w:val="000000"/>
          <w:sz w:val="28"/>
          <w:szCs w:val="28"/>
        </w:rPr>
        <w:t>обучающимися</w:t>
      </w:r>
      <w:r w:rsidRPr="008D13DC">
        <w:rPr>
          <w:color w:val="000000"/>
          <w:sz w:val="28"/>
          <w:szCs w:val="28"/>
        </w:rPr>
        <w:t xml:space="preserve"> в ГПД с родителей (законных представителей) детей взимается плата (далее - родительская плата) в порядке и в размерах, установленных настоящим Порядком.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2.2. Перечень расходов, учитываемых при установлении размера родительской платы, включает в себя следующие расходы: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расходы на </w:t>
      </w:r>
      <w:r w:rsidR="0032135F">
        <w:rPr>
          <w:color w:val="000000"/>
          <w:sz w:val="28"/>
          <w:szCs w:val="28"/>
        </w:rPr>
        <w:t>приобретение продуктов</w:t>
      </w:r>
      <w:r w:rsidRPr="008D13DC">
        <w:rPr>
          <w:color w:val="000000"/>
          <w:sz w:val="28"/>
          <w:szCs w:val="28"/>
        </w:rPr>
        <w:t xml:space="preserve">, </w:t>
      </w:r>
      <w:r w:rsidR="000D0A2E">
        <w:rPr>
          <w:color w:val="000000"/>
          <w:sz w:val="28"/>
          <w:szCs w:val="28"/>
        </w:rPr>
        <w:t>необходимы</w:t>
      </w:r>
      <w:r w:rsidR="0032135F">
        <w:rPr>
          <w:color w:val="000000"/>
          <w:sz w:val="28"/>
          <w:szCs w:val="28"/>
        </w:rPr>
        <w:t>х</w:t>
      </w:r>
      <w:r w:rsidR="000D0A2E">
        <w:rPr>
          <w:color w:val="000000"/>
          <w:sz w:val="28"/>
          <w:szCs w:val="28"/>
        </w:rPr>
        <w:t xml:space="preserve"> для предоставления питания детям в ГПД в зависимости </w:t>
      </w:r>
      <w:r w:rsidR="00264566">
        <w:rPr>
          <w:color w:val="000000"/>
          <w:sz w:val="28"/>
          <w:szCs w:val="28"/>
        </w:rPr>
        <w:t>от режима пребывания</w:t>
      </w:r>
      <w:r w:rsidRPr="008D13DC">
        <w:rPr>
          <w:color w:val="000000"/>
          <w:sz w:val="28"/>
          <w:szCs w:val="28"/>
        </w:rPr>
        <w:t>.</w:t>
      </w:r>
    </w:p>
    <w:p w:rsidR="00BB4589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2.3. Размер платы, взимаемой с родителей (законных представителей) детей за </w:t>
      </w:r>
      <w:r w:rsidR="000D0A2E">
        <w:rPr>
          <w:color w:val="000000"/>
          <w:sz w:val="28"/>
          <w:szCs w:val="28"/>
        </w:rPr>
        <w:t>предоставление питания детям</w:t>
      </w:r>
      <w:r w:rsidRPr="008D13DC">
        <w:rPr>
          <w:color w:val="000000"/>
          <w:sz w:val="28"/>
          <w:szCs w:val="28"/>
        </w:rPr>
        <w:t xml:space="preserve"> в группах продленного дня, определяется по формуле:</w:t>
      </w:r>
    </w:p>
    <w:p w:rsidR="009B3EE9" w:rsidRDefault="009B3EE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:rsidR="008F7722" w:rsidRDefault="00241B13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РП=(ССО+ССП), </w:t>
      </w:r>
      <w:r w:rsidR="008F7722">
        <w:rPr>
          <w:color w:val="000000"/>
          <w:sz w:val="28"/>
          <w:szCs w:val="28"/>
        </w:rPr>
        <w:t xml:space="preserve">                                     (1),</w:t>
      </w:r>
    </w:p>
    <w:p w:rsidR="00241B13" w:rsidRDefault="00241B13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241B13" w:rsidRDefault="00241B13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РП - размер родительской платы</w:t>
      </w:r>
      <w:r w:rsidR="009267B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="009267B5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>;</w:t>
      </w:r>
    </w:p>
    <w:p w:rsidR="00241B13" w:rsidRDefault="00241B13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ССО - средняя стоимость </w:t>
      </w:r>
      <w:r w:rsidR="00C0159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беда;</w:t>
      </w:r>
    </w:p>
    <w:p w:rsidR="00241B13" w:rsidRDefault="00241B13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ССП – средняя стоимость полдника.</w:t>
      </w:r>
    </w:p>
    <w:p w:rsidR="008F7722" w:rsidRDefault="008F7722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:rsidR="008F7722" w:rsidRDefault="00241B13" w:rsidP="00241B13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ССО=(СО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+СО2)/2*</w:t>
      </w:r>
      <w:proofErr w:type="spellStart"/>
      <w:r w:rsidR="0032135F">
        <w:rPr>
          <w:color w:val="000000"/>
          <w:sz w:val="28"/>
          <w:szCs w:val="28"/>
        </w:rPr>
        <w:t>ПрКИ</w:t>
      </w:r>
      <w:proofErr w:type="spellEnd"/>
      <w:r>
        <w:rPr>
          <w:color w:val="000000"/>
          <w:sz w:val="28"/>
          <w:szCs w:val="28"/>
        </w:rPr>
        <w:t xml:space="preserve">, </w:t>
      </w:r>
      <w:r w:rsidR="008F7722">
        <w:rPr>
          <w:color w:val="000000"/>
          <w:sz w:val="28"/>
          <w:szCs w:val="28"/>
        </w:rPr>
        <w:t xml:space="preserve">          (2),</w:t>
      </w:r>
    </w:p>
    <w:p w:rsidR="00241B13" w:rsidRDefault="008F7722" w:rsidP="00241B13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41B13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:</w:t>
      </w:r>
    </w:p>
    <w:p w:rsidR="00241B13" w:rsidRDefault="00241B13" w:rsidP="00241B13">
      <w:pPr>
        <w:spacing w:line="302" w:lineRule="atLeast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– стоимость горячего обеда</w:t>
      </w:r>
      <w:r w:rsidRPr="00241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одного ребенка в возрасте от 6 до 10 лет включительно в течение учебного года на сумму в день, </w:t>
      </w:r>
      <w:r w:rsidR="00A46ED7">
        <w:rPr>
          <w:sz w:val="28"/>
          <w:szCs w:val="28"/>
        </w:rPr>
        <w:t>установленную</w:t>
      </w:r>
      <w:r>
        <w:rPr>
          <w:sz w:val="28"/>
          <w:szCs w:val="28"/>
        </w:rPr>
        <w:t xml:space="preserve"> Законом Красноярского края от 02.11.2000</w:t>
      </w:r>
      <w:r w:rsidR="008F7722">
        <w:rPr>
          <w:sz w:val="28"/>
          <w:szCs w:val="28"/>
        </w:rPr>
        <w:t xml:space="preserve"> №12-961;</w:t>
      </w:r>
    </w:p>
    <w:p w:rsidR="008F7722" w:rsidRDefault="008F7722" w:rsidP="008F7722">
      <w:pPr>
        <w:spacing w:line="302" w:lineRule="atLeast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– стоимость горячего обеда</w:t>
      </w:r>
      <w:r w:rsidRPr="00241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одного ребенка в возрасте от 11 до 18 лет включительно в течение учебного года на сумму в день, </w:t>
      </w:r>
      <w:r w:rsidR="00A46ED7">
        <w:rPr>
          <w:sz w:val="28"/>
          <w:szCs w:val="28"/>
        </w:rPr>
        <w:t>установленную</w:t>
      </w:r>
      <w:r>
        <w:rPr>
          <w:sz w:val="28"/>
          <w:szCs w:val="28"/>
        </w:rPr>
        <w:t xml:space="preserve"> Законом Красноярского края от 02.11.2000 №12-961;</w:t>
      </w:r>
    </w:p>
    <w:p w:rsidR="008F7722" w:rsidRDefault="0032135F" w:rsidP="00241B13">
      <w:pPr>
        <w:spacing w:line="302" w:lineRule="atLeast"/>
        <w:ind w:firstLine="70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r w:rsidR="008F7722">
        <w:rPr>
          <w:sz w:val="28"/>
          <w:szCs w:val="28"/>
        </w:rPr>
        <w:t>КИ</w:t>
      </w:r>
      <w:proofErr w:type="spellEnd"/>
      <w:r w:rsidR="008F772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произведение </w:t>
      </w:r>
      <w:r w:rsidR="008F7722">
        <w:rPr>
          <w:sz w:val="28"/>
          <w:szCs w:val="28"/>
        </w:rPr>
        <w:t>коэффициент</w:t>
      </w:r>
      <w:r>
        <w:rPr>
          <w:sz w:val="28"/>
          <w:szCs w:val="28"/>
        </w:rPr>
        <w:t>ов</w:t>
      </w:r>
      <w:r w:rsidR="008F7722">
        <w:rPr>
          <w:sz w:val="28"/>
          <w:szCs w:val="28"/>
        </w:rPr>
        <w:t xml:space="preserve"> индексации стоимости питания, утвержденны</w:t>
      </w:r>
      <w:r>
        <w:rPr>
          <w:sz w:val="28"/>
          <w:szCs w:val="28"/>
        </w:rPr>
        <w:t>х законодательством</w:t>
      </w:r>
      <w:r w:rsidR="008F7722">
        <w:rPr>
          <w:sz w:val="28"/>
          <w:szCs w:val="28"/>
        </w:rPr>
        <w:t xml:space="preserve"> Красноярского </w:t>
      </w:r>
      <w:r>
        <w:rPr>
          <w:sz w:val="28"/>
          <w:szCs w:val="28"/>
        </w:rPr>
        <w:t>края;</w:t>
      </w:r>
    </w:p>
    <w:p w:rsidR="008F7722" w:rsidRDefault="008F7722" w:rsidP="00241B13">
      <w:pPr>
        <w:spacing w:line="302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21- среднее количество учебных дней в месяце при пятидневной рабочей неделе.</w:t>
      </w:r>
    </w:p>
    <w:p w:rsidR="00241B13" w:rsidRDefault="00241B13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:rsidR="00241B13" w:rsidRDefault="00241B13" w:rsidP="00241B13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ССП=(СП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+СП2)/2*</w:t>
      </w:r>
      <w:proofErr w:type="spellStart"/>
      <w:r w:rsidR="0032135F">
        <w:rPr>
          <w:color w:val="000000"/>
          <w:sz w:val="28"/>
          <w:szCs w:val="28"/>
        </w:rPr>
        <w:t>ПрКИ</w:t>
      </w:r>
      <w:proofErr w:type="spellEnd"/>
      <w:r w:rsidR="009267B5">
        <w:rPr>
          <w:color w:val="000000"/>
          <w:sz w:val="28"/>
          <w:szCs w:val="28"/>
        </w:rPr>
        <w:t>,</w:t>
      </w:r>
      <w:r w:rsidR="008F7722">
        <w:rPr>
          <w:color w:val="000000"/>
          <w:sz w:val="28"/>
          <w:szCs w:val="28"/>
        </w:rPr>
        <w:t xml:space="preserve">               (3),</w:t>
      </w:r>
    </w:p>
    <w:p w:rsidR="008F7722" w:rsidRDefault="008F7722" w:rsidP="00241B13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8F7722" w:rsidRDefault="008F7722" w:rsidP="008F7722">
      <w:pPr>
        <w:spacing w:line="302" w:lineRule="atLeast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– стоимость полдника</w:t>
      </w:r>
      <w:r w:rsidRPr="00241B13">
        <w:rPr>
          <w:sz w:val="28"/>
          <w:szCs w:val="28"/>
        </w:rPr>
        <w:t xml:space="preserve"> </w:t>
      </w:r>
      <w:r>
        <w:rPr>
          <w:sz w:val="28"/>
          <w:szCs w:val="28"/>
        </w:rPr>
        <w:t>на одного ребенка в возрасте от 6 до 10 лет включительно в течение учебного года на сумму в день, у</w:t>
      </w:r>
      <w:r w:rsidR="00A46ED7">
        <w:rPr>
          <w:sz w:val="28"/>
          <w:szCs w:val="28"/>
        </w:rPr>
        <w:t>становленную</w:t>
      </w:r>
      <w:r>
        <w:rPr>
          <w:sz w:val="28"/>
          <w:szCs w:val="28"/>
        </w:rPr>
        <w:t xml:space="preserve"> Законом Красноярского края от 02.11.2000 №12-961;</w:t>
      </w:r>
    </w:p>
    <w:p w:rsidR="008F7722" w:rsidRDefault="008F7722" w:rsidP="008F7722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– стоимость полдника</w:t>
      </w:r>
      <w:r w:rsidRPr="00241B13">
        <w:rPr>
          <w:sz w:val="28"/>
          <w:szCs w:val="28"/>
        </w:rPr>
        <w:t xml:space="preserve"> </w:t>
      </w:r>
      <w:r>
        <w:rPr>
          <w:sz w:val="28"/>
          <w:szCs w:val="28"/>
        </w:rPr>
        <w:t>на одного ребенка в возрасте от 11 до 18 лет включительно в течение учебного года на сумму в день</w:t>
      </w:r>
      <w:r w:rsidR="00A46ED7">
        <w:rPr>
          <w:sz w:val="28"/>
          <w:szCs w:val="28"/>
        </w:rPr>
        <w:t>, установленную</w:t>
      </w:r>
      <w:r>
        <w:rPr>
          <w:sz w:val="28"/>
          <w:szCs w:val="28"/>
        </w:rPr>
        <w:t xml:space="preserve"> Законом Красноярского края от 02.11.2000 №12-961.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2.4. Размер родительской платы рассчитывается </w:t>
      </w:r>
      <w:r w:rsidR="00264566">
        <w:rPr>
          <w:color w:val="000000"/>
          <w:sz w:val="28"/>
          <w:szCs w:val="28"/>
        </w:rPr>
        <w:t>управлением</w:t>
      </w:r>
      <w:r w:rsidRPr="008D13DC">
        <w:rPr>
          <w:color w:val="000000"/>
          <w:sz w:val="28"/>
          <w:szCs w:val="28"/>
        </w:rPr>
        <w:t xml:space="preserve"> образования администрации </w:t>
      </w:r>
      <w:r w:rsidR="00264566">
        <w:rPr>
          <w:color w:val="000000"/>
          <w:sz w:val="28"/>
          <w:szCs w:val="28"/>
        </w:rPr>
        <w:t>Северо-Енисейского района</w:t>
      </w:r>
      <w:r w:rsidRPr="008D13DC">
        <w:rPr>
          <w:color w:val="000000"/>
          <w:sz w:val="28"/>
          <w:szCs w:val="28"/>
        </w:rPr>
        <w:t xml:space="preserve"> и утверждается </w:t>
      </w:r>
      <w:r w:rsidR="00264566">
        <w:rPr>
          <w:color w:val="000000"/>
          <w:sz w:val="28"/>
          <w:szCs w:val="28"/>
        </w:rPr>
        <w:t>распоряжением</w:t>
      </w:r>
      <w:r w:rsidRPr="008D13DC">
        <w:rPr>
          <w:color w:val="000000"/>
          <w:sz w:val="28"/>
          <w:szCs w:val="28"/>
        </w:rPr>
        <w:t xml:space="preserve"> </w:t>
      </w:r>
      <w:r w:rsidR="00FE4F82">
        <w:rPr>
          <w:color w:val="000000"/>
          <w:sz w:val="28"/>
          <w:szCs w:val="28"/>
        </w:rPr>
        <w:t xml:space="preserve">Управления образования </w:t>
      </w:r>
      <w:r w:rsidRPr="008D13DC">
        <w:rPr>
          <w:color w:val="000000"/>
          <w:sz w:val="28"/>
          <w:szCs w:val="28"/>
        </w:rPr>
        <w:t xml:space="preserve">администрации </w:t>
      </w:r>
      <w:r w:rsidR="00264566">
        <w:rPr>
          <w:color w:val="000000"/>
          <w:sz w:val="28"/>
          <w:szCs w:val="28"/>
        </w:rPr>
        <w:t>Северо-Енисейского района</w:t>
      </w:r>
      <w:r w:rsidRPr="008D13DC">
        <w:rPr>
          <w:color w:val="000000"/>
          <w:sz w:val="28"/>
          <w:szCs w:val="28"/>
        </w:rPr>
        <w:t>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Может быть установлен различный размер родительской платы в зависимости от режима </w:t>
      </w:r>
      <w:r w:rsidR="00A46ED7">
        <w:rPr>
          <w:color w:val="000000"/>
          <w:sz w:val="28"/>
          <w:szCs w:val="28"/>
        </w:rPr>
        <w:t>пребывания обучающегося</w:t>
      </w:r>
      <w:r w:rsidR="00A46ED7" w:rsidRPr="008D13DC">
        <w:rPr>
          <w:color w:val="000000"/>
          <w:sz w:val="28"/>
          <w:szCs w:val="28"/>
        </w:rPr>
        <w:t xml:space="preserve"> </w:t>
      </w:r>
      <w:r w:rsidR="00A46ED7">
        <w:rPr>
          <w:color w:val="000000"/>
          <w:sz w:val="28"/>
          <w:szCs w:val="28"/>
        </w:rPr>
        <w:t>в</w:t>
      </w:r>
      <w:r w:rsidRPr="008D13DC">
        <w:rPr>
          <w:color w:val="000000"/>
          <w:sz w:val="28"/>
          <w:szCs w:val="28"/>
        </w:rPr>
        <w:t xml:space="preserve"> ГПД в разных Учреждениях.</w:t>
      </w:r>
    </w:p>
    <w:p w:rsidR="00BB4589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lastRenderedPageBreak/>
        <w:t xml:space="preserve">2.5. Родительская плата за осуществление присмотра и ухода </w:t>
      </w:r>
      <w:proofErr w:type="gramStart"/>
      <w:r w:rsidRPr="008D13DC">
        <w:rPr>
          <w:color w:val="000000"/>
          <w:sz w:val="28"/>
          <w:szCs w:val="28"/>
        </w:rPr>
        <w:t>за</w:t>
      </w:r>
      <w:proofErr w:type="gramEnd"/>
      <w:r w:rsidRPr="008D13DC">
        <w:rPr>
          <w:color w:val="000000"/>
          <w:sz w:val="28"/>
          <w:szCs w:val="28"/>
        </w:rPr>
        <w:t xml:space="preserve"> </w:t>
      </w:r>
      <w:r w:rsidR="00A46ED7">
        <w:rPr>
          <w:color w:val="000000"/>
          <w:sz w:val="28"/>
          <w:szCs w:val="28"/>
        </w:rPr>
        <w:t>обучающимися</w:t>
      </w:r>
      <w:r w:rsidRPr="008D13DC">
        <w:rPr>
          <w:color w:val="000000"/>
          <w:sz w:val="28"/>
          <w:szCs w:val="28"/>
        </w:rPr>
        <w:t xml:space="preserve"> в ГПД в </w:t>
      </w:r>
      <w:r w:rsidR="00B0221C">
        <w:rPr>
          <w:color w:val="000000"/>
          <w:sz w:val="28"/>
          <w:szCs w:val="28"/>
        </w:rPr>
        <w:t>Учреждении может быть увеличена в связи с внесением изменений в законодательство</w:t>
      </w:r>
      <w:r w:rsidRPr="008D13DC">
        <w:rPr>
          <w:color w:val="000000"/>
          <w:sz w:val="28"/>
          <w:szCs w:val="28"/>
        </w:rPr>
        <w:t>.</w:t>
      </w:r>
    </w:p>
    <w:p w:rsidR="00A46ED7" w:rsidRDefault="00A46ED7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141172">
        <w:rPr>
          <w:color w:val="000000"/>
          <w:sz w:val="28"/>
          <w:szCs w:val="28"/>
        </w:rPr>
        <w:t>2.6.</w:t>
      </w:r>
      <w:r w:rsidR="004549BF" w:rsidRPr="00141172">
        <w:rPr>
          <w:color w:val="000000"/>
          <w:sz w:val="28"/>
          <w:szCs w:val="28"/>
        </w:rPr>
        <w:t xml:space="preserve"> </w:t>
      </w:r>
      <w:proofErr w:type="gramStart"/>
      <w:r w:rsidR="004549BF" w:rsidRPr="00141172">
        <w:rPr>
          <w:color w:val="000000"/>
          <w:sz w:val="28"/>
          <w:szCs w:val="28"/>
        </w:rPr>
        <w:t>Родительская плата не взымается с родит</w:t>
      </w:r>
      <w:r w:rsidR="00141172">
        <w:rPr>
          <w:color w:val="000000"/>
          <w:sz w:val="28"/>
          <w:szCs w:val="28"/>
        </w:rPr>
        <w:t>елей (законных представителей) обучающихся</w:t>
      </w:r>
      <w:r w:rsidR="004549BF" w:rsidRPr="00141172">
        <w:rPr>
          <w:color w:val="000000"/>
          <w:sz w:val="28"/>
          <w:szCs w:val="28"/>
        </w:rPr>
        <w:t xml:space="preserve"> </w:t>
      </w:r>
      <w:r w:rsidR="003F4EC1" w:rsidRPr="00141172">
        <w:rPr>
          <w:color w:val="000000"/>
          <w:sz w:val="28"/>
          <w:szCs w:val="28"/>
        </w:rPr>
        <w:t xml:space="preserve">за присмотри и уход за детьми-инвалидами, детьми-сиротами и детьми, оставшимися без попечения родителей, а также за детьми с туберкулезной интоксикацией (ч. 2 ст. 65 Федерального Закона от 29.12.2012 года № 273-ФЗ «Об образовании в Российской Федерации») при пребывании </w:t>
      </w:r>
      <w:r w:rsidR="00141172">
        <w:rPr>
          <w:color w:val="000000"/>
          <w:sz w:val="28"/>
          <w:szCs w:val="28"/>
        </w:rPr>
        <w:t>в ГПД</w:t>
      </w:r>
      <w:r w:rsidR="003F4EC1" w:rsidRPr="00141172">
        <w:rPr>
          <w:color w:val="000000"/>
          <w:sz w:val="28"/>
          <w:szCs w:val="28"/>
        </w:rPr>
        <w:t xml:space="preserve"> до 15:00</w:t>
      </w:r>
      <w:r w:rsidR="00141172">
        <w:rPr>
          <w:color w:val="000000"/>
          <w:sz w:val="28"/>
          <w:szCs w:val="28"/>
        </w:rPr>
        <w:t>.</w:t>
      </w:r>
      <w:proofErr w:type="gramEnd"/>
      <w:r w:rsidR="00141172">
        <w:rPr>
          <w:color w:val="000000"/>
          <w:sz w:val="28"/>
          <w:szCs w:val="28"/>
        </w:rPr>
        <w:t xml:space="preserve"> В случае пребывания обучающегося в ГПД до 17:00-18:00 с родителей (законных представителей) обучающегося взимается родительская плата за полдник</w:t>
      </w:r>
      <w:r w:rsidR="003F4EC1" w:rsidRPr="00141172">
        <w:rPr>
          <w:color w:val="000000"/>
          <w:sz w:val="28"/>
          <w:szCs w:val="28"/>
        </w:rPr>
        <w:t>.</w:t>
      </w:r>
    </w:p>
    <w:p w:rsidR="00264566" w:rsidRPr="008D13DC" w:rsidRDefault="00264566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:rsidR="00BB4589" w:rsidRDefault="00BB4589" w:rsidP="00BB4589">
      <w:pPr>
        <w:spacing w:line="302" w:lineRule="atLeast"/>
        <w:jc w:val="center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3. Порядок взимания и расходования родительской платы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3.1. Родительская плата взимается Учреждением ежемесячно с родителей (законных представителей) детей в размерах, установленных в соответствии с настоящим Порядком.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3.2. Начисление родительской платы производится </w:t>
      </w:r>
      <w:r w:rsidR="009267B5">
        <w:rPr>
          <w:color w:val="000000"/>
          <w:sz w:val="28"/>
          <w:szCs w:val="28"/>
        </w:rPr>
        <w:t xml:space="preserve">по </w:t>
      </w:r>
      <w:r w:rsidRPr="008D13DC">
        <w:rPr>
          <w:color w:val="000000"/>
          <w:sz w:val="28"/>
          <w:szCs w:val="28"/>
        </w:rPr>
        <w:t xml:space="preserve">данным табеля посещаемости </w:t>
      </w:r>
      <w:proofErr w:type="gramStart"/>
      <w:r w:rsidR="004079F9">
        <w:rPr>
          <w:color w:val="000000"/>
          <w:sz w:val="28"/>
          <w:szCs w:val="28"/>
        </w:rPr>
        <w:t>об</w:t>
      </w:r>
      <w:r w:rsidRPr="008D13DC">
        <w:rPr>
          <w:color w:val="000000"/>
          <w:sz w:val="28"/>
          <w:szCs w:val="28"/>
        </w:rPr>
        <w:t>уча</w:t>
      </w:r>
      <w:r w:rsidR="004079F9">
        <w:rPr>
          <w:color w:val="000000"/>
          <w:sz w:val="28"/>
          <w:szCs w:val="28"/>
        </w:rPr>
        <w:t>ю</w:t>
      </w:r>
      <w:r w:rsidRPr="008D13DC">
        <w:rPr>
          <w:color w:val="000000"/>
          <w:sz w:val="28"/>
          <w:szCs w:val="28"/>
        </w:rPr>
        <w:t>щихся</w:t>
      </w:r>
      <w:proofErr w:type="gramEnd"/>
      <w:r w:rsidRPr="008D13DC">
        <w:rPr>
          <w:color w:val="000000"/>
          <w:sz w:val="28"/>
          <w:szCs w:val="28"/>
        </w:rPr>
        <w:t xml:space="preserve"> ГПД.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3.3. Родительская плата вносится ежемесячно </w:t>
      </w:r>
      <w:r w:rsidR="004079F9">
        <w:rPr>
          <w:color w:val="000000"/>
          <w:sz w:val="28"/>
          <w:szCs w:val="28"/>
        </w:rPr>
        <w:t>не позднее</w:t>
      </w:r>
      <w:r w:rsidRPr="008D13DC">
        <w:rPr>
          <w:color w:val="000000"/>
          <w:sz w:val="28"/>
          <w:szCs w:val="28"/>
        </w:rPr>
        <w:t xml:space="preserve"> 1</w:t>
      </w:r>
      <w:r w:rsidR="00070E75">
        <w:rPr>
          <w:color w:val="000000"/>
          <w:sz w:val="28"/>
          <w:szCs w:val="28"/>
        </w:rPr>
        <w:t>5</w:t>
      </w:r>
      <w:r w:rsidRPr="008D13DC">
        <w:rPr>
          <w:color w:val="000000"/>
          <w:sz w:val="28"/>
          <w:szCs w:val="28"/>
        </w:rPr>
        <w:t xml:space="preserve"> числа </w:t>
      </w:r>
      <w:r w:rsidR="004079F9">
        <w:rPr>
          <w:color w:val="000000"/>
          <w:sz w:val="28"/>
          <w:szCs w:val="28"/>
        </w:rPr>
        <w:t>текущего</w:t>
      </w:r>
      <w:r w:rsidRPr="008D13DC">
        <w:rPr>
          <w:color w:val="000000"/>
          <w:sz w:val="28"/>
          <w:szCs w:val="28"/>
        </w:rPr>
        <w:t xml:space="preserve"> месяца на лицевой счет Учреждения по учету средств от приносящей доход деятельности</w:t>
      </w:r>
      <w:r w:rsidR="004079F9">
        <w:rPr>
          <w:color w:val="000000"/>
          <w:sz w:val="28"/>
          <w:szCs w:val="28"/>
        </w:rPr>
        <w:t xml:space="preserve"> (авансом) в размере полной стоимости</w:t>
      </w:r>
      <w:r w:rsidR="00141172">
        <w:rPr>
          <w:color w:val="000000"/>
          <w:sz w:val="28"/>
          <w:szCs w:val="28"/>
        </w:rPr>
        <w:t>, исходя из количества рабочих дней ГПД</w:t>
      </w:r>
      <w:r w:rsidR="00944A59">
        <w:rPr>
          <w:color w:val="000000"/>
          <w:sz w:val="28"/>
          <w:szCs w:val="28"/>
        </w:rPr>
        <w:t xml:space="preserve"> по пятидневной рабочей неделе</w:t>
      </w:r>
      <w:r w:rsidRPr="008D13DC">
        <w:rPr>
          <w:color w:val="000000"/>
          <w:sz w:val="28"/>
          <w:szCs w:val="28"/>
        </w:rPr>
        <w:t>.</w:t>
      </w:r>
      <w:r w:rsidR="004079F9">
        <w:rPr>
          <w:color w:val="000000"/>
          <w:sz w:val="28"/>
          <w:szCs w:val="28"/>
        </w:rPr>
        <w:t xml:space="preserve"> Родители (законные представители) обучающегося извещаются о фактическом размере платы путем выдачи им в Учреждении расчетных квитанций за соответствующий период, не позднее 5 числа месяца, следующего </w:t>
      </w:r>
      <w:proofErr w:type="gramStart"/>
      <w:r w:rsidR="004079F9">
        <w:rPr>
          <w:color w:val="000000"/>
          <w:sz w:val="28"/>
          <w:szCs w:val="28"/>
        </w:rPr>
        <w:t>за</w:t>
      </w:r>
      <w:proofErr w:type="gramEnd"/>
      <w:r w:rsidR="004079F9">
        <w:rPr>
          <w:color w:val="000000"/>
          <w:sz w:val="28"/>
          <w:szCs w:val="28"/>
        </w:rPr>
        <w:t xml:space="preserve"> расчетным. 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3.4. </w:t>
      </w:r>
      <w:proofErr w:type="gramStart"/>
      <w:r w:rsidRPr="008D13DC">
        <w:rPr>
          <w:color w:val="000000"/>
          <w:sz w:val="28"/>
          <w:szCs w:val="28"/>
        </w:rPr>
        <w:t xml:space="preserve">Родительская плата не взимается в случае отсутствия </w:t>
      </w:r>
      <w:r w:rsidR="004079F9">
        <w:rPr>
          <w:color w:val="000000"/>
          <w:sz w:val="28"/>
          <w:szCs w:val="28"/>
        </w:rPr>
        <w:t>обучающегося</w:t>
      </w:r>
      <w:r w:rsidRPr="008D13DC">
        <w:rPr>
          <w:color w:val="000000"/>
          <w:sz w:val="28"/>
          <w:szCs w:val="28"/>
        </w:rPr>
        <w:t xml:space="preserve"> по уважительным причинам: по болезни, отпуска родителей (законных представителей)</w:t>
      </w:r>
      <w:r w:rsidR="004079F9">
        <w:rPr>
          <w:color w:val="000000"/>
          <w:sz w:val="28"/>
          <w:szCs w:val="28"/>
        </w:rPr>
        <w:t xml:space="preserve"> на основании заявления родителей (законных представителей) ребенка</w:t>
      </w:r>
      <w:r w:rsidRPr="008D13DC">
        <w:rPr>
          <w:color w:val="000000"/>
          <w:sz w:val="28"/>
          <w:szCs w:val="28"/>
        </w:rPr>
        <w:t>, при закрытии ГПД на ремонтные и (или) аварийные работы или при отсутствии водо-, тепло- и энергоснабжения, при наступлении обстоятельств непреодолимой силы</w:t>
      </w:r>
      <w:r w:rsidR="0031528C">
        <w:rPr>
          <w:color w:val="000000"/>
          <w:sz w:val="28"/>
          <w:szCs w:val="28"/>
        </w:rPr>
        <w:t xml:space="preserve">, </w:t>
      </w:r>
      <w:r w:rsidR="00177689">
        <w:rPr>
          <w:color w:val="000000"/>
          <w:sz w:val="28"/>
          <w:szCs w:val="28"/>
        </w:rPr>
        <w:t xml:space="preserve">а так же </w:t>
      </w:r>
      <w:r w:rsidR="0031528C">
        <w:rPr>
          <w:color w:val="000000"/>
          <w:sz w:val="28"/>
          <w:szCs w:val="28"/>
        </w:rPr>
        <w:t>по заявлению родител</w:t>
      </w:r>
      <w:r w:rsidR="00177689">
        <w:rPr>
          <w:color w:val="000000"/>
          <w:sz w:val="28"/>
          <w:szCs w:val="28"/>
        </w:rPr>
        <w:t>ей</w:t>
      </w:r>
      <w:r w:rsidR="0031528C">
        <w:rPr>
          <w:color w:val="000000"/>
          <w:sz w:val="28"/>
          <w:szCs w:val="28"/>
        </w:rPr>
        <w:t xml:space="preserve"> (законных представителей</w:t>
      </w:r>
      <w:r w:rsidR="00177689">
        <w:rPr>
          <w:color w:val="000000"/>
          <w:sz w:val="28"/>
          <w:szCs w:val="28"/>
        </w:rPr>
        <w:t>)</w:t>
      </w:r>
      <w:r w:rsidRPr="008D13DC">
        <w:rPr>
          <w:color w:val="000000"/>
          <w:sz w:val="28"/>
          <w:szCs w:val="28"/>
        </w:rPr>
        <w:t>.</w:t>
      </w:r>
      <w:proofErr w:type="gramEnd"/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В случае выбытия </w:t>
      </w:r>
      <w:r w:rsidR="004079F9">
        <w:rPr>
          <w:color w:val="000000"/>
          <w:sz w:val="28"/>
          <w:szCs w:val="28"/>
        </w:rPr>
        <w:t>обучающегося</w:t>
      </w:r>
      <w:r w:rsidRPr="008D13DC">
        <w:rPr>
          <w:color w:val="000000"/>
          <w:sz w:val="28"/>
          <w:szCs w:val="28"/>
        </w:rPr>
        <w:t xml:space="preserve"> из ГПД возврат излишне уплаченной родительской платы производится на основании заявления родителя (законного представителя</w:t>
      </w:r>
      <w:r w:rsidR="00475BEC">
        <w:rPr>
          <w:color w:val="000000"/>
          <w:sz w:val="28"/>
          <w:szCs w:val="28"/>
        </w:rPr>
        <w:t>)</w:t>
      </w:r>
      <w:r w:rsidRPr="008D13DC">
        <w:rPr>
          <w:color w:val="000000"/>
          <w:sz w:val="28"/>
          <w:szCs w:val="28"/>
        </w:rPr>
        <w:t>.</w:t>
      </w:r>
    </w:p>
    <w:p w:rsidR="004079F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 xml:space="preserve">3.5. </w:t>
      </w:r>
      <w:r w:rsidR="004079F9">
        <w:rPr>
          <w:color w:val="000000"/>
          <w:sz w:val="28"/>
          <w:szCs w:val="28"/>
        </w:rPr>
        <w:t xml:space="preserve">Излишне внесенная сумма родительской платы, исходя </w:t>
      </w:r>
      <w:r w:rsidR="005431C7">
        <w:rPr>
          <w:color w:val="000000"/>
          <w:sz w:val="28"/>
          <w:szCs w:val="28"/>
        </w:rPr>
        <w:t xml:space="preserve">из фактического посещения, </w:t>
      </w:r>
      <w:proofErr w:type="gramStart"/>
      <w:r w:rsidR="005431C7">
        <w:rPr>
          <w:color w:val="000000"/>
          <w:sz w:val="28"/>
          <w:szCs w:val="28"/>
        </w:rPr>
        <w:t>согласно табеля</w:t>
      </w:r>
      <w:proofErr w:type="gramEnd"/>
      <w:r w:rsidR="005431C7">
        <w:rPr>
          <w:color w:val="000000"/>
          <w:sz w:val="28"/>
          <w:szCs w:val="28"/>
        </w:rPr>
        <w:t xml:space="preserve"> посещаемости, зачисляется в счет родительской платы, взымаемой за следующий месяц посещения.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3.</w:t>
      </w:r>
      <w:r w:rsidR="005431C7">
        <w:rPr>
          <w:color w:val="000000"/>
          <w:sz w:val="28"/>
          <w:szCs w:val="28"/>
        </w:rPr>
        <w:t>6</w:t>
      </w:r>
      <w:r w:rsidRPr="008D13DC">
        <w:rPr>
          <w:color w:val="000000"/>
          <w:sz w:val="28"/>
          <w:szCs w:val="28"/>
        </w:rPr>
        <w:t>. Родительская плата используется в следующем порядке:</w:t>
      </w:r>
    </w:p>
    <w:p w:rsidR="00BB4589" w:rsidRPr="008D13DC" w:rsidRDefault="00B5161D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продуктов питания</w:t>
      </w:r>
      <w:r w:rsidR="00BB4589" w:rsidRPr="008D13DC">
        <w:rPr>
          <w:color w:val="000000"/>
          <w:sz w:val="28"/>
          <w:szCs w:val="28"/>
        </w:rPr>
        <w:t>.</w:t>
      </w:r>
    </w:p>
    <w:p w:rsidR="00BB4589" w:rsidRPr="008D13DC" w:rsidRDefault="00BB4589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t>3.</w:t>
      </w:r>
      <w:r w:rsidR="005431C7">
        <w:rPr>
          <w:color w:val="000000"/>
          <w:sz w:val="28"/>
          <w:szCs w:val="28"/>
        </w:rPr>
        <w:t>7</w:t>
      </w:r>
      <w:r w:rsidRPr="008D13DC">
        <w:rPr>
          <w:color w:val="000000"/>
          <w:sz w:val="28"/>
          <w:szCs w:val="28"/>
        </w:rPr>
        <w:t>. Не допускается включать в родительскую плату расходы на реализацию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расходов на содержание недвижимого имущества Учреждения</w:t>
      </w:r>
      <w:r w:rsidR="006A3980">
        <w:rPr>
          <w:color w:val="000000"/>
          <w:sz w:val="28"/>
          <w:szCs w:val="28"/>
        </w:rPr>
        <w:t>, капитального ремонта и пр</w:t>
      </w:r>
      <w:r w:rsidRPr="008D13DC">
        <w:rPr>
          <w:color w:val="000000"/>
          <w:sz w:val="28"/>
          <w:szCs w:val="28"/>
        </w:rPr>
        <w:t>.</w:t>
      </w:r>
    </w:p>
    <w:p w:rsidR="00BB4589" w:rsidRPr="008D13DC" w:rsidRDefault="00A20122" w:rsidP="00BB4589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BB4589" w:rsidRPr="00A20122">
        <w:rPr>
          <w:color w:val="000000"/>
          <w:sz w:val="28"/>
          <w:szCs w:val="28"/>
        </w:rPr>
        <w:t>.</w:t>
      </w:r>
      <w:r w:rsidR="005431C7">
        <w:rPr>
          <w:color w:val="000000"/>
          <w:sz w:val="28"/>
          <w:szCs w:val="28"/>
        </w:rPr>
        <w:t>8</w:t>
      </w:r>
      <w:r w:rsidR="00BB4589" w:rsidRPr="00A20122">
        <w:rPr>
          <w:color w:val="000000"/>
          <w:sz w:val="28"/>
          <w:szCs w:val="28"/>
        </w:rPr>
        <w:t xml:space="preserve">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 Российской Федерации, регулируется договором между Учреждением и родителями (законными представителями) </w:t>
      </w:r>
      <w:r w:rsidR="005431C7">
        <w:rPr>
          <w:color w:val="000000"/>
          <w:sz w:val="28"/>
          <w:szCs w:val="28"/>
        </w:rPr>
        <w:t>обучающегося</w:t>
      </w:r>
      <w:r w:rsidR="00BB4589" w:rsidRPr="00A20122">
        <w:rPr>
          <w:color w:val="000000"/>
          <w:sz w:val="28"/>
          <w:szCs w:val="28"/>
        </w:rPr>
        <w:t>.</w:t>
      </w:r>
    </w:p>
    <w:p w:rsidR="00BB4589" w:rsidRPr="008D13DC" w:rsidRDefault="00BB4589" w:rsidP="00BB4589">
      <w:pPr>
        <w:spacing w:line="302" w:lineRule="atLeast"/>
        <w:rPr>
          <w:color w:val="000000"/>
          <w:sz w:val="28"/>
          <w:szCs w:val="28"/>
        </w:rPr>
      </w:pPr>
      <w:r w:rsidRPr="008D13DC">
        <w:rPr>
          <w:color w:val="000000"/>
          <w:sz w:val="28"/>
          <w:szCs w:val="28"/>
        </w:rPr>
        <w:br/>
        <w:t xml:space="preserve">‎ </w:t>
      </w:r>
    </w:p>
    <w:p w:rsidR="00E87265" w:rsidRDefault="00E87265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E87265" w:rsidRDefault="00E87265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E87265" w:rsidRDefault="00E87265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E87265" w:rsidRDefault="00E87265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E87265" w:rsidRDefault="00E87265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Default="00DE04F9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Default="00DE04F9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Default="00DE04F9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Default="00DE04F9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Default="00DE04F9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Default="00DE04F9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E04F9" w:rsidRPr="00561DDD" w:rsidRDefault="00DE04F9" w:rsidP="00561DDD">
      <w:pPr>
        <w:spacing w:line="302" w:lineRule="atLeas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A20122" w:rsidRDefault="00A20122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A20122" w:rsidRDefault="00A20122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A20122" w:rsidRDefault="00A20122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A20122" w:rsidRDefault="00A20122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A20122" w:rsidRDefault="00A20122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6A3980" w:rsidRDefault="006A3980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31528C" w:rsidRDefault="0031528C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31528C" w:rsidRDefault="0031528C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31528C" w:rsidRDefault="0031528C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7D724B" w:rsidRDefault="007D724B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DF709F" w:rsidRDefault="00DF709F" w:rsidP="00BB4589">
      <w:pPr>
        <w:spacing w:line="302" w:lineRule="atLeast"/>
        <w:jc w:val="right"/>
        <w:rPr>
          <w:color w:val="000000"/>
          <w:sz w:val="28"/>
          <w:szCs w:val="28"/>
        </w:rPr>
      </w:pPr>
    </w:p>
    <w:p w:rsidR="00904F10" w:rsidRPr="00A61768" w:rsidRDefault="00904F10" w:rsidP="00904F10">
      <w:pPr>
        <w:spacing w:line="302" w:lineRule="atLeast"/>
        <w:ind w:left="4536"/>
        <w:jc w:val="right"/>
        <w:rPr>
          <w:color w:val="000000"/>
          <w:sz w:val="18"/>
          <w:szCs w:val="18"/>
        </w:rPr>
      </w:pPr>
      <w:r w:rsidRPr="00A61768">
        <w:rPr>
          <w:color w:val="000000"/>
          <w:sz w:val="18"/>
          <w:szCs w:val="18"/>
        </w:rPr>
        <w:lastRenderedPageBreak/>
        <w:t>Приложение</w:t>
      </w:r>
      <w:r>
        <w:rPr>
          <w:color w:val="000000"/>
          <w:sz w:val="18"/>
          <w:szCs w:val="18"/>
        </w:rPr>
        <w:t xml:space="preserve"> №1 </w:t>
      </w:r>
      <w:r w:rsidRPr="00A61768">
        <w:rPr>
          <w:color w:val="000000"/>
          <w:sz w:val="18"/>
          <w:szCs w:val="18"/>
        </w:rPr>
        <w:t xml:space="preserve">к Порядку Предоставления услуги по присмотру и уходу за детьми в группах продленного дня в муниципальных общеобразовательных организациях Северо-Енисейского района, утвержденного </w:t>
      </w:r>
      <w:r w:rsidR="00FE4F82">
        <w:rPr>
          <w:color w:val="000000"/>
          <w:sz w:val="18"/>
          <w:szCs w:val="18"/>
        </w:rPr>
        <w:t>постановлением</w:t>
      </w:r>
      <w:r w:rsidRPr="00A61768">
        <w:rPr>
          <w:color w:val="000000"/>
          <w:sz w:val="18"/>
          <w:szCs w:val="18"/>
        </w:rPr>
        <w:t xml:space="preserve"> администрации Северо-Енисейского района от</w:t>
      </w:r>
      <w:r w:rsidR="00BF6F52">
        <w:rPr>
          <w:color w:val="000000"/>
          <w:sz w:val="18"/>
          <w:szCs w:val="18"/>
        </w:rPr>
        <w:t xml:space="preserve"> </w:t>
      </w:r>
      <w:r w:rsidR="00BF6F52">
        <w:rPr>
          <w:color w:val="000000"/>
          <w:sz w:val="18"/>
          <w:szCs w:val="18"/>
          <w:u w:val="single"/>
        </w:rPr>
        <w:t>30.09.2022 г.</w:t>
      </w:r>
      <w:r w:rsidRPr="00A61768">
        <w:rPr>
          <w:color w:val="000000"/>
          <w:sz w:val="18"/>
          <w:szCs w:val="18"/>
        </w:rPr>
        <w:t xml:space="preserve"> № </w:t>
      </w:r>
      <w:r w:rsidR="00BF6F52">
        <w:rPr>
          <w:color w:val="000000"/>
          <w:sz w:val="18"/>
          <w:szCs w:val="18"/>
          <w:u w:val="single"/>
        </w:rPr>
        <w:t>422-п</w:t>
      </w:r>
    </w:p>
    <w:p w:rsidR="00904F10" w:rsidRDefault="00904F10" w:rsidP="000518F6">
      <w:pPr>
        <w:spacing w:line="302" w:lineRule="atLeast"/>
        <w:ind w:left="4536"/>
        <w:jc w:val="right"/>
        <w:rPr>
          <w:color w:val="000000"/>
          <w:sz w:val="18"/>
          <w:szCs w:val="18"/>
        </w:rPr>
      </w:pPr>
    </w:p>
    <w:p w:rsidR="00904F10" w:rsidRPr="00DB0AE1" w:rsidRDefault="00904F10" w:rsidP="00904F10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Руководителю __________________________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(Ф.И.О.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AE1">
        <w:rPr>
          <w:rFonts w:ascii="Times New Roman" w:hAnsi="Times New Roman" w:cs="Times New Roman"/>
          <w:sz w:val="24"/>
          <w:szCs w:val="24"/>
        </w:rPr>
        <w:t>ребенка)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0AE1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0AE1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0AE1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904F10" w:rsidRPr="00DB0AE1" w:rsidRDefault="00904F10" w:rsidP="00904F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0AE1">
        <w:rPr>
          <w:rFonts w:ascii="Times New Roman" w:hAnsi="Times New Roman" w:cs="Times New Roman"/>
          <w:sz w:val="24"/>
          <w:szCs w:val="24"/>
        </w:rPr>
        <w:t>______________</w:t>
      </w:r>
    </w:p>
    <w:p w:rsidR="00904F10" w:rsidRDefault="00904F10" w:rsidP="00904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F10" w:rsidRDefault="00904F10" w:rsidP="00904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F10" w:rsidRPr="00DB0AE1" w:rsidRDefault="00904F10" w:rsidP="00904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AE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04F10" w:rsidRPr="00DB0AE1" w:rsidRDefault="00904F10" w:rsidP="00904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AE1">
        <w:rPr>
          <w:rFonts w:ascii="Times New Roman" w:hAnsi="Times New Roman" w:cs="Times New Roman"/>
          <w:b/>
          <w:sz w:val="24"/>
          <w:szCs w:val="24"/>
        </w:rPr>
        <w:t>о зачислении в группу продленного дня</w:t>
      </w:r>
    </w:p>
    <w:p w:rsidR="00904F10" w:rsidRDefault="00904F10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____________________________________________________________________, </w:t>
      </w:r>
      <w:r w:rsidRPr="00DB0AE1">
        <w:rPr>
          <w:rFonts w:ascii="Times New Roman" w:hAnsi="Times New Roman" w:cs="Times New Roman"/>
          <w:sz w:val="24"/>
          <w:szCs w:val="24"/>
        </w:rPr>
        <w:t>прошу зачислить моего сына (или: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AE1">
        <w:rPr>
          <w:rFonts w:ascii="Times New Roman" w:hAnsi="Times New Roman" w:cs="Times New Roman"/>
          <w:sz w:val="24"/>
          <w:szCs w:val="24"/>
        </w:rPr>
        <w:t>дочь/подопечного)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04F10" w:rsidRPr="00DB0AE1" w:rsidRDefault="00904F10" w:rsidP="00904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04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 </w:t>
      </w:r>
      <w:r w:rsidRPr="00DB0AE1">
        <w:rPr>
          <w:rFonts w:ascii="Times New Roman" w:hAnsi="Times New Roman" w:cs="Times New Roman"/>
          <w:sz w:val="24"/>
          <w:szCs w:val="24"/>
        </w:rPr>
        <w:t>класса</w:t>
      </w:r>
    </w:p>
    <w:p w:rsidR="00904F10" w:rsidRPr="005D2315" w:rsidRDefault="00904F10" w:rsidP="00904F1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5D2315">
        <w:rPr>
          <w:rFonts w:ascii="Times New Roman" w:hAnsi="Times New Roman" w:cs="Times New Roman"/>
        </w:rPr>
        <w:t>(Ф.И.О. и дата рождения несовершеннолетнего)</w:t>
      </w:r>
    </w:p>
    <w:p w:rsidR="00904F10" w:rsidRDefault="00904F10" w:rsidP="00904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 xml:space="preserve">в группу продленного дня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0A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AE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20___</w:t>
      </w:r>
      <w:r w:rsidRPr="00DB0A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4F10" w:rsidRPr="00DB0AE1" w:rsidRDefault="00575D32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r w:rsidR="00904F10" w:rsidRPr="00DB0AE1">
        <w:rPr>
          <w:rFonts w:ascii="Times New Roman" w:hAnsi="Times New Roman" w:cs="Times New Roman"/>
          <w:sz w:val="24"/>
          <w:szCs w:val="24"/>
        </w:rPr>
        <w:t xml:space="preserve"> из группы продленного дня уполномочены забирать</w:t>
      </w:r>
      <w:r w:rsidR="00904F10">
        <w:rPr>
          <w:rFonts w:ascii="Times New Roman" w:hAnsi="Times New Roman" w:cs="Times New Roman"/>
          <w:sz w:val="24"/>
          <w:szCs w:val="24"/>
        </w:rPr>
        <w:t xml:space="preserve"> (либо указать в сроках ниже, что родитель дает согласие о том, что ребенок самостоятельно будет уходить с ГПД)</w:t>
      </w:r>
      <w:r w:rsidR="00904F10" w:rsidRPr="00DB0AE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04F10" w:rsidRPr="00DB0AE1" w:rsidRDefault="00904F10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- _________________________________________________;</w:t>
      </w:r>
    </w:p>
    <w:p w:rsidR="00904F10" w:rsidRPr="005D2315" w:rsidRDefault="00904F10" w:rsidP="00904F10">
      <w:pPr>
        <w:pStyle w:val="ConsPlusNonformat"/>
        <w:jc w:val="center"/>
        <w:rPr>
          <w:rFonts w:ascii="Times New Roman" w:hAnsi="Times New Roman" w:cs="Times New Roman"/>
        </w:rPr>
      </w:pPr>
      <w:r w:rsidRPr="005D2315">
        <w:rPr>
          <w:rFonts w:ascii="Times New Roman" w:hAnsi="Times New Roman" w:cs="Times New Roman"/>
        </w:rPr>
        <w:t>(Ф.И.О., контактный телефон)</w:t>
      </w:r>
    </w:p>
    <w:p w:rsidR="00904F10" w:rsidRPr="00DB0AE1" w:rsidRDefault="00904F10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- _________________________________________________.</w:t>
      </w:r>
    </w:p>
    <w:p w:rsidR="00904F10" w:rsidRPr="005D2315" w:rsidRDefault="00904F10" w:rsidP="00904F10">
      <w:pPr>
        <w:pStyle w:val="ConsPlusNonformat"/>
        <w:jc w:val="center"/>
        <w:rPr>
          <w:rFonts w:ascii="Times New Roman" w:hAnsi="Times New Roman" w:cs="Times New Roman"/>
        </w:rPr>
      </w:pPr>
      <w:r w:rsidRPr="005D2315">
        <w:rPr>
          <w:rFonts w:ascii="Times New Roman" w:hAnsi="Times New Roman" w:cs="Times New Roman"/>
        </w:rPr>
        <w:t>(Ф.И.О., контактный телефон)</w:t>
      </w:r>
    </w:p>
    <w:p w:rsidR="005431C7" w:rsidRDefault="005431C7" w:rsidP="00904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режимом пребывания продленного дня до </w:t>
      </w:r>
      <w:r w:rsidR="00904F1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5431C7" w:rsidRPr="005431C7" w:rsidRDefault="005431C7" w:rsidP="005431C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 15:00/до17(18):00)</w:t>
      </w:r>
    </w:p>
    <w:p w:rsidR="005431C7" w:rsidRDefault="005431C7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1C7" w:rsidRDefault="005431C7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4F10" w:rsidRPr="00DB0AE1" w:rsidRDefault="00904F10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Дополнительные сведения о ребенке: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04F10" w:rsidRPr="00DB0AE1" w:rsidRDefault="00904F10" w:rsidP="00904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0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04F10" w:rsidRPr="00DB0AE1" w:rsidRDefault="00904F10" w:rsidP="00904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4F10" w:rsidRPr="00DB0AE1" w:rsidRDefault="00904F10" w:rsidP="00904F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B0A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AE1">
        <w:rPr>
          <w:rFonts w:ascii="Times New Roman" w:hAnsi="Times New Roman" w:cs="Times New Roman"/>
          <w:sz w:val="24"/>
          <w:szCs w:val="24"/>
        </w:rPr>
        <w:t xml:space="preserve">___________ ____ </w:t>
      </w:r>
      <w:proofErr w:type="gramStart"/>
      <w:r w:rsidRPr="00DB0A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0A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0AE1">
        <w:rPr>
          <w:rFonts w:ascii="Times New Roman" w:hAnsi="Times New Roman" w:cs="Times New Roman"/>
          <w:sz w:val="24"/>
          <w:szCs w:val="24"/>
        </w:rPr>
        <w:t>__________________/___________</w:t>
      </w:r>
    </w:p>
    <w:p w:rsidR="00904F10" w:rsidRPr="001D630A" w:rsidRDefault="00904F10" w:rsidP="00904F10">
      <w:pPr>
        <w:pStyle w:val="ConsPlusNonformat"/>
        <w:ind w:left="7080" w:firstLine="708"/>
        <w:jc w:val="both"/>
        <w:rPr>
          <w:rFonts w:ascii="Times New Roman" w:hAnsi="Times New Roman" w:cs="Times New Roman"/>
        </w:rPr>
      </w:pPr>
      <w:r w:rsidRPr="001D630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</w:t>
      </w:r>
      <w:r w:rsidRPr="001D630A">
        <w:rPr>
          <w:rFonts w:ascii="Times New Roman" w:hAnsi="Times New Roman" w:cs="Times New Roman"/>
        </w:rPr>
        <w:t>(Ф.И.О.)</w:t>
      </w:r>
    </w:p>
    <w:p w:rsidR="00904F10" w:rsidRDefault="00904F10" w:rsidP="00904F10">
      <w:pPr>
        <w:spacing w:line="302" w:lineRule="atLeast"/>
        <w:ind w:left="4536"/>
        <w:jc w:val="right"/>
        <w:rPr>
          <w:color w:val="000000"/>
          <w:sz w:val="18"/>
          <w:szCs w:val="18"/>
        </w:rPr>
      </w:pPr>
      <w:r>
        <w:rPr>
          <w:lang w:eastAsia="ar-SA"/>
        </w:rPr>
        <w:br w:type="page"/>
      </w:r>
    </w:p>
    <w:p w:rsidR="00BB4589" w:rsidRPr="00A61768" w:rsidRDefault="00BB4589" w:rsidP="00FE4F82">
      <w:pPr>
        <w:spacing w:line="302" w:lineRule="atLeast"/>
        <w:ind w:left="4536"/>
        <w:jc w:val="right"/>
        <w:rPr>
          <w:color w:val="000000"/>
          <w:sz w:val="18"/>
          <w:szCs w:val="18"/>
        </w:rPr>
      </w:pPr>
      <w:r w:rsidRPr="00A61768">
        <w:rPr>
          <w:color w:val="000000"/>
          <w:sz w:val="18"/>
          <w:szCs w:val="18"/>
        </w:rPr>
        <w:lastRenderedPageBreak/>
        <w:t>Приложени</w:t>
      </w:r>
      <w:r w:rsidR="00C11AB3" w:rsidRPr="00A61768">
        <w:rPr>
          <w:color w:val="000000"/>
          <w:sz w:val="18"/>
          <w:szCs w:val="18"/>
        </w:rPr>
        <w:t>е</w:t>
      </w:r>
      <w:r w:rsidR="005431C7">
        <w:rPr>
          <w:color w:val="000000"/>
          <w:sz w:val="18"/>
          <w:szCs w:val="18"/>
        </w:rPr>
        <w:t xml:space="preserve"> № 2</w:t>
      </w:r>
      <w:r w:rsidRPr="00A61768">
        <w:rPr>
          <w:color w:val="000000"/>
          <w:sz w:val="18"/>
          <w:szCs w:val="18"/>
        </w:rPr>
        <w:t xml:space="preserve"> к Порядку</w:t>
      </w:r>
      <w:r w:rsidR="000518F6" w:rsidRPr="00A61768">
        <w:rPr>
          <w:color w:val="000000"/>
          <w:sz w:val="18"/>
          <w:szCs w:val="18"/>
        </w:rPr>
        <w:t xml:space="preserve"> </w:t>
      </w:r>
      <w:r w:rsidR="00C11AB3" w:rsidRPr="00A61768">
        <w:rPr>
          <w:color w:val="000000"/>
          <w:sz w:val="18"/>
          <w:szCs w:val="18"/>
        </w:rPr>
        <w:t>Пре</w:t>
      </w:r>
      <w:r w:rsidR="00315F8F">
        <w:rPr>
          <w:color w:val="000000"/>
          <w:sz w:val="18"/>
          <w:szCs w:val="18"/>
        </w:rPr>
        <w:t xml:space="preserve">доставления услуги по присмотру </w:t>
      </w:r>
      <w:bookmarkStart w:id="0" w:name="_GoBack"/>
      <w:bookmarkEnd w:id="0"/>
      <w:r w:rsidR="00C11AB3" w:rsidRPr="00A61768">
        <w:rPr>
          <w:color w:val="000000"/>
          <w:sz w:val="18"/>
          <w:szCs w:val="18"/>
        </w:rPr>
        <w:t xml:space="preserve">и уходу за детьми в группах продленного дня в муниципальных общеобразовательных организациях Северо-Енисейского района, утвержденного </w:t>
      </w:r>
      <w:r w:rsidR="00FE4F82">
        <w:rPr>
          <w:color w:val="000000"/>
          <w:sz w:val="18"/>
          <w:szCs w:val="18"/>
        </w:rPr>
        <w:t>постановлением</w:t>
      </w:r>
      <w:r w:rsidR="00C11AB3" w:rsidRPr="00A61768">
        <w:rPr>
          <w:color w:val="000000"/>
          <w:sz w:val="18"/>
          <w:szCs w:val="18"/>
        </w:rPr>
        <w:t xml:space="preserve"> администрации Северо-Енисейского района от</w:t>
      </w:r>
      <w:r w:rsidR="00BF6F52">
        <w:rPr>
          <w:color w:val="000000"/>
          <w:sz w:val="18"/>
          <w:szCs w:val="18"/>
        </w:rPr>
        <w:t xml:space="preserve"> </w:t>
      </w:r>
      <w:r w:rsidR="00BF6F52">
        <w:rPr>
          <w:color w:val="000000"/>
          <w:sz w:val="18"/>
          <w:szCs w:val="18"/>
          <w:u w:val="single"/>
        </w:rPr>
        <w:t>30.09.2022 г.</w:t>
      </w:r>
      <w:r w:rsidR="00C11AB3" w:rsidRPr="00A61768">
        <w:rPr>
          <w:color w:val="000000"/>
          <w:sz w:val="18"/>
          <w:szCs w:val="18"/>
        </w:rPr>
        <w:t xml:space="preserve"> № </w:t>
      </w:r>
      <w:r w:rsidR="00BF6F52">
        <w:rPr>
          <w:color w:val="000000"/>
          <w:sz w:val="18"/>
          <w:szCs w:val="18"/>
          <w:u w:val="single"/>
        </w:rPr>
        <w:t>422-п</w:t>
      </w:r>
    </w:p>
    <w:p w:rsidR="000518F6" w:rsidRDefault="000518F6" w:rsidP="00BB4589">
      <w:pPr>
        <w:spacing w:line="302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оказания услуг </w:t>
      </w:r>
      <w:r w:rsidR="00C50C3D">
        <w:rPr>
          <w:rFonts w:ascii="Times New Roman" w:hAnsi="Times New Roman" w:cs="Times New Roman"/>
          <w:b/>
          <w:bCs/>
          <w:sz w:val="24"/>
          <w:szCs w:val="24"/>
        </w:rPr>
        <w:t xml:space="preserve">по присмотру и уходу за </w:t>
      </w:r>
      <w:proofErr w:type="gramStart"/>
      <w:r w:rsidR="00AC6824"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="00C50C3D">
        <w:rPr>
          <w:rFonts w:ascii="Times New Roman" w:hAnsi="Times New Roman" w:cs="Times New Roman"/>
          <w:b/>
          <w:bCs/>
          <w:sz w:val="24"/>
          <w:szCs w:val="24"/>
        </w:rPr>
        <w:t xml:space="preserve"> в г</w:t>
      </w:r>
      <w:r>
        <w:rPr>
          <w:rFonts w:ascii="Times New Roman" w:hAnsi="Times New Roman" w:cs="Times New Roman"/>
          <w:b/>
          <w:bCs/>
          <w:sz w:val="24"/>
          <w:szCs w:val="24"/>
        </w:rPr>
        <w:t>рупп</w:t>
      </w:r>
      <w:r w:rsidR="00C50C3D">
        <w:rPr>
          <w:rFonts w:ascii="Times New Roman" w:hAnsi="Times New Roman" w:cs="Times New Roman"/>
          <w:b/>
          <w:bCs/>
          <w:sz w:val="24"/>
          <w:szCs w:val="24"/>
        </w:rPr>
        <w:t>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продленного дня</w:t>
      </w:r>
    </w:p>
    <w:p w:rsidR="00A61768" w:rsidRDefault="00A61768" w:rsidP="00A617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Северо-Енисейский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«__»__________ 2022 г.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законного представителя ребенка)</w:t>
      </w:r>
      <w:r>
        <w:rPr>
          <w:rFonts w:ascii="Times New Roman" w:hAnsi="Times New Roman" w:cs="Times New Roman"/>
          <w:sz w:val="24"/>
          <w:szCs w:val="24"/>
        </w:rPr>
        <w:t>, именуем____ в дальнейшем "Заказчик", паспорт серии _____________, номер __________, выдан __________________________________, с одной стороны и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, именуем__ в дальнейшем "Исполнитель", в лице 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  <w:proofErr w:type="gramEnd"/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61768" w:rsidRDefault="00A61768" w:rsidP="00A61768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на основании настоящего Договора зачисляет 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ребенка)</w:t>
      </w:r>
      <w:r>
        <w:rPr>
          <w:rFonts w:ascii="Times New Roman" w:hAnsi="Times New Roman" w:cs="Times New Roman"/>
          <w:sz w:val="24"/>
          <w:szCs w:val="24"/>
        </w:rPr>
        <w:t xml:space="preserve"> (далее - Обучающийся) в организованную группу продленного дня и обязуется обеспечить реализацию взятых на себя обязательств, оговоренных настоящим Договором, а Заказчик обязуется строго выполнять условия пребывания Обучающегося в группе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Услуги группы продленного дня оказываются по настоящему Договору в период с "___"________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по "___"________ ____ г.</w:t>
      </w:r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Зачислить Обучающегося в группу продленного дня в течение ____ дней с момента заключения настоящего Договора.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Ознакомить Заказчика с режимом работы группы продленного дня, предоставить ему всю интересующую информацию о работе такой группы.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Обучающегося с учетом его индивидуальных особенностей.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Обеспечить охрану жизни и здоровья Обучающегося во время его пребывания в группе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По окончании пребывания Обучающегося в группе продленного дня передавать его только Заказчику либо лицам, указанным в письменном заявлении Заказчика, при предъявлении этими лицами документа, удостоверяющего личность.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Информировать Заказчика об оплате питания, необходимых санитарно-гигиенических предметах, ходе и результатах воспитательного процесса, отмене работы группы продленного дня по тем или иным причинам.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Забирать Обучающегося из школы N ___ в соответствии с расписанием занятий Обучающегося, организовывать его сопровождение в группу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Обеспечить горячее питание Обучающегося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пребывания в группе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Обеспечивать соответствующие санитарным нормам условия пребывания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Обучающегося в группе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  <w:proofErr w:type="gramEnd"/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2.1.11. Осуществлять при необходимости помощь в подготовке уроков.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Организовывать для Обучающегося при необходимости дополнительные занятия по следующим предметам: _____________________________________.</w:t>
      </w:r>
      <w:proofErr w:type="gramEnd"/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Отчислить Обучающегося: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2.2.2.1. За систематическое непосещение группы продленного дня без уважительной причины в течение _____________.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2.2.2.2. За нарушение режима работы группы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2.2.2.3. По заявлению родителей (законных представителей).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Осуществлять работу группы продленного дня в сроки, отличные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п. 1.2 настоящего Договора, по особому режиму, по договоренности с Заказчиком.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Подать заявление о зачислении в группу продленного дня по соответствующей форме Исполнителя.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систематическое посещение группы продленного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нет объективных причин, которые препятствовали бы этому.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В случае отказа от места в группе продленного дня или невозможности посещения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группы своевременно информировать об этом Исполнителя.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Незамедлительно сообщать Исполнителю об изменении контактного телефона и места жительства.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Указать лиц, под ответственность которых по письменному заявлению родителей (законных представителей) может быть передан Обучающийся во время его пребывания в группе продленного дня.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Своевременно вносить плату за питание (обед, полдник).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Нести материальную ответственность за порчу и утрату имущества группы продленного дня и имущества других детей по вине Обучающегося.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Нести ответственность за воспитание Обучающегося, проявлять уважение к педагогам, администрации и техническому персоналу Исполнителя.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Защищать права и законные интересы Обучающегося.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Знакомиться с ходом и содержанием образовательного процесса в группе продленного дня с разрешения администрации Исполнителя.</w:t>
      </w:r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Финансовые условия и порядок расчета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Стоимость питания Обучающегося устанавливается на основании ______________________ и составляет сумму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 (______________)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в месяц (</w:t>
      </w:r>
      <w:r>
        <w:rPr>
          <w:rFonts w:ascii="Times New Roman" w:hAnsi="Times New Roman" w:cs="Times New Roman"/>
          <w:i/>
          <w:sz w:val="24"/>
          <w:szCs w:val="24"/>
        </w:rPr>
        <w:t>вариант:</w:t>
      </w:r>
      <w:r>
        <w:rPr>
          <w:rFonts w:ascii="Times New Roman" w:hAnsi="Times New Roman" w:cs="Times New Roman"/>
          <w:sz w:val="24"/>
          <w:szCs w:val="24"/>
        </w:rPr>
        <w:t xml:space="preserve"> неделю).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Указанная в п. 3.1 настоящего Договора сумма оплачивается Заказчиком денежными средствами путем безналичного перечисления по реквизитам, указанным в настоящем Договоре, в течение ____ дней после выставления счета Исполнителем.</w:t>
      </w:r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Сторон и форс-мажорные обстоятельства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результате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>
        <w:rPr>
          <w:rFonts w:ascii="Times New Roman" w:hAnsi="Times New Roman" w:cs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Конфиденциальность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Условия настоящего Договора, сведения, полученные от Заказчика в процессе исполнения настоящего Договора, конфиденциальны и не подлежат разглашению. Нарушение условия о неразглашении конфиденциальной информации влечет за собой ответственность, предусмотренную действующим законодательством Российской Федерации.</w:t>
      </w:r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Срок действия Договора. Порядок изменения</w:t>
      </w: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расторжения Договора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полного исполнения ими своих обязательств по Договору (</w:t>
      </w:r>
      <w:r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 w:cs="Times New Roman"/>
          <w:sz w:val="24"/>
          <w:szCs w:val="24"/>
        </w:rPr>
        <w:t xml:space="preserve"> до "__"___________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.).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в любое время по соглашению Сторон, а также в иных случаях в соответствии с действующим законодательством Российской Федерации.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Условия настоящего Договора могут быть изменены по взаимному согласию Сторон путем подписания письменного соглашения.</w:t>
      </w:r>
    </w:p>
    <w:p w:rsidR="00A61768" w:rsidRDefault="00A61768" w:rsidP="00A61768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61768" w:rsidRDefault="00A61768" w:rsidP="00A617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Настоящий Договор составлен в двух экземплярах, имеющих равную юридическую силу, по одному для каждой из Сторон.</w:t>
      </w:r>
    </w:p>
    <w:p w:rsidR="00A61768" w:rsidRDefault="00A61768" w:rsidP="00A617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5"/>
        <w:gridCol w:w="340"/>
        <w:gridCol w:w="4365"/>
      </w:tblGrid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Заказчик: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___________ "_____________________"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_________________________________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Юридический/почтовый адрес: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Адрес: ___________________________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__________________________________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ИНН/КПП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Паспорт __________________________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ОГРН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выдан ____________________________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proofErr w:type="gramStart"/>
            <w:r>
              <w:t>Р</w:t>
            </w:r>
            <w:proofErr w:type="gramEnd"/>
            <w:r>
              <w:t>/с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_________________________________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в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 xml:space="preserve">"___"_____________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К/с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Телефон: _________________________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БИК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Телефон: _________ Факс: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Адрес электронной почты: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>Заказчик:</w:t>
            </w:r>
          </w:p>
        </w:tc>
      </w:tr>
      <w:tr w:rsidR="00A61768" w:rsidTr="00A6176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 xml:space="preserve">_________/_________ </w:t>
            </w:r>
            <w:r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1768" w:rsidRDefault="00A6176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768" w:rsidRDefault="00A61768">
            <w:pPr>
              <w:pStyle w:val="ConsDTNormal"/>
              <w:autoSpaceDE/>
              <w:jc w:val="left"/>
            </w:pPr>
            <w:r>
              <w:t xml:space="preserve">_________/_________ </w:t>
            </w:r>
            <w:r>
              <w:rPr>
                <w:i/>
                <w:iCs/>
              </w:rPr>
              <w:t>(подпись/Ф.И.О.)</w:t>
            </w:r>
          </w:p>
        </w:tc>
      </w:tr>
    </w:tbl>
    <w:p w:rsidR="007D724B" w:rsidRPr="007D724B" w:rsidRDefault="007D724B" w:rsidP="00AC6824">
      <w:pPr>
        <w:rPr>
          <w:szCs w:val="28"/>
        </w:rPr>
      </w:pPr>
    </w:p>
    <w:sectPr w:rsidR="007D724B" w:rsidRPr="007D724B" w:rsidSect="007D724B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BB" w:rsidRDefault="00E977BB" w:rsidP="00242CE3">
      <w:r>
        <w:separator/>
      </w:r>
    </w:p>
  </w:endnote>
  <w:endnote w:type="continuationSeparator" w:id="0">
    <w:p w:rsidR="00E977BB" w:rsidRDefault="00E977BB" w:rsidP="0024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BB" w:rsidRDefault="00E977BB" w:rsidP="00242CE3">
      <w:r>
        <w:separator/>
      </w:r>
    </w:p>
  </w:footnote>
  <w:footnote w:type="continuationSeparator" w:id="0">
    <w:p w:rsidR="00E977BB" w:rsidRDefault="00E977BB" w:rsidP="00242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312F"/>
    <w:multiLevelType w:val="hybridMultilevel"/>
    <w:tmpl w:val="CAE44652"/>
    <w:lvl w:ilvl="0" w:tplc="BE488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6368AC"/>
    <w:multiLevelType w:val="hybridMultilevel"/>
    <w:tmpl w:val="93EE9B50"/>
    <w:lvl w:ilvl="0" w:tplc="001A405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916649D"/>
    <w:multiLevelType w:val="hybridMultilevel"/>
    <w:tmpl w:val="C3D8AE2A"/>
    <w:lvl w:ilvl="0" w:tplc="4112B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567EF9"/>
    <w:multiLevelType w:val="hybridMultilevel"/>
    <w:tmpl w:val="C3D8AE2A"/>
    <w:lvl w:ilvl="0" w:tplc="4112B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90F3303"/>
    <w:multiLevelType w:val="hybridMultilevel"/>
    <w:tmpl w:val="DCD8DFC0"/>
    <w:lvl w:ilvl="0" w:tplc="AFD4E70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21143B4"/>
    <w:multiLevelType w:val="hybridMultilevel"/>
    <w:tmpl w:val="C3D8AE2A"/>
    <w:lvl w:ilvl="0" w:tplc="4112B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DE93757"/>
    <w:multiLevelType w:val="hybridMultilevel"/>
    <w:tmpl w:val="C3D8AE2A"/>
    <w:lvl w:ilvl="0" w:tplc="4112B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E490171"/>
    <w:multiLevelType w:val="hybridMultilevel"/>
    <w:tmpl w:val="E38E7AA8"/>
    <w:lvl w:ilvl="0" w:tplc="FF26E144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A3EB2"/>
    <w:rsid w:val="00000010"/>
    <w:rsid w:val="0000101D"/>
    <w:rsid w:val="00001D9D"/>
    <w:rsid w:val="0000509B"/>
    <w:rsid w:val="000111A6"/>
    <w:rsid w:val="000122F5"/>
    <w:rsid w:val="00020088"/>
    <w:rsid w:val="00030C45"/>
    <w:rsid w:val="0003181E"/>
    <w:rsid w:val="00040360"/>
    <w:rsid w:val="000512E1"/>
    <w:rsid w:val="000518F6"/>
    <w:rsid w:val="00066CB4"/>
    <w:rsid w:val="00070E75"/>
    <w:rsid w:val="00092784"/>
    <w:rsid w:val="000954E5"/>
    <w:rsid w:val="000A209D"/>
    <w:rsid w:val="000A3AD9"/>
    <w:rsid w:val="000B1995"/>
    <w:rsid w:val="000B40EC"/>
    <w:rsid w:val="000B497C"/>
    <w:rsid w:val="000C7AED"/>
    <w:rsid w:val="000D0A2E"/>
    <w:rsid w:val="000F2B70"/>
    <w:rsid w:val="000F686D"/>
    <w:rsid w:val="00100EF3"/>
    <w:rsid w:val="001035F9"/>
    <w:rsid w:val="001048F6"/>
    <w:rsid w:val="001049A7"/>
    <w:rsid w:val="00105D3B"/>
    <w:rsid w:val="001172B1"/>
    <w:rsid w:val="00130F66"/>
    <w:rsid w:val="0013392A"/>
    <w:rsid w:val="00136244"/>
    <w:rsid w:val="001369BD"/>
    <w:rsid w:val="00141172"/>
    <w:rsid w:val="00146BF6"/>
    <w:rsid w:val="00152631"/>
    <w:rsid w:val="0016443C"/>
    <w:rsid w:val="00177689"/>
    <w:rsid w:val="00190E69"/>
    <w:rsid w:val="001923E9"/>
    <w:rsid w:val="00195BB3"/>
    <w:rsid w:val="001A0D31"/>
    <w:rsid w:val="001A3EB2"/>
    <w:rsid w:val="001B04C2"/>
    <w:rsid w:val="001D3269"/>
    <w:rsid w:val="001D5F2A"/>
    <w:rsid w:val="001E0313"/>
    <w:rsid w:val="001E6E07"/>
    <w:rsid w:val="001F1B34"/>
    <w:rsid w:val="00200E67"/>
    <w:rsid w:val="002060B2"/>
    <w:rsid w:val="002133D2"/>
    <w:rsid w:val="002214D8"/>
    <w:rsid w:val="00225203"/>
    <w:rsid w:val="00240749"/>
    <w:rsid w:val="00241B13"/>
    <w:rsid w:val="00242CE3"/>
    <w:rsid w:val="00256CCF"/>
    <w:rsid w:val="0026380F"/>
    <w:rsid w:val="00264566"/>
    <w:rsid w:val="00266A88"/>
    <w:rsid w:val="00266AD8"/>
    <w:rsid w:val="0027021F"/>
    <w:rsid w:val="00272833"/>
    <w:rsid w:val="00272BE5"/>
    <w:rsid w:val="00283284"/>
    <w:rsid w:val="00287B5C"/>
    <w:rsid w:val="0029212F"/>
    <w:rsid w:val="00292D39"/>
    <w:rsid w:val="00294FFB"/>
    <w:rsid w:val="002A5B32"/>
    <w:rsid w:val="002B0814"/>
    <w:rsid w:val="002B319E"/>
    <w:rsid w:val="002C63A5"/>
    <w:rsid w:val="002C6690"/>
    <w:rsid w:val="002D311C"/>
    <w:rsid w:val="002D4BD8"/>
    <w:rsid w:val="002E4726"/>
    <w:rsid w:val="00304317"/>
    <w:rsid w:val="0031528C"/>
    <w:rsid w:val="00315F8F"/>
    <w:rsid w:val="0032135F"/>
    <w:rsid w:val="0032355A"/>
    <w:rsid w:val="00330603"/>
    <w:rsid w:val="00337022"/>
    <w:rsid w:val="00343483"/>
    <w:rsid w:val="00352D8D"/>
    <w:rsid w:val="00360952"/>
    <w:rsid w:val="003630B0"/>
    <w:rsid w:val="00376F6B"/>
    <w:rsid w:val="00387412"/>
    <w:rsid w:val="00387DBA"/>
    <w:rsid w:val="00387F19"/>
    <w:rsid w:val="0039361C"/>
    <w:rsid w:val="00394E46"/>
    <w:rsid w:val="00396D34"/>
    <w:rsid w:val="003B1D37"/>
    <w:rsid w:val="003C1EEB"/>
    <w:rsid w:val="003C482F"/>
    <w:rsid w:val="003C6847"/>
    <w:rsid w:val="003D1881"/>
    <w:rsid w:val="003D26C3"/>
    <w:rsid w:val="003D3F56"/>
    <w:rsid w:val="003D6963"/>
    <w:rsid w:val="003F4E0D"/>
    <w:rsid w:val="003F4EC1"/>
    <w:rsid w:val="003F745E"/>
    <w:rsid w:val="004079F9"/>
    <w:rsid w:val="0042052C"/>
    <w:rsid w:val="00420F3F"/>
    <w:rsid w:val="00424469"/>
    <w:rsid w:val="00440119"/>
    <w:rsid w:val="00445A35"/>
    <w:rsid w:val="0045102A"/>
    <w:rsid w:val="004549BF"/>
    <w:rsid w:val="004625A4"/>
    <w:rsid w:val="00475BEC"/>
    <w:rsid w:val="0048424E"/>
    <w:rsid w:val="00490151"/>
    <w:rsid w:val="004B491B"/>
    <w:rsid w:val="004D505D"/>
    <w:rsid w:val="004E3467"/>
    <w:rsid w:val="004E59D9"/>
    <w:rsid w:val="004E6CE2"/>
    <w:rsid w:val="004F0ED9"/>
    <w:rsid w:val="00501863"/>
    <w:rsid w:val="00506F1E"/>
    <w:rsid w:val="00510E7B"/>
    <w:rsid w:val="00513883"/>
    <w:rsid w:val="0051656B"/>
    <w:rsid w:val="0052037D"/>
    <w:rsid w:val="00525131"/>
    <w:rsid w:val="00525368"/>
    <w:rsid w:val="00526D1B"/>
    <w:rsid w:val="005325C7"/>
    <w:rsid w:val="00535D85"/>
    <w:rsid w:val="00537BCB"/>
    <w:rsid w:val="00540C48"/>
    <w:rsid w:val="005431C7"/>
    <w:rsid w:val="00560D1F"/>
    <w:rsid w:val="00561DDD"/>
    <w:rsid w:val="00565C50"/>
    <w:rsid w:val="00567D62"/>
    <w:rsid w:val="00575D32"/>
    <w:rsid w:val="005A1067"/>
    <w:rsid w:val="005A4AEB"/>
    <w:rsid w:val="005C6283"/>
    <w:rsid w:val="005D2219"/>
    <w:rsid w:val="005E41F5"/>
    <w:rsid w:val="005E75F6"/>
    <w:rsid w:val="005F5FB2"/>
    <w:rsid w:val="00601219"/>
    <w:rsid w:val="00606CF5"/>
    <w:rsid w:val="0061064F"/>
    <w:rsid w:val="00611C0D"/>
    <w:rsid w:val="00620A49"/>
    <w:rsid w:val="00633E1C"/>
    <w:rsid w:val="00633E61"/>
    <w:rsid w:val="00642358"/>
    <w:rsid w:val="006429D1"/>
    <w:rsid w:val="0065234E"/>
    <w:rsid w:val="0069410B"/>
    <w:rsid w:val="006A3980"/>
    <w:rsid w:val="006B2A0C"/>
    <w:rsid w:val="006C1BBF"/>
    <w:rsid w:val="006D66C0"/>
    <w:rsid w:val="006D745F"/>
    <w:rsid w:val="007035C7"/>
    <w:rsid w:val="0070584F"/>
    <w:rsid w:val="0070638B"/>
    <w:rsid w:val="0073125C"/>
    <w:rsid w:val="00731A59"/>
    <w:rsid w:val="00736F19"/>
    <w:rsid w:val="00742EF7"/>
    <w:rsid w:val="007440D0"/>
    <w:rsid w:val="0075482F"/>
    <w:rsid w:val="00754D29"/>
    <w:rsid w:val="00757A5A"/>
    <w:rsid w:val="00761773"/>
    <w:rsid w:val="00775546"/>
    <w:rsid w:val="007872A6"/>
    <w:rsid w:val="007B6FC1"/>
    <w:rsid w:val="007D0ECE"/>
    <w:rsid w:val="007D724B"/>
    <w:rsid w:val="007D760A"/>
    <w:rsid w:val="007E68CE"/>
    <w:rsid w:val="007E7207"/>
    <w:rsid w:val="007F66C2"/>
    <w:rsid w:val="00816D4D"/>
    <w:rsid w:val="00823275"/>
    <w:rsid w:val="008248E7"/>
    <w:rsid w:val="00830D53"/>
    <w:rsid w:val="008348E0"/>
    <w:rsid w:val="008372B9"/>
    <w:rsid w:val="00852012"/>
    <w:rsid w:val="00854603"/>
    <w:rsid w:val="00854994"/>
    <w:rsid w:val="00861746"/>
    <w:rsid w:val="0087226F"/>
    <w:rsid w:val="0087385B"/>
    <w:rsid w:val="00894AAC"/>
    <w:rsid w:val="008A13F0"/>
    <w:rsid w:val="008B2DBB"/>
    <w:rsid w:val="008B52CD"/>
    <w:rsid w:val="008B6067"/>
    <w:rsid w:val="008C1615"/>
    <w:rsid w:val="008D17ED"/>
    <w:rsid w:val="008D510C"/>
    <w:rsid w:val="008E011E"/>
    <w:rsid w:val="008F3CDC"/>
    <w:rsid w:val="008F7722"/>
    <w:rsid w:val="0090030B"/>
    <w:rsid w:val="00900865"/>
    <w:rsid w:val="00904F10"/>
    <w:rsid w:val="009218FB"/>
    <w:rsid w:val="009244BF"/>
    <w:rsid w:val="009267B5"/>
    <w:rsid w:val="00932D0B"/>
    <w:rsid w:val="0093381A"/>
    <w:rsid w:val="00935756"/>
    <w:rsid w:val="00944A59"/>
    <w:rsid w:val="00962019"/>
    <w:rsid w:val="00980D7E"/>
    <w:rsid w:val="009814A1"/>
    <w:rsid w:val="00990E13"/>
    <w:rsid w:val="00992B48"/>
    <w:rsid w:val="009B3EE9"/>
    <w:rsid w:val="009B445E"/>
    <w:rsid w:val="009C620A"/>
    <w:rsid w:val="009D3ADA"/>
    <w:rsid w:val="009D6726"/>
    <w:rsid w:val="00A10110"/>
    <w:rsid w:val="00A12017"/>
    <w:rsid w:val="00A120D0"/>
    <w:rsid w:val="00A12CE0"/>
    <w:rsid w:val="00A20122"/>
    <w:rsid w:val="00A46ED7"/>
    <w:rsid w:val="00A61768"/>
    <w:rsid w:val="00A72363"/>
    <w:rsid w:val="00A76546"/>
    <w:rsid w:val="00A809FA"/>
    <w:rsid w:val="00A8481A"/>
    <w:rsid w:val="00A93FD6"/>
    <w:rsid w:val="00AA4F56"/>
    <w:rsid w:val="00AA7267"/>
    <w:rsid w:val="00AB2CCE"/>
    <w:rsid w:val="00AB7DE1"/>
    <w:rsid w:val="00AC08B1"/>
    <w:rsid w:val="00AC156D"/>
    <w:rsid w:val="00AC51A0"/>
    <w:rsid w:val="00AC6824"/>
    <w:rsid w:val="00AD1657"/>
    <w:rsid w:val="00AD7D90"/>
    <w:rsid w:val="00AE6315"/>
    <w:rsid w:val="00AF659C"/>
    <w:rsid w:val="00B0221C"/>
    <w:rsid w:val="00B0494D"/>
    <w:rsid w:val="00B05DDC"/>
    <w:rsid w:val="00B11496"/>
    <w:rsid w:val="00B5161D"/>
    <w:rsid w:val="00B67C32"/>
    <w:rsid w:val="00B70D73"/>
    <w:rsid w:val="00B75959"/>
    <w:rsid w:val="00B77E96"/>
    <w:rsid w:val="00B80701"/>
    <w:rsid w:val="00B833C7"/>
    <w:rsid w:val="00B86199"/>
    <w:rsid w:val="00B929F5"/>
    <w:rsid w:val="00B95F76"/>
    <w:rsid w:val="00BA31E1"/>
    <w:rsid w:val="00BB0C7B"/>
    <w:rsid w:val="00BB4589"/>
    <w:rsid w:val="00BB4CD8"/>
    <w:rsid w:val="00BC0E14"/>
    <w:rsid w:val="00BE0270"/>
    <w:rsid w:val="00BE1E96"/>
    <w:rsid w:val="00BF03C3"/>
    <w:rsid w:val="00BF2A2A"/>
    <w:rsid w:val="00BF6F52"/>
    <w:rsid w:val="00C004D1"/>
    <w:rsid w:val="00C01597"/>
    <w:rsid w:val="00C11AB3"/>
    <w:rsid w:val="00C20372"/>
    <w:rsid w:val="00C3148A"/>
    <w:rsid w:val="00C31E22"/>
    <w:rsid w:val="00C50C3D"/>
    <w:rsid w:val="00C562BE"/>
    <w:rsid w:val="00C62D8A"/>
    <w:rsid w:val="00C7438E"/>
    <w:rsid w:val="00C806CC"/>
    <w:rsid w:val="00C8399A"/>
    <w:rsid w:val="00C853DD"/>
    <w:rsid w:val="00C90374"/>
    <w:rsid w:val="00C952B8"/>
    <w:rsid w:val="00CA0DDE"/>
    <w:rsid w:val="00CC0BFC"/>
    <w:rsid w:val="00CC1E96"/>
    <w:rsid w:val="00CC5A76"/>
    <w:rsid w:val="00CD0E27"/>
    <w:rsid w:val="00CD0FE6"/>
    <w:rsid w:val="00CD2639"/>
    <w:rsid w:val="00CD6AA3"/>
    <w:rsid w:val="00CE2C0C"/>
    <w:rsid w:val="00CE3E7B"/>
    <w:rsid w:val="00CE601C"/>
    <w:rsid w:val="00D037FB"/>
    <w:rsid w:val="00D20AC6"/>
    <w:rsid w:val="00D22B1A"/>
    <w:rsid w:val="00D4484B"/>
    <w:rsid w:val="00D50BE2"/>
    <w:rsid w:val="00D60343"/>
    <w:rsid w:val="00D6193A"/>
    <w:rsid w:val="00D855FF"/>
    <w:rsid w:val="00D93EAB"/>
    <w:rsid w:val="00D96A34"/>
    <w:rsid w:val="00DA160D"/>
    <w:rsid w:val="00DA5E06"/>
    <w:rsid w:val="00DA673C"/>
    <w:rsid w:val="00DB6D05"/>
    <w:rsid w:val="00DC71DD"/>
    <w:rsid w:val="00DC7E13"/>
    <w:rsid w:val="00DE04F9"/>
    <w:rsid w:val="00DE2C1C"/>
    <w:rsid w:val="00DE2C82"/>
    <w:rsid w:val="00DF1D21"/>
    <w:rsid w:val="00DF709F"/>
    <w:rsid w:val="00DF772F"/>
    <w:rsid w:val="00E05F15"/>
    <w:rsid w:val="00E16613"/>
    <w:rsid w:val="00E166EC"/>
    <w:rsid w:val="00E20625"/>
    <w:rsid w:val="00E22505"/>
    <w:rsid w:val="00E22930"/>
    <w:rsid w:val="00E34C45"/>
    <w:rsid w:val="00E36B75"/>
    <w:rsid w:val="00E44676"/>
    <w:rsid w:val="00E46041"/>
    <w:rsid w:val="00E51B6E"/>
    <w:rsid w:val="00E55496"/>
    <w:rsid w:val="00E55EC5"/>
    <w:rsid w:val="00E66322"/>
    <w:rsid w:val="00E73BE2"/>
    <w:rsid w:val="00E8455C"/>
    <w:rsid w:val="00E87265"/>
    <w:rsid w:val="00E87D4F"/>
    <w:rsid w:val="00E977BB"/>
    <w:rsid w:val="00EB62BD"/>
    <w:rsid w:val="00EC2070"/>
    <w:rsid w:val="00EE4608"/>
    <w:rsid w:val="00EF5C85"/>
    <w:rsid w:val="00F01D86"/>
    <w:rsid w:val="00F01DBF"/>
    <w:rsid w:val="00F100F1"/>
    <w:rsid w:val="00F13408"/>
    <w:rsid w:val="00F4798A"/>
    <w:rsid w:val="00F5090A"/>
    <w:rsid w:val="00F51C2B"/>
    <w:rsid w:val="00F602BE"/>
    <w:rsid w:val="00F638B2"/>
    <w:rsid w:val="00F66F26"/>
    <w:rsid w:val="00F70E7B"/>
    <w:rsid w:val="00F87310"/>
    <w:rsid w:val="00FA2EE9"/>
    <w:rsid w:val="00FB231D"/>
    <w:rsid w:val="00FB6B15"/>
    <w:rsid w:val="00FB7E3F"/>
    <w:rsid w:val="00FD529C"/>
    <w:rsid w:val="00FE32A1"/>
    <w:rsid w:val="00FE4F82"/>
    <w:rsid w:val="00FE5C5B"/>
    <w:rsid w:val="00FF11D1"/>
    <w:rsid w:val="00FF1D57"/>
    <w:rsid w:val="00FF1F8C"/>
    <w:rsid w:val="7125A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1B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EB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B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B2"/>
    <w:rPr>
      <w:color w:val="0000FF"/>
      <w:u w:val="single"/>
    </w:rPr>
  </w:style>
  <w:style w:type="character" w:customStyle="1" w:styleId="20">
    <w:name w:val="Заголовок 2 Знак"/>
    <w:link w:val="2"/>
    <w:rsid w:val="001A3EB2"/>
    <w:rPr>
      <w:sz w:val="28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C68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68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EF7"/>
    <w:pPr>
      <w:ind w:left="720"/>
      <w:contextualSpacing/>
    </w:pPr>
  </w:style>
  <w:style w:type="character" w:customStyle="1" w:styleId="blk">
    <w:name w:val="blk"/>
    <w:basedOn w:val="a0"/>
    <w:rsid w:val="00757A5A"/>
  </w:style>
  <w:style w:type="table" w:styleId="a7">
    <w:name w:val="Table Grid"/>
    <w:basedOn w:val="a1"/>
    <w:uiPriority w:val="39"/>
    <w:rsid w:val="00830D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3F745E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242C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2CE3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2C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2CE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1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B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1">
    <w:name w:val="s_1"/>
    <w:basedOn w:val="a"/>
    <w:rsid w:val="001F1B34"/>
    <w:pPr>
      <w:spacing w:before="100" w:beforeAutospacing="1" w:after="100" w:afterAutospacing="1"/>
    </w:pPr>
  </w:style>
  <w:style w:type="paragraph" w:customStyle="1" w:styleId="s22">
    <w:name w:val="s_22"/>
    <w:basedOn w:val="a"/>
    <w:rsid w:val="001F1B34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1B34"/>
  </w:style>
  <w:style w:type="paragraph" w:styleId="ad">
    <w:name w:val="Normal (Web)"/>
    <w:basedOn w:val="a"/>
    <w:uiPriority w:val="99"/>
    <w:unhideWhenUsed/>
    <w:rsid w:val="001F1B34"/>
    <w:pPr>
      <w:spacing w:before="100" w:beforeAutospacing="1" w:after="100" w:afterAutospacing="1"/>
    </w:pPr>
  </w:style>
  <w:style w:type="paragraph" w:customStyle="1" w:styleId="s3">
    <w:name w:val="s_3"/>
    <w:basedOn w:val="a"/>
    <w:rsid w:val="001F1B34"/>
    <w:pPr>
      <w:spacing w:before="100" w:beforeAutospacing="1" w:after="100" w:afterAutospacing="1"/>
    </w:pPr>
  </w:style>
  <w:style w:type="paragraph" w:customStyle="1" w:styleId="s52">
    <w:name w:val="s_52"/>
    <w:basedOn w:val="a"/>
    <w:rsid w:val="001F1B34"/>
    <w:pPr>
      <w:spacing w:before="100" w:beforeAutospacing="1" w:after="100" w:afterAutospacing="1"/>
    </w:pPr>
  </w:style>
  <w:style w:type="paragraph" w:customStyle="1" w:styleId="s16">
    <w:name w:val="s_16"/>
    <w:basedOn w:val="a"/>
    <w:rsid w:val="001F1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76F6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F6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DA160D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6C1BB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6C1BB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6C1BBF"/>
    <w:rPr>
      <w:rFonts w:ascii="Arial" w:hAnsi="Arial" w:cs="Arial"/>
    </w:rPr>
  </w:style>
  <w:style w:type="paragraph" w:customStyle="1" w:styleId="11">
    <w:name w:val="Основной текст1"/>
    <w:basedOn w:val="a"/>
    <w:rsid w:val="006C1BBF"/>
    <w:pPr>
      <w:widowControl w:val="0"/>
      <w:shd w:val="clear" w:color="auto" w:fill="FFFFFF"/>
      <w:spacing w:after="540" w:line="307" w:lineRule="exact"/>
      <w:jc w:val="right"/>
    </w:pPr>
    <w:rPr>
      <w:sz w:val="26"/>
      <w:szCs w:val="26"/>
      <w:lang w:eastAsia="en-US"/>
    </w:rPr>
  </w:style>
  <w:style w:type="paragraph" w:styleId="ae">
    <w:name w:val="Body Text"/>
    <w:aliases w:val="Знак5,body text,body text Знак,body text Знак Знак,bt,ändrad,body text1,bt1,body text2,bt2,body text11,bt11,body text3,bt3,paragraph 2,paragraph 21,EHPT,Body Text2,b,Body Text level 2, ändrad"/>
    <w:basedOn w:val="a"/>
    <w:link w:val="af"/>
    <w:rsid w:val="00BB458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aliases w:val="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"/>
    <w:basedOn w:val="a0"/>
    <w:link w:val="ae"/>
    <w:rsid w:val="00BB4589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617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DTNormal">
    <w:name w:val="ConsDTNormal"/>
    <w:uiPriority w:val="99"/>
    <w:rsid w:val="00A61768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1B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EB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B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B2"/>
    <w:rPr>
      <w:color w:val="0000FF"/>
      <w:u w:val="single"/>
    </w:rPr>
  </w:style>
  <w:style w:type="character" w:customStyle="1" w:styleId="20">
    <w:name w:val="Заголовок 2 Знак"/>
    <w:link w:val="2"/>
    <w:rsid w:val="001A3EB2"/>
    <w:rPr>
      <w:sz w:val="28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C68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68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EF7"/>
    <w:pPr>
      <w:ind w:left="720"/>
      <w:contextualSpacing/>
    </w:pPr>
  </w:style>
  <w:style w:type="character" w:customStyle="1" w:styleId="blk">
    <w:name w:val="blk"/>
    <w:basedOn w:val="a0"/>
    <w:rsid w:val="00757A5A"/>
  </w:style>
  <w:style w:type="table" w:styleId="a7">
    <w:name w:val="Table Grid"/>
    <w:basedOn w:val="a1"/>
    <w:uiPriority w:val="39"/>
    <w:rsid w:val="00830D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3F745E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242C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2CE3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2C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2CE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1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B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1">
    <w:name w:val="s_1"/>
    <w:basedOn w:val="a"/>
    <w:rsid w:val="001F1B34"/>
    <w:pPr>
      <w:spacing w:before="100" w:beforeAutospacing="1" w:after="100" w:afterAutospacing="1"/>
    </w:pPr>
  </w:style>
  <w:style w:type="paragraph" w:customStyle="1" w:styleId="s22">
    <w:name w:val="s_22"/>
    <w:basedOn w:val="a"/>
    <w:rsid w:val="001F1B34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1B34"/>
  </w:style>
  <w:style w:type="paragraph" w:styleId="ad">
    <w:name w:val="Normal (Web)"/>
    <w:basedOn w:val="a"/>
    <w:uiPriority w:val="99"/>
    <w:unhideWhenUsed/>
    <w:rsid w:val="001F1B34"/>
    <w:pPr>
      <w:spacing w:before="100" w:beforeAutospacing="1" w:after="100" w:afterAutospacing="1"/>
    </w:pPr>
  </w:style>
  <w:style w:type="paragraph" w:customStyle="1" w:styleId="s3">
    <w:name w:val="s_3"/>
    <w:basedOn w:val="a"/>
    <w:rsid w:val="001F1B34"/>
    <w:pPr>
      <w:spacing w:before="100" w:beforeAutospacing="1" w:after="100" w:afterAutospacing="1"/>
    </w:pPr>
  </w:style>
  <w:style w:type="paragraph" w:customStyle="1" w:styleId="s52">
    <w:name w:val="s_52"/>
    <w:basedOn w:val="a"/>
    <w:rsid w:val="001F1B34"/>
    <w:pPr>
      <w:spacing w:before="100" w:beforeAutospacing="1" w:after="100" w:afterAutospacing="1"/>
    </w:pPr>
  </w:style>
  <w:style w:type="paragraph" w:customStyle="1" w:styleId="s16">
    <w:name w:val="s_16"/>
    <w:basedOn w:val="a"/>
    <w:rsid w:val="001F1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76F6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F6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DA160D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6C1BB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6C1BB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6C1BBF"/>
    <w:rPr>
      <w:rFonts w:ascii="Arial" w:hAnsi="Arial" w:cs="Arial"/>
    </w:rPr>
  </w:style>
  <w:style w:type="paragraph" w:customStyle="1" w:styleId="11">
    <w:name w:val="Основной текст1"/>
    <w:basedOn w:val="a"/>
    <w:rsid w:val="006C1BBF"/>
    <w:pPr>
      <w:widowControl w:val="0"/>
      <w:shd w:val="clear" w:color="auto" w:fill="FFFFFF"/>
      <w:spacing w:after="540" w:line="307" w:lineRule="exact"/>
      <w:jc w:val="right"/>
    </w:pPr>
    <w:rPr>
      <w:sz w:val="26"/>
      <w:szCs w:val="26"/>
      <w:lang w:eastAsia="en-US"/>
    </w:rPr>
  </w:style>
  <w:style w:type="paragraph" w:styleId="ae">
    <w:name w:val="Body Text"/>
    <w:aliases w:val="Знак5,body text,body text Знак,body text Знак Знак,bt,ändrad,body text1,bt1,body text2,bt2,body text11,bt11,body text3,bt3,paragraph 2,paragraph 21,EHPT,Body Text2,b,Body Text level 2, ändrad"/>
    <w:basedOn w:val="a"/>
    <w:link w:val="af"/>
    <w:rsid w:val="00BB4589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Основной текст Знак"/>
    <w:aliases w:val="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"/>
    <w:basedOn w:val="a0"/>
    <w:link w:val="ae"/>
    <w:rsid w:val="00BB4589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Normal">
    <w:name w:val="ConsNormal"/>
    <w:rsid w:val="00A617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DTNormal">
    <w:name w:val="ConsDTNormal"/>
    <w:uiPriority w:val="99"/>
    <w:rsid w:val="00A61768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54D0-636F-4FEF-8D30-6ECE6CF8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RYO</Company>
  <LinksUpToDate>false</LinksUpToDate>
  <CharactersWithSpaces>23164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Е.А</dc:creator>
  <cp:lastModifiedBy>KVU</cp:lastModifiedBy>
  <cp:revision>21</cp:revision>
  <cp:lastPrinted>2022-09-23T10:26:00Z</cp:lastPrinted>
  <dcterms:created xsi:type="dcterms:W3CDTF">2022-09-15T03:39:00Z</dcterms:created>
  <dcterms:modified xsi:type="dcterms:W3CDTF">2022-09-30T04:22:00Z</dcterms:modified>
</cp:coreProperties>
</file>