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Pr="00037EDE" w:rsidRDefault="00B153F5" w:rsidP="000800C4">
      <w:pPr>
        <w:ind w:left="284" w:firstLine="425"/>
        <w:jc w:val="center"/>
        <w:rPr>
          <w:sz w:val="32"/>
        </w:rPr>
      </w:pPr>
      <w:r w:rsidRPr="00037EDE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Pr="00037EDE" w:rsidRDefault="00B153F5" w:rsidP="000800C4">
      <w:pPr>
        <w:ind w:left="284" w:firstLine="425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813"/>
      </w:tblGrid>
      <w:tr w:rsidR="00B153F5" w:rsidRPr="00037EDE" w:rsidTr="00DA1E3C">
        <w:trPr>
          <w:trHeight w:val="1134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Pr="00037EDE" w:rsidRDefault="00B153F5" w:rsidP="000800C4">
            <w:pPr>
              <w:ind w:left="284" w:firstLine="425"/>
              <w:jc w:val="center"/>
              <w:rPr>
                <w:sz w:val="28"/>
                <w:szCs w:val="28"/>
              </w:rPr>
            </w:pPr>
            <w:r w:rsidRPr="00037EDE">
              <w:rPr>
                <w:sz w:val="28"/>
                <w:szCs w:val="28"/>
              </w:rPr>
              <w:t>АДМИНИСТ</w:t>
            </w:r>
            <w:r w:rsidR="005C440B" w:rsidRPr="00037EDE">
              <w:rPr>
                <w:sz w:val="28"/>
                <w:szCs w:val="28"/>
              </w:rPr>
              <w:t>РАЦИЯ СЕВЕРО-ЕНИСЕЙСКОГО РАЙОНА</w:t>
            </w:r>
          </w:p>
          <w:p w:rsidR="00B153F5" w:rsidRPr="00037EDE" w:rsidRDefault="00B153F5" w:rsidP="000800C4">
            <w:pPr>
              <w:ind w:left="284" w:firstLine="425"/>
              <w:jc w:val="center"/>
              <w:rPr>
                <w:sz w:val="40"/>
                <w:szCs w:val="40"/>
              </w:rPr>
            </w:pPr>
            <w:r w:rsidRPr="00037ED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RPr="00037EDE" w:rsidTr="00DA1E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037EDE" w:rsidRDefault="00B153F5" w:rsidP="00037EDE">
            <w:pPr>
              <w:ind w:left="284"/>
              <w:rPr>
                <w:sz w:val="20"/>
              </w:rPr>
            </w:pPr>
            <w:r w:rsidRPr="00037EDE">
              <w:rPr>
                <w:sz w:val="28"/>
              </w:rPr>
              <w:t>«</w:t>
            </w:r>
            <w:r w:rsidR="00037EDE" w:rsidRPr="00037EDE">
              <w:rPr>
                <w:sz w:val="28"/>
                <w:u w:val="single"/>
              </w:rPr>
              <w:t>02</w:t>
            </w:r>
            <w:r w:rsidR="009F1EEC" w:rsidRPr="00037EDE">
              <w:rPr>
                <w:sz w:val="28"/>
              </w:rPr>
              <w:t xml:space="preserve">» </w:t>
            </w:r>
            <w:r w:rsidR="00037EDE" w:rsidRPr="00037EDE">
              <w:rPr>
                <w:sz w:val="28"/>
                <w:szCs w:val="28"/>
                <w:u w:val="single"/>
              </w:rPr>
              <w:t xml:space="preserve">декабря </w:t>
            </w:r>
            <w:r w:rsidRPr="00037EDE">
              <w:rPr>
                <w:sz w:val="28"/>
              </w:rPr>
              <w:t>20</w:t>
            </w:r>
            <w:r w:rsidR="009E74D6" w:rsidRPr="00037EDE">
              <w:rPr>
                <w:sz w:val="28"/>
              </w:rPr>
              <w:t>2</w:t>
            </w:r>
            <w:r w:rsidR="00B62E19" w:rsidRPr="00037EDE">
              <w:rPr>
                <w:sz w:val="28"/>
              </w:rPr>
              <w:t>1</w:t>
            </w:r>
            <w:r w:rsidRPr="00037EDE">
              <w:rPr>
                <w:sz w:val="28"/>
              </w:rPr>
              <w:t xml:space="preserve"> г.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037EDE" w:rsidRDefault="00140621" w:rsidP="00037EDE">
            <w:pPr>
              <w:ind w:left="284" w:right="742" w:firstLine="425"/>
              <w:jc w:val="right"/>
              <w:rPr>
                <w:sz w:val="20"/>
              </w:rPr>
            </w:pPr>
            <w:r w:rsidRPr="00037EDE">
              <w:rPr>
                <w:sz w:val="28"/>
              </w:rPr>
              <w:t xml:space="preserve">                    </w:t>
            </w:r>
            <w:r w:rsidR="00B153F5" w:rsidRPr="00037EDE">
              <w:rPr>
                <w:sz w:val="28"/>
              </w:rPr>
              <w:t>№</w:t>
            </w:r>
            <w:r w:rsidR="006C1E15" w:rsidRPr="00037EDE">
              <w:rPr>
                <w:sz w:val="28"/>
              </w:rPr>
              <w:t xml:space="preserve">  </w:t>
            </w:r>
            <w:r w:rsidR="00037EDE" w:rsidRPr="00037EDE">
              <w:rPr>
                <w:sz w:val="28"/>
                <w:u w:val="single"/>
              </w:rPr>
              <w:t>432-п</w:t>
            </w:r>
            <w:r w:rsidR="00690F58" w:rsidRPr="00037EDE">
              <w:rPr>
                <w:sz w:val="28"/>
              </w:rPr>
              <w:t xml:space="preserve"> </w:t>
            </w:r>
            <w:r w:rsidR="00690F58" w:rsidRPr="00037EDE">
              <w:rPr>
                <w:sz w:val="28"/>
              </w:rPr>
              <w:softHyphen/>
            </w:r>
            <w:r w:rsidR="00E63B74" w:rsidRPr="00037EDE">
              <w:rPr>
                <w:sz w:val="28"/>
              </w:rPr>
              <w:t xml:space="preserve"> </w:t>
            </w:r>
            <w:r w:rsidR="00B153F5" w:rsidRPr="00037EDE">
              <w:rPr>
                <w:sz w:val="28"/>
              </w:rPr>
              <w:t xml:space="preserve"> </w:t>
            </w:r>
          </w:p>
        </w:tc>
      </w:tr>
      <w:tr w:rsidR="00B153F5" w:rsidRPr="00037EDE" w:rsidTr="00DA1E3C">
        <w:trPr>
          <w:trHeight w:val="253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Pr="00037EDE" w:rsidRDefault="00B153F5" w:rsidP="000800C4">
            <w:pPr>
              <w:ind w:left="284" w:firstLine="425"/>
              <w:jc w:val="center"/>
              <w:rPr>
                <w:sz w:val="28"/>
              </w:rPr>
            </w:pPr>
            <w:proofErr w:type="spellStart"/>
            <w:r w:rsidRPr="00037EDE">
              <w:t>гп</w:t>
            </w:r>
            <w:proofErr w:type="spellEnd"/>
            <w:r w:rsidRPr="00037EDE">
              <w:t xml:space="preserve"> Северо-Енисейский</w:t>
            </w:r>
          </w:p>
        </w:tc>
      </w:tr>
    </w:tbl>
    <w:p w:rsidR="00B153F5" w:rsidRPr="00037EDE" w:rsidRDefault="00B153F5" w:rsidP="0017050D">
      <w:pPr>
        <w:jc w:val="both"/>
      </w:pPr>
    </w:p>
    <w:p w:rsidR="00B3476D" w:rsidRPr="00037EDE" w:rsidRDefault="00B153F5" w:rsidP="003A3E82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037EDE">
        <w:rPr>
          <w:b/>
          <w:sz w:val="28"/>
          <w:szCs w:val="28"/>
        </w:rPr>
        <w:t>О внесении изменений в</w:t>
      </w:r>
      <w:r w:rsidR="00B3476D" w:rsidRPr="00037EDE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 w:rsidRPr="00037EDE">
        <w:rPr>
          <w:b/>
          <w:sz w:val="28"/>
          <w:szCs w:val="28"/>
        </w:rPr>
        <w:t xml:space="preserve"> </w:t>
      </w:r>
      <w:r w:rsidR="00B3476D" w:rsidRPr="00037EDE">
        <w:rPr>
          <w:b/>
          <w:sz w:val="28"/>
          <w:szCs w:val="28"/>
        </w:rPr>
        <w:t>«Об утверждении муниципальной программы «</w:t>
      </w:r>
      <w:r w:rsidR="008837A5" w:rsidRPr="00037EDE">
        <w:rPr>
          <w:b/>
          <w:sz w:val="28"/>
          <w:szCs w:val="28"/>
        </w:rPr>
        <w:t>Развитие местного самоуправления</w:t>
      </w:r>
      <w:r w:rsidR="00B3476D" w:rsidRPr="00037EDE">
        <w:rPr>
          <w:b/>
          <w:sz w:val="28"/>
          <w:szCs w:val="28"/>
        </w:rPr>
        <w:t>»</w:t>
      </w:r>
    </w:p>
    <w:p w:rsidR="00B153F5" w:rsidRPr="00037EDE" w:rsidRDefault="00B153F5" w:rsidP="0017050D"/>
    <w:p w:rsidR="00DA1E3C" w:rsidRPr="00037EDE" w:rsidRDefault="00DA1E3C" w:rsidP="0017050D"/>
    <w:p w:rsidR="008837A5" w:rsidRPr="00037EDE" w:rsidRDefault="008837A5" w:rsidP="009D546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37EDE">
        <w:rPr>
          <w:sz w:val="28"/>
          <w:szCs w:val="28"/>
        </w:rPr>
        <w:t xml:space="preserve">В целях </w:t>
      </w:r>
      <w:r w:rsidR="00EE786E" w:rsidRPr="00037EDE">
        <w:rPr>
          <w:sz w:val="28"/>
          <w:szCs w:val="28"/>
        </w:rPr>
        <w:t>корректировки объемов финансирования</w:t>
      </w:r>
      <w:r w:rsidR="004C549F" w:rsidRPr="00037EDE">
        <w:rPr>
          <w:sz w:val="28"/>
          <w:szCs w:val="28"/>
        </w:rPr>
        <w:t xml:space="preserve"> </w:t>
      </w:r>
      <w:r w:rsidRPr="00037EDE">
        <w:rPr>
          <w:sz w:val="28"/>
          <w:szCs w:val="28"/>
        </w:rPr>
        <w:t xml:space="preserve">муниципальной программы «Развитие местного самоуправления», руководствуясь </w:t>
      </w:r>
      <w:hyperlink r:id="rId9" w:history="1">
        <w:r w:rsidRPr="00037EDE">
          <w:rPr>
            <w:sz w:val="28"/>
            <w:szCs w:val="28"/>
          </w:rPr>
          <w:t>статьей 34</w:t>
        </w:r>
      </w:hyperlink>
      <w:r w:rsidRPr="00037EDE">
        <w:rPr>
          <w:sz w:val="28"/>
          <w:szCs w:val="28"/>
        </w:rPr>
        <w:t xml:space="preserve"> Устава Северо-Енисейского района, ПОСТАНОВЛЯЮ:</w:t>
      </w:r>
    </w:p>
    <w:p w:rsidR="00B3476D" w:rsidRPr="00037EDE" w:rsidRDefault="00B153F5" w:rsidP="009D546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 xml:space="preserve">1. </w:t>
      </w:r>
      <w:proofErr w:type="gramStart"/>
      <w:r w:rsidR="008837A5" w:rsidRPr="00037EDE">
        <w:rPr>
          <w:sz w:val="28"/>
          <w:szCs w:val="28"/>
        </w:rPr>
        <w:t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от 28.10.2013 № 559-п, от 16.12.2013 № 744-п, от 30.12.2013 № 779-п, от 27.02.2014 № 71-п, от 25.04.2014 № 150-п, от 13.11.2014 №548-п, от 28.11.2014 №591-п, от 08.05.2015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 xml:space="preserve">148-п, от 22.06.2015 №293-п, </w:t>
      </w:r>
      <w:r w:rsidR="008837A5" w:rsidRPr="00037EDE">
        <w:rPr>
          <w:sz w:val="27"/>
          <w:szCs w:val="27"/>
        </w:rPr>
        <w:t>от 09.07.2015 №349-п, от 28.09</w:t>
      </w:r>
      <w:r w:rsidR="008837A5" w:rsidRPr="00037EDE">
        <w:rPr>
          <w:sz w:val="28"/>
          <w:szCs w:val="28"/>
        </w:rPr>
        <w:t>.2015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>598-п, от 27.10.2015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>647-п, от 02.11.2015</w:t>
      </w:r>
      <w:proofErr w:type="gramEnd"/>
      <w:r w:rsidR="008837A5" w:rsidRPr="00037EDE">
        <w:rPr>
          <w:sz w:val="28"/>
          <w:szCs w:val="28"/>
        </w:rPr>
        <w:t xml:space="preserve"> №</w:t>
      </w:r>
      <w:r w:rsidR="009D5463" w:rsidRPr="00037EDE">
        <w:rPr>
          <w:sz w:val="28"/>
          <w:szCs w:val="28"/>
        </w:rPr>
        <w:t xml:space="preserve"> </w:t>
      </w:r>
      <w:proofErr w:type="gramStart"/>
      <w:r w:rsidR="008837A5" w:rsidRPr="00037EDE">
        <w:rPr>
          <w:sz w:val="28"/>
          <w:szCs w:val="28"/>
        </w:rPr>
        <w:t>663-п, от 13.11.2015 № 676-п, от 08.12.2015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>781-п, от 17.12.2015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>812-п, от 11.01.2016 №2-п, от 22.04.2016 № 198-п, от 03.06.2016 г. № 348-п, от 02.09.2016 № 601-п, от 07.10.2016 № 678-п, от 03.11.2016 №729-п, от 11.11.2016 №753-п, от 03.05.2017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>157-п, от 30.05.2017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 xml:space="preserve">206-п, от </w:t>
      </w:r>
      <w:r w:rsidR="008837A5" w:rsidRPr="00037EDE">
        <w:rPr>
          <w:sz w:val="28"/>
        </w:rPr>
        <w:t>20.07.2017 №</w:t>
      </w:r>
      <w:r w:rsidR="009D5463" w:rsidRPr="00037EDE">
        <w:rPr>
          <w:sz w:val="28"/>
        </w:rPr>
        <w:t xml:space="preserve"> </w:t>
      </w:r>
      <w:r w:rsidR="008837A5" w:rsidRPr="00037EDE">
        <w:rPr>
          <w:sz w:val="28"/>
        </w:rPr>
        <w:t>293-п, от 21.09.2017 №</w:t>
      </w:r>
      <w:r w:rsidR="009D5463" w:rsidRPr="00037EDE">
        <w:rPr>
          <w:sz w:val="28"/>
        </w:rPr>
        <w:t xml:space="preserve"> </w:t>
      </w:r>
      <w:r w:rsidR="008837A5" w:rsidRPr="00037EDE">
        <w:rPr>
          <w:sz w:val="28"/>
        </w:rPr>
        <w:t>359-п</w:t>
      </w:r>
      <w:r w:rsidR="008837A5" w:rsidRPr="00037EDE">
        <w:rPr>
          <w:sz w:val="28"/>
          <w:szCs w:val="28"/>
        </w:rPr>
        <w:t>, от 01.11.2017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 xml:space="preserve">421-п, от 23.11.2017 № 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>454-п, от 25.12.2017 №</w:t>
      </w:r>
      <w:r w:rsidR="009D5463" w:rsidRPr="00037EDE">
        <w:rPr>
          <w:sz w:val="28"/>
          <w:szCs w:val="28"/>
        </w:rPr>
        <w:t xml:space="preserve"> </w:t>
      </w:r>
      <w:r w:rsidR="008837A5" w:rsidRPr="00037EDE">
        <w:rPr>
          <w:sz w:val="28"/>
          <w:szCs w:val="28"/>
        </w:rPr>
        <w:t>512-п</w:t>
      </w:r>
      <w:r w:rsidR="001222F5" w:rsidRPr="00037EDE">
        <w:rPr>
          <w:sz w:val="28"/>
          <w:szCs w:val="28"/>
        </w:rPr>
        <w:t>, от 27.09.2018 №</w:t>
      </w:r>
      <w:r w:rsidR="009D5463" w:rsidRPr="00037EDE">
        <w:rPr>
          <w:sz w:val="28"/>
          <w:szCs w:val="28"/>
        </w:rPr>
        <w:t xml:space="preserve"> </w:t>
      </w:r>
      <w:r w:rsidR="001222F5" w:rsidRPr="00037EDE">
        <w:rPr>
          <w:sz w:val="28"/>
          <w:szCs w:val="28"/>
        </w:rPr>
        <w:t>310-п</w:t>
      </w:r>
      <w:r w:rsidR="00E0349A" w:rsidRPr="00037EDE">
        <w:rPr>
          <w:sz w:val="28"/>
          <w:szCs w:val="28"/>
        </w:rPr>
        <w:t>, от 01.11.2018 №</w:t>
      </w:r>
      <w:r w:rsidR="009D5463" w:rsidRPr="00037EDE">
        <w:rPr>
          <w:sz w:val="28"/>
          <w:szCs w:val="28"/>
        </w:rPr>
        <w:t xml:space="preserve"> </w:t>
      </w:r>
      <w:r w:rsidR="00E0349A" w:rsidRPr="00037EDE">
        <w:rPr>
          <w:sz w:val="28"/>
          <w:szCs w:val="28"/>
        </w:rPr>
        <w:t>362</w:t>
      </w:r>
      <w:r w:rsidR="00607234" w:rsidRPr="00037EDE">
        <w:rPr>
          <w:sz w:val="28"/>
          <w:szCs w:val="28"/>
        </w:rPr>
        <w:t>-п</w:t>
      </w:r>
      <w:r w:rsidR="00E925CC" w:rsidRPr="00037EDE">
        <w:rPr>
          <w:sz w:val="28"/>
          <w:szCs w:val="28"/>
        </w:rPr>
        <w:t>, от</w:t>
      </w:r>
      <w:proofErr w:type="gramEnd"/>
      <w:r w:rsidR="00E925CC" w:rsidRPr="00037EDE">
        <w:rPr>
          <w:sz w:val="28"/>
          <w:szCs w:val="28"/>
        </w:rPr>
        <w:t xml:space="preserve"> </w:t>
      </w:r>
      <w:proofErr w:type="gramStart"/>
      <w:r w:rsidR="00E925CC" w:rsidRPr="00037EDE">
        <w:rPr>
          <w:sz w:val="28"/>
          <w:szCs w:val="28"/>
        </w:rPr>
        <w:t>23.11.2018 №</w:t>
      </w:r>
      <w:r w:rsidR="009D5463" w:rsidRPr="00037EDE">
        <w:rPr>
          <w:sz w:val="28"/>
          <w:szCs w:val="28"/>
        </w:rPr>
        <w:t xml:space="preserve"> </w:t>
      </w:r>
      <w:r w:rsidR="00E925CC" w:rsidRPr="00037EDE">
        <w:rPr>
          <w:sz w:val="28"/>
          <w:szCs w:val="28"/>
        </w:rPr>
        <w:t>414-п</w:t>
      </w:r>
      <w:r w:rsidR="009C711F" w:rsidRPr="00037EDE">
        <w:rPr>
          <w:sz w:val="28"/>
          <w:szCs w:val="28"/>
        </w:rPr>
        <w:t>, от 18.12.2018 №</w:t>
      </w:r>
      <w:r w:rsidR="009D5463" w:rsidRPr="00037EDE">
        <w:rPr>
          <w:sz w:val="28"/>
          <w:szCs w:val="28"/>
        </w:rPr>
        <w:t xml:space="preserve"> </w:t>
      </w:r>
      <w:r w:rsidR="009C711F" w:rsidRPr="00037EDE">
        <w:rPr>
          <w:sz w:val="28"/>
          <w:szCs w:val="28"/>
        </w:rPr>
        <w:t>4</w:t>
      </w:r>
      <w:r w:rsidR="00F44621" w:rsidRPr="00037EDE">
        <w:rPr>
          <w:sz w:val="28"/>
          <w:szCs w:val="28"/>
        </w:rPr>
        <w:t>4</w:t>
      </w:r>
      <w:r w:rsidR="009C711F" w:rsidRPr="00037EDE">
        <w:rPr>
          <w:sz w:val="28"/>
          <w:szCs w:val="28"/>
        </w:rPr>
        <w:t>6-п</w:t>
      </w:r>
      <w:r w:rsidR="00FE3E60" w:rsidRPr="00037EDE">
        <w:rPr>
          <w:sz w:val="28"/>
          <w:szCs w:val="28"/>
        </w:rPr>
        <w:t xml:space="preserve">, </w:t>
      </w:r>
      <w:r w:rsidR="009F1EEC" w:rsidRPr="00037EDE">
        <w:rPr>
          <w:sz w:val="28"/>
          <w:szCs w:val="28"/>
        </w:rPr>
        <w:t>от 18.01.2019 №</w:t>
      </w:r>
      <w:r w:rsidR="009D5463" w:rsidRPr="00037EDE">
        <w:rPr>
          <w:sz w:val="28"/>
          <w:szCs w:val="28"/>
        </w:rPr>
        <w:t xml:space="preserve"> </w:t>
      </w:r>
      <w:r w:rsidR="009F1EEC" w:rsidRPr="00037EDE">
        <w:rPr>
          <w:sz w:val="28"/>
          <w:szCs w:val="28"/>
        </w:rPr>
        <w:t>15-п</w:t>
      </w:r>
      <w:r w:rsidR="00D57004" w:rsidRPr="00037EDE">
        <w:rPr>
          <w:sz w:val="28"/>
          <w:szCs w:val="28"/>
        </w:rPr>
        <w:t>, от 06.03.2019 №</w:t>
      </w:r>
      <w:r w:rsidR="009D5463" w:rsidRPr="00037EDE">
        <w:rPr>
          <w:sz w:val="28"/>
          <w:szCs w:val="28"/>
        </w:rPr>
        <w:t xml:space="preserve"> </w:t>
      </w:r>
      <w:r w:rsidR="00D57004" w:rsidRPr="00037EDE">
        <w:rPr>
          <w:sz w:val="28"/>
          <w:szCs w:val="28"/>
        </w:rPr>
        <w:t>81-п</w:t>
      </w:r>
      <w:r w:rsidR="00140621" w:rsidRPr="00037EDE">
        <w:rPr>
          <w:sz w:val="28"/>
          <w:szCs w:val="28"/>
        </w:rPr>
        <w:t>, от 03.07.2019 № 235-п</w:t>
      </w:r>
      <w:r w:rsidR="00DD1868" w:rsidRPr="00037EDE">
        <w:rPr>
          <w:sz w:val="28"/>
          <w:szCs w:val="28"/>
        </w:rPr>
        <w:t>, от 23.09.2019 №</w:t>
      </w:r>
      <w:r w:rsidR="009D5463" w:rsidRPr="00037EDE">
        <w:rPr>
          <w:sz w:val="28"/>
          <w:szCs w:val="28"/>
        </w:rPr>
        <w:t xml:space="preserve"> </w:t>
      </w:r>
      <w:r w:rsidR="00DD1868" w:rsidRPr="00037EDE">
        <w:rPr>
          <w:sz w:val="28"/>
          <w:szCs w:val="28"/>
        </w:rPr>
        <w:t>339-п</w:t>
      </w:r>
      <w:r w:rsidR="009E74D6" w:rsidRPr="00037EDE">
        <w:rPr>
          <w:sz w:val="28"/>
          <w:szCs w:val="28"/>
        </w:rPr>
        <w:t>, от 31.10.2019 №</w:t>
      </w:r>
      <w:r w:rsidR="009D5463" w:rsidRPr="00037EDE">
        <w:rPr>
          <w:sz w:val="28"/>
          <w:szCs w:val="28"/>
        </w:rPr>
        <w:t xml:space="preserve"> </w:t>
      </w:r>
      <w:r w:rsidR="009E74D6" w:rsidRPr="00037EDE">
        <w:rPr>
          <w:sz w:val="28"/>
          <w:szCs w:val="28"/>
        </w:rPr>
        <w:t>411-п, от 16.12.2019 №</w:t>
      </w:r>
      <w:r w:rsidR="009D5463" w:rsidRPr="00037EDE">
        <w:rPr>
          <w:sz w:val="28"/>
          <w:szCs w:val="28"/>
        </w:rPr>
        <w:t xml:space="preserve"> </w:t>
      </w:r>
      <w:r w:rsidR="009E74D6" w:rsidRPr="00037EDE">
        <w:rPr>
          <w:sz w:val="28"/>
          <w:szCs w:val="28"/>
        </w:rPr>
        <w:t>489-п, от 28.01.2020 №</w:t>
      </w:r>
      <w:r w:rsidR="009D5463" w:rsidRPr="00037EDE">
        <w:rPr>
          <w:sz w:val="28"/>
          <w:szCs w:val="28"/>
        </w:rPr>
        <w:t xml:space="preserve"> </w:t>
      </w:r>
      <w:r w:rsidR="009E74D6" w:rsidRPr="00037EDE">
        <w:rPr>
          <w:sz w:val="28"/>
          <w:szCs w:val="28"/>
        </w:rPr>
        <w:t>21-п, от 25.08.2020 №</w:t>
      </w:r>
      <w:r w:rsidR="009D5463" w:rsidRPr="00037EDE">
        <w:rPr>
          <w:sz w:val="28"/>
          <w:szCs w:val="28"/>
        </w:rPr>
        <w:t xml:space="preserve"> </w:t>
      </w:r>
      <w:r w:rsidR="009E74D6" w:rsidRPr="00037EDE">
        <w:rPr>
          <w:sz w:val="28"/>
          <w:szCs w:val="28"/>
        </w:rPr>
        <w:t>332-п, от 16.10.2020 №</w:t>
      </w:r>
      <w:r w:rsidR="009D5463" w:rsidRPr="00037EDE">
        <w:rPr>
          <w:sz w:val="28"/>
          <w:szCs w:val="28"/>
        </w:rPr>
        <w:t xml:space="preserve"> </w:t>
      </w:r>
      <w:r w:rsidR="009E74D6" w:rsidRPr="00037EDE">
        <w:rPr>
          <w:sz w:val="28"/>
          <w:szCs w:val="28"/>
        </w:rPr>
        <w:t xml:space="preserve">420-п, от 30.10.2020 № </w:t>
      </w:r>
      <w:r w:rsidR="009D5463" w:rsidRPr="00037EDE">
        <w:rPr>
          <w:sz w:val="28"/>
          <w:szCs w:val="28"/>
        </w:rPr>
        <w:t xml:space="preserve"> </w:t>
      </w:r>
      <w:r w:rsidR="009E74D6" w:rsidRPr="00037EDE">
        <w:rPr>
          <w:sz w:val="28"/>
          <w:szCs w:val="28"/>
        </w:rPr>
        <w:t>496-п</w:t>
      </w:r>
      <w:r w:rsidR="00B62E19" w:rsidRPr="00037EDE">
        <w:rPr>
          <w:sz w:val="28"/>
          <w:szCs w:val="28"/>
        </w:rPr>
        <w:t>, от 27.11.2020 №</w:t>
      </w:r>
      <w:r w:rsidR="009D5463" w:rsidRPr="00037EDE">
        <w:rPr>
          <w:sz w:val="28"/>
          <w:szCs w:val="28"/>
        </w:rPr>
        <w:t xml:space="preserve"> </w:t>
      </w:r>
      <w:r w:rsidR="00B62E19" w:rsidRPr="00037EDE">
        <w:rPr>
          <w:sz w:val="28"/>
          <w:szCs w:val="28"/>
        </w:rPr>
        <w:t>525-п, от 11.12.2020 №</w:t>
      </w:r>
      <w:r w:rsidR="009D5463" w:rsidRPr="00037EDE">
        <w:rPr>
          <w:sz w:val="28"/>
          <w:szCs w:val="28"/>
        </w:rPr>
        <w:t xml:space="preserve"> </w:t>
      </w:r>
      <w:r w:rsidR="00B62E19" w:rsidRPr="00037EDE">
        <w:rPr>
          <w:sz w:val="28"/>
          <w:szCs w:val="28"/>
        </w:rPr>
        <w:t>546-п, от 22.12.2020 №</w:t>
      </w:r>
      <w:r w:rsidR="009D5463" w:rsidRPr="00037EDE">
        <w:rPr>
          <w:sz w:val="28"/>
          <w:szCs w:val="28"/>
        </w:rPr>
        <w:t xml:space="preserve"> </w:t>
      </w:r>
      <w:r w:rsidR="00B62E19" w:rsidRPr="00037EDE">
        <w:rPr>
          <w:sz w:val="28"/>
          <w:szCs w:val="28"/>
        </w:rPr>
        <w:t>569-п, от 22.12.2020 №572-п, от 04.06.2021 №</w:t>
      </w:r>
      <w:r w:rsidR="009D5463" w:rsidRPr="00037EDE">
        <w:rPr>
          <w:sz w:val="28"/>
          <w:szCs w:val="28"/>
        </w:rPr>
        <w:t xml:space="preserve"> </w:t>
      </w:r>
      <w:r w:rsidR="00B62E19" w:rsidRPr="00037EDE">
        <w:rPr>
          <w:sz w:val="28"/>
          <w:szCs w:val="28"/>
        </w:rPr>
        <w:t>233-п</w:t>
      </w:r>
      <w:r w:rsidR="00396014" w:rsidRPr="00037EDE">
        <w:rPr>
          <w:sz w:val="28"/>
          <w:szCs w:val="28"/>
        </w:rPr>
        <w:t xml:space="preserve">, от </w:t>
      </w:r>
      <w:r w:rsidR="00D96A53" w:rsidRPr="00037EDE">
        <w:rPr>
          <w:sz w:val="28"/>
          <w:szCs w:val="28"/>
        </w:rPr>
        <w:t>19.08.2021 №308-п;</w:t>
      </w:r>
      <w:proofErr w:type="gramEnd"/>
      <w:r w:rsidR="00D96A53" w:rsidRPr="00037EDE">
        <w:rPr>
          <w:sz w:val="28"/>
          <w:szCs w:val="28"/>
        </w:rPr>
        <w:t xml:space="preserve"> </w:t>
      </w:r>
      <w:proofErr w:type="gramStart"/>
      <w:r w:rsidR="00396014" w:rsidRPr="00037EDE">
        <w:rPr>
          <w:sz w:val="28"/>
          <w:szCs w:val="28"/>
        </w:rPr>
        <w:t>30.08.2021 №3</w:t>
      </w:r>
      <w:r w:rsidR="00D96A53" w:rsidRPr="00037EDE">
        <w:rPr>
          <w:sz w:val="28"/>
          <w:szCs w:val="28"/>
        </w:rPr>
        <w:t>12</w:t>
      </w:r>
      <w:r w:rsidR="00396014" w:rsidRPr="00037EDE">
        <w:rPr>
          <w:sz w:val="28"/>
          <w:szCs w:val="28"/>
        </w:rPr>
        <w:t>-п</w:t>
      </w:r>
      <w:r w:rsidR="00D96A53" w:rsidRPr="00037EDE">
        <w:rPr>
          <w:sz w:val="28"/>
          <w:szCs w:val="28"/>
        </w:rPr>
        <w:t>; от 01.11.2021 №386-п</w:t>
      </w:r>
      <w:r w:rsidR="00E0349A" w:rsidRPr="00037EDE">
        <w:rPr>
          <w:sz w:val="28"/>
          <w:szCs w:val="28"/>
        </w:rPr>
        <w:t>)</w:t>
      </w:r>
      <w:r w:rsidR="008837A5" w:rsidRPr="00037EDE">
        <w:rPr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C63072" w:rsidRPr="00037EDE" w:rsidRDefault="00690F58" w:rsidP="009D5463">
      <w:pPr>
        <w:widowControl w:val="0"/>
        <w:suppressAutoHyphens/>
        <w:spacing w:line="100" w:lineRule="atLeast"/>
        <w:ind w:firstLine="567"/>
        <w:jc w:val="both"/>
        <w:rPr>
          <w:bCs/>
          <w:sz w:val="28"/>
          <w:szCs w:val="28"/>
        </w:rPr>
      </w:pPr>
      <w:r w:rsidRPr="00037EDE">
        <w:rPr>
          <w:sz w:val="28"/>
          <w:szCs w:val="28"/>
        </w:rPr>
        <w:t>1) в</w:t>
      </w:r>
      <w:r w:rsidR="008837A5" w:rsidRPr="00037EDE">
        <w:rPr>
          <w:sz w:val="28"/>
          <w:szCs w:val="28"/>
        </w:rPr>
        <w:t xml:space="preserve"> приложени</w:t>
      </w:r>
      <w:r w:rsidR="00031356" w:rsidRPr="00037EDE">
        <w:rPr>
          <w:sz w:val="28"/>
          <w:szCs w:val="28"/>
        </w:rPr>
        <w:t>е</w:t>
      </w:r>
      <w:r w:rsidR="008837A5" w:rsidRPr="00037EDE">
        <w:rPr>
          <w:sz w:val="28"/>
          <w:szCs w:val="28"/>
        </w:rPr>
        <w:t xml:space="preserve"> к постановлению, именуемо</w:t>
      </w:r>
      <w:r w:rsidR="00031356" w:rsidRPr="00037EDE">
        <w:rPr>
          <w:sz w:val="28"/>
          <w:szCs w:val="28"/>
        </w:rPr>
        <w:t>е</w:t>
      </w:r>
      <w:r w:rsidR="008837A5" w:rsidRPr="00037EDE">
        <w:rPr>
          <w:sz w:val="28"/>
          <w:szCs w:val="28"/>
        </w:rPr>
        <w:t xml:space="preserve"> «</w:t>
      </w:r>
      <w:r w:rsidR="008837A5" w:rsidRPr="00037EDE">
        <w:rPr>
          <w:bCs/>
          <w:sz w:val="28"/>
          <w:szCs w:val="28"/>
        </w:rPr>
        <w:t xml:space="preserve">Муниципальная программа Северо-Енисейского района «Развитие местного самоуправления» (далее – </w:t>
      </w:r>
      <w:r w:rsidR="00D8354A" w:rsidRPr="00037EDE">
        <w:rPr>
          <w:bCs/>
          <w:sz w:val="28"/>
          <w:szCs w:val="28"/>
        </w:rPr>
        <w:t xml:space="preserve">муниципальная </w:t>
      </w:r>
      <w:r w:rsidR="008837A5" w:rsidRPr="00037EDE">
        <w:rPr>
          <w:bCs/>
          <w:sz w:val="28"/>
          <w:szCs w:val="28"/>
        </w:rPr>
        <w:t>программа)</w:t>
      </w:r>
      <w:r w:rsidR="00A22F20" w:rsidRPr="00037EDE">
        <w:rPr>
          <w:bCs/>
          <w:sz w:val="28"/>
          <w:szCs w:val="28"/>
        </w:rPr>
        <w:t>,</w:t>
      </w:r>
      <w:r w:rsidR="00D2009B" w:rsidRPr="00037EDE">
        <w:rPr>
          <w:bCs/>
          <w:sz w:val="28"/>
          <w:szCs w:val="28"/>
        </w:rPr>
        <w:t xml:space="preserve"> внести следующие изменения</w:t>
      </w:r>
      <w:r w:rsidR="00A22F20" w:rsidRPr="00037EDE">
        <w:rPr>
          <w:bCs/>
          <w:sz w:val="28"/>
          <w:szCs w:val="28"/>
        </w:rPr>
        <w:t>:</w:t>
      </w:r>
    </w:p>
    <w:p w:rsidR="00876C1B" w:rsidRPr="00037EDE" w:rsidRDefault="00876C1B" w:rsidP="009D5463">
      <w:pPr>
        <w:widowControl w:val="0"/>
        <w:suppressAutoHyphens/>
        <w:spacing w:line="100" w:lineRule="atLeast"/>
        <w:ind w:right="-144"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037EDE">
        <w:rPr>
          <w:rFonts w:eastAsia="SimSun"/>
          <w:kern w:val="1"/>
          <w:sz w:val="28"/>
          <w:szCs w:val="28"/>
          <w:lang w:eastAsia="ar-SA"/>
        </w:rPr>
        <w:t>а) в строке 9 паспорта муниципальной программы цифру «</w:t>
      </w:r>
      <w:r w:rsidR="00396014" w:rsidRPr="00037EDE">
        <w:rPr>
          <w:sz w:val="28"/>
          <w:szCs w:val="28"/>
        </w:rPr>
        <w:t>260 461 855,72</w:t>
      </w:r>
      <w:r w:rsidRPr="00037EDE">
        <w:rPr>
          <w:rFonts w:eastAsia="SimSun"/>
          <w:kern w:val="1"/>
          <w:sz w:val="28"/>
          <w:szCs w:val="28"/>
          <w:lang w:eastAsia="ar-SA"/>
        </w:rPr>
        <w:t>» заменить цифрой «</w:t>
      </w:r>
      <w:r w:rsidR="00023E6F" w:rsidRPr="00037EDE">
        <w:rPr>
          <w:rFonts w:eastAsia="SimSun"/>
          <w:kern w:val="1"/>
          <w:sz w:val="28"/>
          <w:szCs w:val="28"/>
          <w:lang w:eastAsia="ar-SA"/>
        </w:rPr>
        <w:t>266 956</w:t>
      </w:r>
      <w:r w:rsidR="002C5028" w:rsidRPr="00037EDE">
        <w:rPr>
          <w:rFonts w:eastAsia="SimSun"/>
          <w:kern w:val="1"/>
          <w:sz w:val="28"/>
          <w:szCs w:val="28"/>
          <w:lang w:eastAsia="ar-SA"/>
        </w:rPr>
        <w:t> 612,54</w:t>
      </w:r>
      <w:r w:rsidRPr="00037EDE">
        <w:rPr>
          <w:rFonts w:eastAsia="SimSun"/>
          <w:kern w:val="1"/>
          <w:sz w:val="28"/>
          <w:szCs w:val="28"/>
          <w:lang w:eastAsia="ar-SA"/>
        </w:rPr>
        <w:t xml:space="preserve">», </w:t>
      </w:r>
      <w:r w:rsidR="003A3E82" w:rsidRPr="00037EDE">
        <w:rPr>
          <w:rFonts w:eastAsia="SimSun"/>
          <w:kern w:val="1"/>
          <w:sz w:val="28"/>
          <w:szCs w:val="28"/>
          <w:lang w:eastAsia="ar-SA"/>
        </w:rPr>
        <w:t>слова</w:t>
      </w:r>
      <w:r w:rsidRPr="00037EDE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9E74D6" w:rsidRPr="00037EDE">
        <w:rPr>
          <w:sz w:val="28"/>
          <w:szCs w:val="28"/>
        </w:rPr>
        <w:t>202</w:t>
      </w:r>
      <w:r w:rsidR="00647369" w:rsidRPr="00037EDE">
        <w:rPr>
          <w:sz w:val="28"/>
          <w:szCs w:val="28"/>
        </w:rPr>
        <w:t>1</w:t>
      </w:r>
      <w:r w:rsidR="009E74D6" w:rsidRPr="00037EDE">
        <w:rPr>
          <w:sz w:val="28"/>
          <w:szCs w:val="28"/>
        </w:rPr>
        <w:t xml:space="preserve"> год – </w:t>
      </w:r>
      <w:r w:rsidR="00023E6F" w:rsidRPr="00037EDE">
        <w:rPr>
          <w:sz w:val="28"/>
          <w:szCs w:val="28"/>
        </w:rPr>
        <w:t>17 233 208,47</w:t>
      </w:r>
      <w:r w:rsidR="009E74D6" w:rsidRPr="00037EDE">
        <w:rPr>
          <w:sz w:val="28"/>
          <w:szCs w:val="28"/>
        </w:rPr>
        <w:t xml:space="preserve"> рублей</w:t>
      </w:r>
      <w:r w:rsidRPr="00037EDE">
        <w:rPr>
          <w:rFonts w:eastAsia="SimSun"/>
          <w:kern w:val="1"/>
          <w:sz w:val="28"/>
          <w:szCs w:val="28"/>
          <w:lang w:eastAsia="ar-SA"/>
        </w:rPr>
        <w:t xml:space="preserve">» заменить </w:t>
      </w:r>
      <w:r w:rsidR="003A3E82" w:rsidRPr="00037EDE">
        <w:rPr>
          <w:rFonts w:eastAsia="SimSun"/>
          <w:kern w:val="1"/>
          <w:sz w:val="28"/>
          <w:szCs w:val="28"/>
          <w:lang w:eastAsia="ar-SA"/>
        </w:rPr>
        <w:t>словами</w:t>
      </w:r>
      <w:r w:rsidRPr="00037EDE">
        <w:rPr>
          <w:rFonts w:eastAsia="SimSun"/>
          <w:kern w:val="1"/>
          <w:sz w:val="28"/>
          <w:szCs w:val="28"/>
          <w:lang w:eastAsia="ar-SA"/>
        </w:rPr>
        <w:t xml:space="preserve"> «</w:t>
      </w:r>
      <w:r w:rsidR="003A3E82" w:rsidRPr="00037EDE">
        <w:rPr>
          <w:rFonts w:eastAsia="SimSun"/>
          <w:kern w:val="1"/>
          <w:sz w:val="28"/>
          <w:szCs w:val="28"/>
          <w:lang w:eastAsia="ar-SA"/>
        </w:rPr>
        <w:t>20</w:t>
      </w:r>
      <w:r w:rsidR="009E74D6" w:rsidRPr="00037EDE">
        <w:rPr>
          <w:rFonts w:eastAsia="SimSun"/>
          <w:kern w:val="1"/>
          <w:sz w:val="28"/>
          <w:szCs w:val="28"/>
          <w:lang w:eastAsia="ar-SA"/>
        </w:rPr>
        <w:t>2</w:t>
      </w:r>
      <w:r w:rsidR="00647369" w:rsidRPr="00037EDE">
        <w:rPr>
          <w:rFonts w:eastAsia="SimSun"/>
          <w:kern w:val="1"/>
          <w:sz w:val="28"/>
          <w:szCs w:val="28"/>
          <w:lang w:eastAsia="ar-SA"/>
        </w:rPr>
        <w:t>1</w:t>
      </w:r>
      <w:r w:rsidR="003A3E82" w:rsidRPr="00037EDE">
        <w:rPr>
          <w:rFonts w:eastAsia="SimSun"/>
          <w:kern w:val="1"/>
          <w:sz w:val="28"/>
          <w:szCs w:val="28"/>
          <w:lang w:eastAsia="ar-SA"/>
        </w:rPr>
        <w:t xml:space="preserve"> год </w:t>
      </w:r>
      <w:r w:rsidR="00CB512B" w:rsidRPr="00037EDE">
        <w:rPr>
          <w:rFonts w:eastAsia="SimSun"/>
          <w:kern w:val="1"/>
          <w:sz w:val="28"/>
          <w:szCs w:val="28"/>
          <w:lang w:eastAsia="ar-SA"/>
        </w:rPr>
        <w:t>–</w:t>
      </w:r>
      <w:r w:rsidR="003A3E82" w:rsidRPr="00037EDE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023E6F" w:rsidRPr="00037EDE">
        <w:rPr>
          <w:sz w:val="28"/>
          <w:szCs w:val="28"/>
        </w:rPr>
        <w:t>23 932</w:t>
      </w:r>
      <w:r w:rsidR="002C5028" w:rsidRPr="00037EDE">
        <w:rPr>
          <w:sz w:val="28"/>
          <w:szCs w:val="28"/>
        </w:rPr>
        <w:t> 783,44</w:t>
      </w:r>
      <w:r w:rsidR="00FC420D" w:rsidRPr="00037EDE">
        <w:rPr>
          <w:sz w:val="28"/>
          <w:szCs w:val="28"/>
        </w:rPr>
        <w:t xml:space="preserve"> </w:t>
      </w:r>
      <w:r w:rsidR="003A3E82" w:rsidRPr="00037EDE">
        <w:rPr>
          <w:sz w:val="28"/>
          <w:szCs w:val="28"/>
        </w:rPr>
        <w:t>рублей</w:t>
      </w:r>
      <w:r w:rsidRPr="00037EDE">
        <w:rPr>
          <w:rFonts w:eastAsia="SimSun"/>
          <w:kern w:val="1"/>
          <w:sz w:val="28"/>
          <w:szCs w:val="28"/>
          <w:lang w:eastAsia="ar-SA"/>
        </w:rPr>
        <w:t>»;</w:t>
      </w:r>
    </w:p>
    <w:p w:rsidR="00CB512B" w:rsidRPr="00037EDE" w:rsidRDefault="00396014" w:rsidP="00CB512B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037EDE">
        <w:rPr>
          <w:rFonts w:ascii="Times New Roman" w:eastAsia="SimSun" w:hAnsi="Times New Roman"/>
          <w:kern w:val="1"/>
          <w:sz w:val="28"/>
          <w:szCs w:val="28"/>
          <w:lang w:eastAsia="ar-SA"/>
        </w:rPr>
        <w:t>б</w:t>
      </w:r>
      <w:r w:rsidR="00CB512B" w:rsidRPr="00037EDE">
        <w:rPr>
          <w:rFonts w:ascii="Times New Roman" w:eastAsia="SimSun" w:hAnsi="Times New Roman"/>
          <w:kern w:val="1"/>
          <w:sz w:val="28"/>
          <w:szCs w:val="28"/>
          <w:lang w:eastAsia="ar-SA"/>
        </w:rPr>
        <w:t>)</w:t>
      </w:r>
      <w:r w:rsidR="00CB512B" w:rsidRPr="00037EDE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CB512B" w:rsidRPr="00037EDE">
        <w:rPr>
          <w:rFonts w:ascii="Times New Roman" w:hAnsi="Times New Roman"/>
          <w:sz w:val="28"/>
          <w:szCs w:val="28"/>
        </w:rPr>
        <w:t xml:space="preserve">приложение № </w:t>
      </w:r>
      <w:r w:rsidR="00647369" w:rsidRPr="00037EDE">
        <w:rPr>
          <w:rFonts w:ascii="Times New Roman" w:hAnsi="Times New Roman"/>
          <w:sz w:val="28"/>
          <w:szCs w:val="28"/>
        </w:rPr>
        <w:t>2</w:t>
      </w:r>
      <w:r w:rsidR="00CB512B" w:rsidRPr="00037EDE">
        <w:rPr>
          <w:rFonts w:ascii="Times New Roman" w:hAnsi="Times New Roman"/>
          <w:sz w:val="28"/>
          <w:szCs w:val="28"/>
        </w:rPr>
        <w:t xml:space="preserve"> к паспорту муниципальной программы изложить в новой редакции согласно приложению № 1 к настоящему постановлению;</w:t>
      </w:r>
    </w:p>
    <w:p w:rsidR="00876C1B" w:rsidRPr="00037EDE" w:rsidRDefault="00DE51F4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в</w:t>
      </w:r>
      <w:r w:rsidR="00876C1B" w:rsidRPr="00037EDE">
        <w:rPr>
          <w:sz w:val="28"/>
          <w:szCs w:val="28"/>
        </w:rPr>
        <w:t>) приложение №</w:t>
      </w:r>
      <w:r w:rsidR="00877EA6" w:rsidRPr="00037EDE">
        <w:rPr>
          <w:sz w:val="28"/>
          <w:szCs w:val="28"/>
        </w:rPr>
        <w:t xml:space="preserve"> </w:t>
      </w:r>
      <w:r w:rsidR="00647369" w:rsidRPr="00037EDE">
        <w:rPr>
          <w:sz w:val="28"/>
          <w:szCs w:val="28"/>
        </w:rPr>
        <w:t>3</w:t>
      </w:r>
      <w:r w:rsidR="00876C1B" w:rsidRPr="00037EDE">
        <w:rPr>
          <w:sz w:val="28"/>
          <w:szCs w:val="28"/>
        </w:rPr>
        <w:t xml:space="preserve"> к паспорту муниципальной программы изложить в новой </w:t>
      </w:r>
      <w:r w:rsidR="00876C1B" w:rsidRPr="00037EDE">
        <w:rPr>
          <w:sz w:val="28"/>
          <w:szCs w:val="28"/>
        </w:rPr>
        <w:lastRenderedPageBreak/>
        <w:t xml:space="preserve">редакции согласно приложению № </w:t>
      </w:r>
      <w:r w:rsidR="00CB512B" w:rsidRPr="00037EDE">
        <w:rPr>
          <w:sz w:val="28"/>
          <w:szCs w:val="28"/>
        </w:rPr>
        <w:t>2</w:t>
      </w:r>
      <w:r w:rsidR="00876C1B" w:rsidRPr="00037EDE">
        <w:rPr>
          <w:sz w:val="28"/>
          <w:szCs w:val="28"/>
        </w:rPr>
        <w:t xml:space="preserve"> к настоящему постановлению;</w:t>
      </w:r>
    </w:p>
    <w:p w:rsidR="009D5310" w:rsidRPr="00037EDE" w:rsidRDefault="00690F58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2</w:t>
      </w:r>
      <w:r w:rsidR="009D5310" w:rsidRPr="00037EDE">
        <w:rPr>
          <w:sz w:val="28"/>
          <w:szCs w:val="28"/>
        </w:rPr>
        <w:t xml:space="preserve">) </w:t>
      </w:r>
      <w:r w:rsidRPr="00037EDE">
        <w:rPr>
          <w:sz w:val="28"/>
          <w:szCs w:val="28"/>
        </w:rPr>
        <w:t>в</w:t>
      </w:r>
      <w:r w:rsidR="009D5310" w:rsidRPr="00037EDE">
        <w:rPr>
          <w:sz w:val="28"/>
          <w:szCs w:val="28"/>
        </w:rPr>
        <w:t xml:space="preserve"> приложении №</w:t>
      </w:r>
      <w:r w:rsidR="000F2A57">
        <w:rPr>
          <w:sz w:val="28"/>
          <w:szCs w:val="28"/>
        </w:rPr>
        <w:t xml:space="preserve"> </w:t>
      </w:r>
      <w:r w:rsidR="009D5310" w:rsidRPr="00037EDE">
        <w:rPr>
          <w:sz w:val="28"/>
          <w:szCs w:val="28"/>
        </w:rPr>
        <w:t xml:space="preserve">3 </w:t>
      </w:r>
      <w:r w:rsidR="00FC420D" w:rsidRPr="00037EDE">
        <w:rPr>
          <w:sz w:val="28"/>
          <w:szCs w:val="28"/>
        </w:rPr>
        <w:t xml:space="preserve">к </w:t>
      </w:r>
      <w:r w:rsidR="009D5310" w:rsidRPr="00037EDE">
        <w:rPr>
          <w:sz w:val="28"/>
          <w:szCs w:val="28"/>
        </w:rPr>
        <w:t>муниципальной программ</w:t>
      </w:r>
      <w:r w:rsidR="00FC420D" w:rsidRPr="00037EDE">
        <w:rPr>
          <w:sz w:val="28"/>
          <w:szCs w:val="28"/>
        </w:rPr>
        <w:t>е</w:t>
      </w:r>
      <w:r w:rsidR="009D5310" w:rsidRPr="00037EDE">
        <w:rPr>
          <w:sz w:val="28"/>
          <w:szCs w:val="28"/>
        </w:rPr>
        <w:t xml:space="preserve">, именуемом подпрограмма 1 «Создание условий для обеспечения населения района услугами торговли» (далее </w:t>
      </w:r>
      <w:proofErr w:type="gramStart"/>
      <w:r w:rsidR="009D5310" w:rsidRPr="00037EDE">
        <w:rPr>
          <w:sz w:val="28"/>
          <w:szCs w:val="28"/>
        </w:rPr>
        <w:t>–п</w:t>
      </w:r>
      <w:proofErr w:type="gramEnd"/>
      <w:r w:rsidR="009D5310" w:rsidRPr="00037EDE">
        <w:rPr>
          <w:sz w:val="28"/>
          <w:szCs w:val="28"/>
        </w:rPr>
        <w:t>одпрограмма 1):</w:t>
      </w:r>
    </w:p>
    <w:p w:rsidR="009D5310" w:rsidRPr="00037EDE" w:rsidRDefault="00690F58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а</w:t>
      </w:r>
      <w:r w:rsidR="009D5310" w:rsidRPr="00037EDE">
        <w:rPr>
          <w:sz w:val="28"/>
          <w:szCs w:val="28"/>
        </w:rPr>
        <w:t>) в строке</w:t>
      </w:r>
      <w:r w:rsidR="007046CA" w:rsidRPr="00037EDE">
        <w:rPr>
          <w:sz w:val="28"/>
          <w:szCs w:val="28"/>
        </w:rPr>
        <w:t xml:space="preserve"> 8 паспорта подпрограммы 1</w:t>
      </w:r>
      <w:r w:rsidR="009D5310" w:rsidRPr="00037EDE">
        <w:rPr>
          <w:sz w:val="28"/>
          <w:szCs w:val="28"/>
        </w:rPr>
        <w:t xml:space="preserve"> цифру «</w:t>
      </w:r>
      <w:r w:rsidR="007046CA" w:rsidRPr="00037EDE">
        <w:rPr>
          <w:sz w:val="28"/>
          <w:szCs w:val="28"/>
        </w:rPr>
        <w:t>64 297 844,62</w:t>
      </w:r>
      <w:r w:rsidR="009D5310" w:rsidRPr="00037EDE">
        <w:rPr>
          <w:sz w:val="28"/>
          <w:szCs w:val="28"/>
        </w:rPr>
        <w:t>» заменить цифрой «</w:t>
      </w:r>
      <w:r w:rsidR="007046CA" w:rsidRPr="00037EDE">
        <w:rPr>
          <w:sz w:val="28"/>
          <w:szCs w:val="28"/>
        </w:rPr>
        <w:t>70 997 419,59</w:t>
      </w:r>
      <w:r w:rsidR="009D5310" w:rsidRPr="00037EDE">
        <w:rPr>
          <w:sz w:val="28"/>
          <w:szCs w:val="28"/>
        </w:rPr>
        <w:t xml:space="preserve">», </w:t>
      </w:r>
      <w:r w:rsidR="00FC420D" w:rsidRPr="00037EDE">
        <w:rPr>
          <w:sz w:val="28"/>
          <w:szCs w:val="28"/>
        </w:rPr>
        <w:t>слова</w:t>
      </w:r>
      <w:r w:rsidR="009D5310" w:rsidRPr="00037EDE">
        <w:rPr>
          <w:sz w:val="28"/>
          <w:szCs w:val="28"/>
        </w:rPr>
        <w:t xml:space="preserve"> «2021 год – </w:t>
      </w:r>
      <w:r w:rsidR="007046CA" w:rsidRPr="00037EDE">
        <w:rPr>
          <w:sz w:val="28"/>
          <w:szCs w:val="28"/>
        </w:rPr>
        <w:t>16 528 026,62</w:t>
      </w:r>
      <w:r w:rsidR="009D5310" w:rsidRPr="00037EDE">
        <w:rPr>
          <w:sz w:val="28"/>
          <w:szCs w:val="28"/>
        </w:rPr>
        <w:t xml:space="preserve"> </w:t>
      </w:r>
      <w:r w:rsidR="00FC420D" w:rsidRPr="00037EDE">
        <w:rPr>
          <w:sz w:val="28"/>
          <w:szCs w:val="28"/>
        </w:rPr>
        <w:t xml:space="preserve"> </w:t>
      </w:r>
      <w:r w:rsidR="009D5310" w:rsidRPr="00037EDE">
        <w:rPr>
          <w:sz w:val="28"/>
          <w:szCs w:val="28"/>
        </w:rPr>
        <w:t xml:space="preserve">рублей» заменить словами «2021 год – </w:t>
      </w:r>
      <w:r w:rsidR="007046CA" w:rsidRPr="00037EDE">
        <w:rPr>
          <w:sz w:val="28"/>
          <w:szCs w:val="28"/>
        </w:rPr>
        <w:t>23 227 601,59</w:t>
      </w:r>
      <w:r w:rsidR="009D5310" w:rsidRPr="00037EDE">
        <w:rPr>
          <w:sz w:val="28"/>
          <w:szCs w:val="28"/>
        </w:rPr>
        <w:t xml:space="preserve"> рублей</w:t>
      </w:r>
      <w:r w:rsidR="007046CA" w:rsidRPr="00037EDE">
        <w:rPr>
          <w:sz w:val="28"/>
          <w:szCs w:val="28"/>
        </w:rPr>
        <w:t>»;</w:t>
      </w:r>
    </w:p>
    <w:p w:rsidR="00E50937" w:rsidRPr="00037EDE" w:rsidRDefault="00690F58" w:rsidP="001763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б</w:t>
      </w:r>
      <w:r w:rsidR="001763E8" w:rsidRPr="00037EDE">
        <w:rPr>
          <w:sz w:val="28"/>
          <w:szCs w:val="28"/>
        </w:rPr>
        <w:t>) раздел 3</w:t>
      </w:r>
      <w:r w:rsidR="00493051" w:rsidRPr="00037EDE">
        <w:rPr>
          <w:sz w:val="28"/>
          <w:szCs w:val="28"/>
        </w:rPr>
        <w:t xml:space="preserve"> подпрограммы 1,</w:t>
      </w:r>
      <w:r w:rsidR="001763E8" w:rsidRPr="00037EDE">
        <w:rPr>
          <w:sz w:val="28"/>
          <w:szCs w:val="28"/>
        </w:rPr>
        <w:t xml:space="preserve"> </w:t>
      </w:r>
      <w:r w:rsidR="00E50937" w:rsidRPr="00037EDE">
        <w:rPr>
          <w:sz w:val="28"/>
          <w:szCs w:val="28"/>
        </w:rPr>
        <w:t xml:space="preserve">именуемый «Механизм реализации подпрограммы» </w:t>
      </w:r>
      <w:r w:rsidR="001763E8" w:rsidRPr="00037EDE">
        <w:rPr>
          <w:sz w:val="28"/>
          <w:szCs w:val="28"/>
        </w:rPr>
        <w:t>дополнить абзацем следующего содержания</w:t>
      </w:r>
      <w:r w:rsidR="00E50937" w:rsidRPr="00037EDE">
        <w:rPr>
          <w:sz w:val="28"/>
          <w:szCs w:val="28"/>
        </w:rPr>
        <w:t>:</w:t>
      </w:r>
    </w:p>
    <w:p w:rsidR="001763E8" w:rsidRPr="00037EDE" w:rsidRDefault="001763E8" w:rsidP="001763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 xml:space="preserve"> «Условия определения получателя субсидии на возмещение фактически понесенных затрат, связанных с реализацией продовольственных и не продовольственных товаров, в том числе определенных законодательством Российской Федерации товарами первой необходимости в 2021 году и механизм реализации мероприятия №</w:t>
      </w:r>
      <w:r w:rsidR="000F2A57">
        <w:rPr>
          <w:sz w:val="28"/>
          <w:szCs w:val="28"/>
        </w:rPr>
        <w:t xml:space="preserve"> </w:t>
      </w:r>
      <w:r w:rsidRPr="00037EDE">
        <w:rPr>
          <w:sz w:val="28"/>
          <w:szCs w:val="28"/>
        </w:rPr>
        <w:t>2 представлены в приложении №</w:t>
      </w:r>
      <w:r w:rsidR="000F2A57">
        <w:rPr>
          <w:sz w:val="28"/>
          <w:szCs w:val="28"/>
        </w:rPr>
        <w:t xml:space="preserve"> </w:t>
      </w:r>
      <w:r w:rsidRPr="00037EDE">
        <w:rPr>
          <w:sz w:val="28"/>
          <w:szCs w:val="28"/>
        </w:rPr>
        <w:t>6 к подпрограмме</w:t>
      </w:r>
      <w:proofErr w:type="gramStart"/>
      <w:r w:rsidR="00E50937" w:rsidRPr="00037EDE">
        <w:rPr>
          <w:sz w:val="28"/>
          <w:szCs w:val="28"/>
        </w:rPr>
        <w:t>».;</w:t>
      </w:r>
      <w:proofErr w:type="gramEnd"/>
    </w:p>
    <w:p w:rsidR="007046CA" w:rsidRPr="00037EDE" w:rsidRDefault="00690F58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в</w:t>
      </w:r>
      <w:r w:rsidR="007046CA" w:rsidRPr="00037EDE">
        <w:rPr>
          <w:sz w:val="28"/>
          <w:szCs w:val="28"/>
        </w:rPr>
        <w:t xml:space="preserve">) приложение № 2 к подпрограмме </w:t>
      </w:r>
      <w:r w:rsidR="00FF1040" w:rsidRPr="00037EDE">
        <w:rPr>
          <w:sz w:val="28"/>
          <w:szCs w:val="28"/>
        </w:rPr>
        <w:t>1</w:t>
      </w:r>
      <w:r w:rsidR="007046CA" w:rsidRPr="00037EDE">
        <w:rPr>
          <w:sz w:val="28"/>
          <w:szCs w:val="28"/>
        </w:rPr>
        <w:t xml:space="preserve"> изложить в новой редакции согласно приложению № 3 к настоящему постановлению</w:t>
      </w:r>
      <w:r w:rsidR="00FF1040" w:rsidRPr="00037EDE">
        <w:rPr>
          <w:sz w:val="28"/>
          <w:szCs w:val="28"/>
        </w:rPr>
        <w:t>;</w:t>
      </w:r>
    </w:p>
    <w:p w:rsidR="00FF1040" w:rsidRPr="00037EDE" w:rsidRDefault="00690F58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г</w:t>
      </w:r>
      <w:r w:rsidR="00FF1040" w:rsidRPr="00037EDE">
        <w:rPr>
          <w:sz w:val="28"/>
          <w:szCs w:val="28"/>
        </w:rPr>
        <w:t>) дополнить</w:t>
      </w:r>
      <w:r w:rsidRPr="00037EDE">
        <w:rPr>
          <w:sz w:val="28"/>
          <w:szCs w:val="28"/>
        </w:rPr>
        <w:t xml:space="preserve"> </w:t>
      </w:r>
      <w:r w:rsidR="00FF1040" w:rsidRPr="00037EDE">
        <w:rPr>
          <w:sz w:val="28"/>
          <w:szCs w:val="28"/>
        </w:rPr>
        <w:t xml:space="preserve"> подпрограмму 1 приложением №</w:t>
      </w:r>
      <w:r w:rsidR="000F2A57">
        <w:rPr>
          <w:sz w:val="28"/>
          <w:szCs w:val="28"/>
        </w:rPr>
        <w:t xml:space="preserve"> </w:t>
      </w:r>
      <w:r w:rsidR="00FF1040" w:rsidRPr="00037EDE">
        <w:rPr>
          <w:sz w:val="28"/>
          <w:szCs w:val="28"/>
        </w:rPr>
        <w:t>6 согласно приложению №</w:t>
      </w:r>
      <w:r w:rsidR="000F2A57">
        <w:rPr>
          <w:sz w:val="28"/>
          <w:szCs w:val="28"/>
        </w:rPr>
        <w:t xml:space="preserve"> </w:t>
      </w:r>
      <w:r w:rsidR="00FF1040" w:rsidRPr="00037EDE">
        <w:rPr>
          <w:sz w:val="28"/>
          <w:szCs w:val="28"/>
        </w:rPr>
        <w:t>4 к настоящему постановлению;</w:t>
      </w:r>
    </w:p>
    <w:p w:rsidR="000448B5" w:rsidRPr="00037EDE" w:rsidRDefault="00690F58" w:rsidP="00CB512B">
      <w:pPr>
        <w:widowControl w:val="0"/>
        <w:suppressAutoHyphens/>
        <w:spacing w:line="100" w:lineRule="atLeast"/>
        <w:ind w:right="-144"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3</w:t>
      </w:r>
      <w:r w:rsidR="000448B5" w:rsidRPr="00037EDE">
        <w:rPr>
          <w:sz w:val="28"/>
          <w:szCs w:val="28"/>
        </w:rPr>
        <w:t xml:space="preserve">) </w:t>
      </w:r>
      <w:r w:rsidRPr="00037EDE">
        <w:rPr>
          <w:sz w:val="28"/>
          <w:szCs w:val="28"/>
        </w:rPr>
        <w:t>в</w:t>
      </w:r>
      <w:r w:rsidR="000448B5" w:rsidRPr="00037EDE">
        <w:rPr>
          <w:sz w:val="28"/>
          <w:szCs w:val="28"/>
        </w:rPr>
        <w:t xml:space="preserve"> приложении </w:t>
      </w:r>
      <w:r w:rsidR="009964ED">
        <w:rPr>
          <w:sz w:val="28"/>
          <w:szCs w:val="28"/>
        </w:rPr>
        <w:t xml:space="preserve">№ </w:t>
      </w:r>
      <w:r w:rsidR="00DE51F4" w:rsidRPr="00037EDE">
        <w:rPr>
          <w:sz w:val="28"/>
          <w:szCs w:val="28"/>
        </w:rPr>
        <w:t>5</w:t>
      </w:r>
      <w:r w:rsidR="000448B5" w:rsidRPr="00037EDE">
        <w:rPr>
          <w:sz w:val="28"/>
          <w:szCs w:val="28"/>
        </w:rPr>
        <w:t xml:space="preserve"> к муниципальной программе, именуемом подпрограмма </w:t>
      </w:r>
      <w:r w:rsidR="00DE51F4" w:rsidRPr="00037EDE">
        <w:rPr>
          <w:sz w:val="28"/>
          <w:szCs w:val="28"/>
        </w:rPr>
        <w:t>3</w:t>
      </w:r>
      <w:r w:rsidR="000448B5" w:rsidRPr="00037EDE">
        <w:rPr>
          <w:sz w:val="28"/>
          <w:szCs w:val="28"/>
        </w:rPr>
        <w:t xml:space="preserve"> «</w:t>
      </w:r>
      <w:r w:rsidR="00DE51F4" w:rsidRPr="00037EDE">
        <w:rPr>
          <w:sz w:val="28"/>
          <w:szCs w:val="28"/>
        </w:rPr>
        <w:t>Развитие сельского хозяйства на территории Северо-Енисейского района</w:t>
      </w:r>
      <w:r w:rsidR="000448B5" w:rsidRPr="00037EDE">
        <w:rPr>
          <w:sz w:val="28"/>
          <w:szCs w:val="28"/>
        </w:rPr>
        <w:t>»</w:t>
      </w:r>
      <w:r w:rsidR="009202D7" w:rsidRPr="00037EDE">
        <w:rPr>
          <w:sz w:val="28"/>
          <w:szCs w:val="28"/>
        </w:rPr>
        <w:t xml:space="preserve"> (далее </w:t>
      </w:r>
      <w:proofErr w:type="gramStart"/>
      <w:r w:rsidR="009202D7" w:rsidRPr="00037EDE">
        <w:rPr>
          <w:sz w:val="28"/>
          <w:szCs w:val="28"/>
        </w:rPr>
        <w:t>–п</w:t>
      </w:r>
      <w:proofErr w:type="gramEnd"/>
      <w:r w:rsidR="009202D7" w:rsidRPr="00037EDE">
        <w:rPr>
          <w:sz w:val="28"/>
          <w:szCs w:val="28"/>
        </w:rPr>
        <w:t xml:space="preserve">одпрограмма </w:t>
      </w:r>
      <w:r w:rsidR="00DE51F4" w:rsidRPr="00037EDE">
        <w:rPr>
          <w:sz w:val="28"/>
          <w:szCs w:val="28"/>
        </w:rPr>
        <w:t>3</w:t>
      </w:r>
      <w:r w:rsidR="009202D7" w:rsidRPr="00037EDE">
        <w:rPr>
          <w:sz w:val="28"/>
          <w:szCs w:val="28"/>
        </w:rPr>
        <w:t>):</w:t>
      </w:r>
    </w:p>
    <w:p w:rsidR="00876C1B" w:rsidRPr="00037EDE" w:rsidRDefault="00690F5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037EDE">
        <w:rPr>
          <w:rFonts w:ascii="Times New Roman" w:hAnsi="Times New Roman"/>
          <w:sz w:val="28"/>
          <w:szCs w:val="28"/>
        </w:rPr>
        <w:t>а</w:t>
      </w:r>
      <w:r w:rsidR="00AF1B73" w:rsidRPr="00037EDE">
        <w:rPr>
          <w:rFonts w:ascii="Times New Roman" w:hAnsi="Times New Roman"/>
          <w:sz w:val="28"/>
          <w:szCs w:val="28"/>
        </w:rPr>
        <w:t xml:space="preserve">) </w:t>
      </w:r>
      <w:r w:rsidR="009202D7" w:rsidRPr="00037EDE">
        <w:rPr>
          <w:rFonts w:ascii="Times New Roman" w:hAnsi="Times New Roman"/>
          <w:sz w:val="28"/>
          <w:szCs w:val="28"/>
        </w:rPr>
        <w:t xml:space="preserve">в </w:t>
      </w:r>
      <w:r w:rsidR="00876C1B" w:rsidRPr="00037EDE">
        <w:rPr>
          <w:rFonts w:ascii="Times New Roman" w:hAnsi="Times New Roman"/>
          <w:sz w:val="28"/>
          <w:szCs w:val="28"/>
        </w:rPr>
        <w:t>строк</w:t>
      </w:r>
      <w:r w:rsidR="009202D7" w:rsidRPr="00037EDE">
        <w:rPr>
          <w:rFonts w:ascii="Times New Roman" w:hAnsi="Times New Roman"/>
          <w:sz w:val="28"/>
          <w:szCs w:val="28"/>
        </w:rPr>
        <w:t>е</w:t>
      </w:r>
      <w:r w:rsidR="00876C1B" w:rsidRPr="00037EDE">
        <w:rPr>
          <w:rFonts w:ascii="Times New Roman" w:hAnsi="Times New Roman"/>
          <w:sz w:val="28"/>
          <w:szCs w:val="28"/>
        </w:rPr>
        <w:t xml:space="preserve"> 8 паспорта подпрограммы </w:t>
      </w:r>
      <w:r w:rsidR="00DE51F4" w:rsidRPr="00037EDE">
        <w:rPr>
          <w:rFonts w:ascii="Times New Roman" w:hAnsi="Times New Roman"/>
          <w:sz w:val="28"/>
          <w:szCs w:val="28"/>
        </w:rPr>
        <w:t>3</w:t>
      </w:r>
      <w:r w:rsidR="00877EA6" w:rsidRPr="00037EDE">
        <w:rPr>
          <w:rFonts w:ascii="Times New Roman" w:hAnsi="Times New Roman"/>
          <w:sz w:val="28"/>
          <w:szCs w:val="28"/>
        </w:rPr>
        <w:t xml:space="preserve"> </w:t>
      </w:r>
      <w:r w:rsidR="00876C1B" w:rsidRPr="00037EDE">
        <w:rPr>
          <w:rFonts w:ascii="Times New Roman" w:hAnsi="Times New Roman"/>
          <w:sz w:val="28"/>
          <w:szCs w:val="28"/>
        </w:rPr>
        <w:t>цифру «</w:t>
      </w:r>
      <w:r w:rsidR="00DE51F4" w:rsidRPr="00037EDE">
        <w:rPr>
          <w:rFonts w:ascii="Times New Roman" w:hAnsi="Times New Roman"/>
          <w:sz w:val="28"/>
          <w:szCs w:val="28"/>
        </w:rPr>
        <w:t>2 700 000,00</w:t>
      </w:r>
      <w:r w:rsidR="00876C1B" w:rsidRPr="00037EDE">
        <w:rPr>
          <w:rFonts w:ascii="Times New Roman" w:hAnsi="Times New Roman"/>
          <w:sz w:val="28"/>
          <w:szCs w:val="28"/>
        </w:rPr>
        <w:t>» заменить цифрой</w:t>
      </w:r>
      <w:r w:rsidR="00C15B27" w:rsidRPr="00037EDE">
        <w:rPr>
          <w:rFonts w:ascii="Times New Roman" w:hAnsi="Times New Roman"/>
          <w:sz w:val="28"/>
          <w:szCs w:val="28"/>
        </w:rPr>
        <w:t xml:space="preserve"> «</w:t>
      </w:r>
      <w:r w:rsidR="00DE51F4" w:rsidRPr="00037EDE">
        <w:rPr>
          <w:rFonts w:ascii="Times New Roman" w:hAnsi="Times New Roman"/>
          <w:sz w:val="28"/>
          <w:szCs w:val="28"/>
        </w:rPr>
        <w:t>2 495 181,85</w:t>
      </w:r>
      <w:r w:rsidR="00C15B27" w:rsidRPr="00037EDE">
        <w:rPr>
          <w:rFonts w:ascii="Times New Roman" w:hAnsi="Times New Roman"/>
          <w:sz w:val="28"/>
          <w:szCs w:val="28"/>
        </w:rPr>
        <w:t>»</w:t>
      </w:r>
      <w:r w:rsidR="00876C1B" w:rsidRPr="00037EDE">
        <w:rPr>
          <w:rFonts w:ascii="Times New Roman" w:hAnsi="Times New Roman"/>
          <w:sz w:val="28"/>
          <w:szCs w:val="28"/>
        </w:rPr>
        <w:t xml:space="preserve">, </w:t>
      </w:r>
      <w:r w:rsidR="00AF1B73" w:rsidRPr="00037EDE">
        <w:rPr>
          <w:rFonts w:ascii="Times New Roman" w:hAnsi="Times New Roman"/>
          <w:sz w:val="28"/>
          <w:szCs w:val="28"/>
        </w:rPr>
        <w:t xml:space="preserve">слова </w:t>
      </w:r>
      <w:r w:rsidR="00876C1B" w:rsidRPr="00037EDE">
        <w:rPr>
          <w:rFonts w:ascii="Times New Roman" w:hAnsi="Times New Roman"/>
          <w:sz w:val="28"/>
          <w:szCs w:val="28"/>
        </w:rPr>
        <w:t xml:space="preserve"> «</w:t>
      </w:r>
      <w:r w:rsidR="00823510" w:rsidRPr="00037EDE">
        <w:rPr>
          <w:rFonts w:ascii="Times New Roman" w:hAnsi="Times New Roman"/>
          <w:sz w:val="28"/>
          <w:szCs w:val="28"/>
        </w:rPr>
        <w:t>202</w:t>
      </w:r>
      <w:r w:rsidR="00766751" w:rsidRPr="00037EDE">
        <w:rPr>
          <w:rFonts w:ascii="Times New Roman" w:hAnsi="Times New Roman"/>
          <w:sz w:val="28"/>
          <w:szCs w:val="28"/>
        </w:rPr>
        <w:t>1</w:t>
      </w:r>
      <w:r w:rsidR="00823510" w:rsidRPr="00037EDE">
        <w:rPr>
          <w:rFonts w:ascii="Times New Roman" w:hAnsi="Times New Roman"/>
          <w:sz w:val="28"/>
          <w:szCs w:val="28"/>
        </w:rPr>
        <w:t xml:space="preserve"> год </w:t>
      </w:r>
      <w:r w:rsidR="00766751" w:rsidRPr="00037EDE">
        <w:rPr>
          <w:rFonts w:ascii="Times New Roman" w:hAnsi="Times New Roman"/>
          <w:sz w:val="28"/>
          <w:szCs w:val="28"/>
        </w:rPr>
        <w:t>–</w:t>
      </w:r>
      <w:r w:rsidR="00823510" w:rsidRPr="00037EDE">
        <w:rPr>
          <w:rFonts w:ascii="Times New Roman" w:hAnsi="Times New Roman"/>
          <w:sz w:val="28"/>
          <w:szCs w:val="28"/>
        </w:rPr>
        <w:t xml:space="preserve"> </w:t>
      </w:r>
      <w:r w:rsidR="00DE51F4" w:rsidRPr="00037EDE">
        <w:rPr>
          <w:rFonts w:ascii="Times New Roman" w:hAnsi="Times New Roman"/>
          <w:sz w:val="28"/>
          <w:szCs w:val="28"/>
        </w:rPr>
        <w:t>900 000,00</w:t>
      </w:r>
      <w:r w:rsidR="00823510" w:rsidRPr="00037EDE">
        <w:rPr>
          <w:rFonts w:ascii="Times New Roman" w:hAnsi="Times New Roman"/>
          <w:sz w:val="28"/>
          <w:szCs w:val="28"/>
        </w:rPr>
        <w:t xml:space="preserve"> рублей</w:t>
      </w:r>
      <w:r w:rsidR="00876C1B" w:rsidRPr="00037EDE">
        <w:rPr>
          <w:rFonts w:ascii="Times New Roman" w:hAnsi="Times New Roman"/>
          <w:sz w:val="28"/>
          <w:szCs w:val="28"/>
        </w:rPr>
        <w:t xml:space="preserve">» заменить </w:t>
      </w:r>
      <w:r w:rsidR="00AF1B73" w:rsidRPr="00037EDE">
        <w:rPr>
          <w:rFonts w:ascii="Times New Roman" w:hAnsi="Times New Roman"/>
          <w:sz w:val="28"/>
          <w:szCs w:val="28"/>
        </w:rPr>
        <w:t>словами</w:t>
      </w:r>
      <w:r w:rsidR="00876C1B" w:rsidRPr="00037EDE">
        <w:rPr>
          <w:rFonts w:ascii="Times New Roman" w:hAnsi="Times New Roman"/>
          <w:sz w:val="28"/>
          <w:szCs w:val="28"/>
        </w:rPr>
        <w:t xml:space="preserve"> «</w:t>
      </w:r>
      <w:r w:rsidR="00AF1B73" w:rsidRPr="00037EDE">
        <w:rPr>
          <w:rFonts w:ascii="Times New Roman" w:hAnsi="Times New Roman"/>
          <w:sz w:val="28"/>
          <w:szCs w:val="28"/>
        </w:rPr>
        <w:t>20</w:t>
      </w:r>
      <w:r w:rsidR="00823510" w:rsidRPr="00037EDE">
        <w:rPr>
          <w:rFonts w:ascii="Times New Roman" w:hAnsi="Times New Roman"/>
          <w:sz w:val="28"/>
          <w:szCs w:val="28"/>
        </w:rPr>
        <w:t>2</w:t>
      </w:r>
      <w:r w:rsidR="00766751" w:rsidRPr="00037EDE">
        <w:rPr>
          <w:rFonts w:ascii="Times New Roman" w:hAnsi="Times New Roman"/>
          <w:sz w:val="28"/>
          <w:szCs w:val="28"/>
        </w:rPr>
        <w:t>1</w:t>
      </w:r>
      <w:r w:rsidR="00AF1B73" w:rsidRPr="00037EDE">
        <w:rPr>
          <w:rFonts w:ascii="Times New Roman" w:hAnsi="Times New Roman"/>
          <w:sz w:val="28"/>
          <w:szCs w:val="28"/>
        </w:rPr>
        <w:t xml:space="preserve"> год </w:t>
      </w:r>
      <w:r w:rsidR="008F04C4" w:rsidRPr="00037EDE">
        <w:rPr>
          <w:rFonts w:ascii="Times New Roman" w:hAnsi="Times New Roman"/>
          <w:sz w:val="28"/>
          <w:szCs w:val="28"/>
        </w:rPr>
        <w:t>–</w:t>
      </w:r>
      <w:r w:rsidR="00AF1B73" w:rsidRPr="00037EDE">
        <w:rPr>
          <w:rFonts w:ascii="Times New Roman" w:hAnsi="Times New Roman"/>
          <w:sz w:val="28"/>
          <w:szCs w:val="28"/>
        </w:rPr>
        <w:t xml:space="preserve"> </w:t>
      </w:r>
      <w:r w:rsidR="00DE51F4" w:rsidRPr="00037EDE">
        <w:rPr>
          <w:rFonts w:ascii="Times New Roman" w:hAnsi="Times New Roman"/>
          <w:sz w:val="28"/>
          <w:szCs w:val="28"/>
        </w:rPr>
        <w:t>695 181,85</w:t>
      </w:r>
      <w:r w:rsidR="00766751" w:rsidRPr="00037EDE">
        <w:rPr>
          <w:rFonts w:ascii="Times New Roman" w:hAnsi="Times New Roman"/>
          <w:sz w:val="28"/>
          <w:szCs w:val="28"/>
        </w:rPr>
        <w:t xml:space="preserve"> рублей</w:t>
      </w:r>
      <w:r w:rsidR="00876C1B" w:rsidRPr="00037EDE">
        <w:rPr>
          <w:rFonts w:ascii="Times New Roman" w:hAnsi="Times New Roman"/>
          <w:sz w:val="28"/>
          <w:szCs w:val="28"/>
        </w:rPr>
        <w:t>»;</w:t>
      </w:r>
    </w:p>
    <w:p w:rsidR="00876C1B" w:rsidRPr="00037EDE" w:rsidRDefault="00690F58" w:rsidP="003A3E82">
      <w:pPr>
        <w:pStyle w:val="ConsPlusNormal"/>
        <w:ind w:right="-144" w:firstLine="567"/>
        <w:jc w:val="both"/>
        <w:rPr>
          <w:rFonts w:ascii="Times New Roman" w:hAnsi="Times New Roman"/>
          <w:sz w:val="28"/>
          <w:szCs w:val="28"/>
        </w:rPr>
      </w:pPr>
      <w:r w:rsidRPr="00037EDE">
        <w:rPr>
          <w:rFonts w:ascii="Times New Roman" w:hAnsi="Times New Roman"/>
          <w:sz w:val="28"/>
          <w:szCs w:val="28"/>
        </w:rPr>
        <w:t>б</w:t>
      </w:r>
      <w:r w:rsidR="00876C1B" w:rsidRPr="00037EDE">
        <w:rPr>
          <w:rFonts w:ascii="Times New Roman" w:hAnsi="Times New Roman"/>
          <w:sz w:val="28"/>
          <w:szCs w:val="28"/>
        </w:rPr>
        <w:t>)  приложение №</w:t>
      </w:r>
      <w:r w:rsidR="00877EA6" w:rsidRPr="00037EDE">
        <w:rPr>
          <w:rFonts w:ascii="Times New Roman" w:hAnsi="Times New Roman"/>
          <w:sz w:val="28"/>
          <w:szCs w:val="28"/>
        </w:rPr>
        <w:t xml:space="preserve"> </w:t>
      </w:r>
      <w:r w:rsidR="00DE51F4" w:rsidRPr="00037EDE">
        <w:rPr>
          <w:rFonts w:ascii="Times New Roman" w:hAnsi="Times New Roman"/>
          <w:sz w:val="28"/>
          <w:szCs w:val="28"/>
        </w:rPr>
        <w:t>2 к подпрограмме 3</w:t>
      </w:r>
      <w:r w:rsidR="00876C1B" w:rsidRPr="00037ED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</w:t>
      </w:r>
      <w:r w:rsidR="00877EA6" w:rsidRPr="00037EDE">
        <w:rPr>
          <w:rFonts w:ascii="Times New Roman" w:hAnsi="Times New Roman"/>
          <w:sz w:val="28"/>
          <w:szCs w:val="28"/>
        </w:rPr>
        <w:t xml:space="preserve"> </w:t>
      </w:r>
      <w:r w:rsidR="000F2A57">
        <w:rPr>
          <w:rFonts w:ascii="Times New Roman" w:hAnsi="Times New Roman"/>
          <w:sz w:val="28"/>
          <w:szCs w:val="28"/>
        </w:rPr>
        <w:t>5</w:t>
      </w:r>
      <w:r w:rsidR="00876C1B" w:rsidRPr="00037EDE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DE51F4" w:rsidRPr="00037EDE">
        <w:rPr>
          <w:rFonts w:ascii="Times New Roman" w:hAnsi="Times New Roman"/>
          <w:sz w:val="28"/>
          <w:szCs w:val="28"/>
        </w:rPr>
        <w:t>.</w:t>
      </w:r>
    </w:p>
    <w:p w:rsidR="004C70BE" w:rsidRPr="00037EDE" w:rsidRDefault="00DB4E34" w:rsidP="003A3E82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037EDE">
        <w:rPr>
          <w:sz w:val="28"/>
          <w:szCs w:val="28"/>
        </w:rPr>
        <w:t>2</w:t>
      </w:r>
      <w:r w:rsidR="00B153F5" w:rsidRPr="00037EDE">
        <w:rPr>
          <w:sz w:val="28"/>
          <w:szCs w:val="28"/>
        </w:rPr>
        <w:t xml:space="preserve">. </w:t>
      </w:r>
      <w:r w:rsidR="00690F58" w:rsidRPr="00037EDE">
        <w:rPr>
          <w:sz w:val="28"/>
          <w:szCs w:val="28"/>
        </w:rPr>
        <w:t>Опубликовать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B153F5" w:rsidRPr="00037EDE" w:rsidRDefault="00DB4E34" w:rsidP="003A3E82">
      <w:pPr>
        <w:ind w:right="-3" w:firstLine="567"/>
        <w:jc w:val="both"/>
        <w:rPr>
          <w:bCs/>
          <w:sz w:val="28"/>
          <w:szCs w:val="28"/>
        </w:rPr>
      </w:pPr>
      <w:r w:rsidRPr="00037EDE">
        <w:rPr>
          <w:sz w:val="28"/>
          <w:szCs w:val="28"/>
        </w:rPr>
        <w:t>3.</w:t>
      </w:r>
      <w:r w:rsidR="004C70BE" w:rsidRPr="00037EDE">
        <w:rPr>
          <w:sz w:val="28"/>
          <w:szCs w:val="28"/>
        </w:rPr>
        <w:t xml:space="preserve"> Настоящее постановление вступает в силу со дня, следующего за днем его официального опубликования</w:t>
      </w:r>
      <w:r w:rsidR="00EC614E" w:rsidRPr="00037EDE">
        <w:rPr>
          <w:sz w:val="28"/>
          <w:szCs w:val="28"/>
        </w:rPr>
        <w:t xml:space="preserve"> в газете «Северо-Енисейский в</w:t>
      </w:r>
      <w:r w:rsidR="002A7A77" w:rsidRPr="00037EDE">
        <w:rPr>
          <w:sz w:val="28"/>
          <w:szCs w:val="28"/>
        </w:rPr>
        <w:t>естник».</w:t>
      </w:r>
    </w:p>
    <w:p w:rsidR="00AF5752" w:rsidRPr="00037EDE" w:rsidRDefault="00AF5752" w:rsidP="0017050D">
      <w:pPr>
        <w:ind w:right="-144"/>
        <w:rPr>
          <w:sz w:val="28"/>
          <w:szCs w:val="28"/>
        </w:rPr>
      </w:pPr>
    </w:p>
    <w:p w:rsidR="00AF5752" w:rsidRPr="00037EDE" w:rsidRDefault="00AF5752" w:rsidP="0017050D">
      <w:pPr>
        <w:ind w:right="-144"/>
        <w:rPr>
          <w:sz w:val="28"/>
          <w:szCs w:val="28"/>
        </w:rPr>
      </w:pPr>
    </w:p>
    <w:p w:rsidR="009202D7" w:rsidRPr="00037EDE" w:rsidRDefault="009202D7" w:rsidP="009202D7">
      <w:pPr>
        <w:rPr>
          <w:rFonts w:eastAsia="SimSun"/>
          <w:sz w:val="28"/>
          <w:szCs w:val="28"/>
          <w:lang w:eastAsia="ar-SA"/>
        </w:rPr>
      </w:pPr>
      <w:r w:rsidRPr="00037EDE">
        <w:rPr>
          <w:rFonts w:eastAsia="SimSun"/>
          <w:sz w:val="28"/>
          <w:szCs w:val="28"/>
          <w:lang w:eastAsia="ar-SA"/>
        </w:rPr>
        <w:t xml:space="preserve">Временно </w:t>
      </w:r>
      <w:proofErr w:type="gramStart"/>
      <w:r w:rsidRPr="00037EDE">
        <w:rPr>
          <w:rFonts w:eastAsia="SimSun"/>
          <w:sz w:val="28"/>
          <w:szCs w:val="28"/>
          <w:lang w:eastAsia="ar-SA"/>
        </w:rPr>
        <w:t>исполняющий</w:t>
      </w:r>
      <w:proofErr w:type="gramEnd"/>
      <w:r w:rsidRPr="00037EDE">
        <w:rPr>
          <w:rFonts w:eastAsia="SimSun"/>
          <w:sz w:val="28"/>
          <w:szCs w:val="28"/>
          <w:lang w:eastAsia="ar-SA"/>
        </w:rPr>
        <w:t xml:space="preserve"> полномочия</w:t>
      </w:r>
    </w:p>
    <w:p w:rsidR="009202D7" w:rsidRPr="00037EDE" w:rsidRDefault="009202D7" w:rsidP="009202D7">
      <w:pPr>
        <w:rPr>
          <w:rFonts w:eastAsia="SimSun"/>
          <w:sz w:val="28"/>
          <w:szCs w:val="28"/>
          <w:lang w:eastAsia="ar-SA"/>
        </w:rPr>
      </w:pPr>
      <w:r w:rsidRPr="00037EDE">
        <w:rPr>
          <w:rFonts w:eastAsia="SimSun"/>
          <w:sz w:val="28"/>
          <w:szCs w:val="28"/>
          <w:lang w:eastAsia="ar-SA"/>
        </w:rPr>
        <w:t xml:space="preserve">Главы </w:t>
      </w:r>
      <w:proofErr w:type="gramStart"/>
      <w:r w:rsidRPr="00037EDE">
        <w:rPr>
          <w:rFonts w:eastAsia="SimSun"/>
          <w:sz w:val="28"/>
          <w:szCs w:val="28"/>
          <w:lang w:eastAsia="ar-SA"/>
        </w:rPr>
        <w:t>Северо-Енисейского</w:t>
      </w:r>
      <w:proofErr w:type="gramEnd"/>
      <w:r w:rsidRPr="00037EDE">
        <w:rPr>
          <w:rFonts w:eastAsia="SimSun"/>
          <w:sz w:val="28"/>
          <w:szCs w:val="28"/>
          <w:lang w:eastAsia="ar-SA"/>
        </w:rPr>
        <w:t xml:space="preserve"> района,</w:t>
      </w:r>
    </w:p>
    <w:p w:rsidR="009202D7" w:rsidRPr="00037EDE" w:rsidRDefault="009202D7" w:rsidP="009202D7">
      <w:pPr>
        <w:tabs>
          <w:tab w:val="right" w:pos="9923"/>
        </w:tabs>
        <w:rPr>
          <w:sz w:val="28"/>
          <w:szCs w:val="28"/>
        </w:rPr>
      </w:pPr>
      <w:r w:rsidRPr="00037EDE">
        <w:rPr>
          <w:rFonts w:eastAsia="SimSun"/>
          <w:sz w:val="28"/>
          <w:szCs w:val="28"/>
          <w:lang w:eastAsia="ar-SA"/>
        </w:rPr>
        <w:t xml:space="preserve">первый заместитель главы района </w:t>
      </w:r>
      <w:r w:rsidRPr="00037EDE">
        <w:rPr>
          <w:rFonts w:eastAsia="SimSun"/>
          <w:sz w:val="28"/>
          <w:szCs w:val="28"/>
          <w:lang w:eastAsia="ar-SA"/>
        </w:rPr>
        <w:tab/>
        <w:t>А. Н. Рябцев</w:t>
      </w:r>
    </w:p>
    <w:p w:rsidR="00FE3E60" w:rsidRPr="00037EDE" w:rsidRDefault="00FE3E60" w:rsidP="00140621">
      <w:pPr>
        <w:tabs>
          <w:tab w:val="left" w:pos="15735"/>
        </w:tabs>
        <w:ind w:right="-2" w:firstLine="567"/>
        <w:jc w:val="right"/>
      </w:pPr>
    </w:p>
    <w:p w:rsidR="009F1EEC" w:rsidRPr="00037EDE" w:rsidRDefault="009F1EEC" w:rsidP="00140621">
      <w:pPr>
        <w:tabs>
          <w:tab w:val="left" w:pos="15735"/>
        </w:tabs>
        <w:ind w:right="-2" w:firstLine="567"/>
        <w:jc w:val="right"/>
        <w:sectPr w:rsidR="009F1EEC" w:rsidRPr="00037EDE" w:rsidSect="009A506E">
          <w:pgSz w:w="11905" w:h="16837"/>
          <w:pgMar w:top="851" w:right="567" w:bottom="953" w:left="1418" w:header="0" w:footer="6" w:gutter="0"/>
          <w:cols w:space="720"/>
          <w:noEndnote/>
          <w:docGrid w:linePitch="360"/>
        </w:sectPr>
      </w:pPr>
    </w:p>
    <w:p w:rsidR="0017050D" w:rsidRPr="00037EDE" w:rsidRDefault="00CB512B" w:rsidP="0017050D">
      <w:pPr>
        <w:tabs>
          <w:tab w:val="left" w:pos="15451"/>
        </w:tabs>
        <w:ind w:left="9072" w:right="253"/>
        <w:jc w:val="right"/>
      </w:pPr>
      <w:r w:rsidRPr="00037EDE">
        <w:lastRenderedPageBreak/>
        <w:t>Приложение №1</w:t>
      </w:r>
    </w:p>
    <w:p w:rsidR="00CB512B" w:rsidRPr="00037EDE" w:rsidRDefault="00CB512B" w:rsidP="0017050D">
      <w:pPr>
        <w:tabs>
          <w:tab w:val="left" w:pos="15451"/>
        </w:tabs>
        <w:ind w:left="9072" w:right="253"/>
        <w:jc w:val="right"/>
      </w:pPr>
      <w:r w:rsidRPr="00037EDE">
        <w:t xml:space="preserve"> к постановлению</w:t>
      </w:r>
    </w:p>
    <w:p w:rsidR="00CB512B" w:rsidRPr="00037EDE" w:rsidRDefault="00CB512B" w:rsidP="0017050D">
      <w:pPr>
        <w:tabs>
          <w:tab w:val="left" w:pos="15451"/>
        </w:tabs>
        <w:ind w:left="9072" w:right="253"/>
        <w:jc w:val="right"/>
      </w:pPr>
      <w:r w:rsidRPr="00037EDE">
        <w:t xml:space="preserve">администрации </w:t>
      </w:r>
      <w:proofErr w:type="gramStart"/>
      <w:r w:rsidRPr="00037EDE">
        <w:t>Северо-Енисейского</w:t>
      </w:r>
      <w:proofErr w:type="gramEnd"/>
      <w:r w:rsidRPr="00037EDE">
        <w:t xml:space="preserve"> района</w:t>
      </w:r>
    </w:p>
    <w:p w:rsidR="00CB512B" w:rsidRPr="00037EDE" w:rsidRDefault="00CB512B" w:rsidP="0017050D">
      <w:pPr>
        <w:tabs>
          <w:tab w:val="left" w:pos="15451"/>
        </w:tabs>
        <w:ind w:left="9072" w:right="253"/>
        <w:jc w:val="right"/>
      </w:pPr>
      <w:r w:rsidRPr="00037EDE">
        <w:rPr>
          <w:sz w:val="22"/>
          <w:szCs w:val="22"/>
          <w:u w:val="single"/>
        </w:rPr>
        <w:t>от</w:t>
      </w:r>
      <w:r w:rsidR="00FF0EC7" w:rsidRPr="00037EDE">
        <w:rPr>
          <w:sz w:val="22"/>
          <w:szCs w:val="22"/>
          <w:u w:val="single"/>
        </w:rPr>
        <w:t xml:space="preserve"> </w:t>
      </w:r>
      <w:r w:rsidR="00037EDE" w:rsidRPr="00037EDE">
        <w:rPr>
          <w:sz w:val="22"/>
          <w:szCs w:val="22"/>
          <w:u w:val="single"/>
        </w:rPr>
        <w:t>02.12.2021</w:t>
      </w:r>
      <w:r w:rsidRPr="00037EDE">
        <w:rPr>
          <w:sz w:val="22"/>
          <w:szCs w:val="22"/>
          <w:u w:val="single"/>
        </w:rPr>
        <w:t xml:space="preserve"> № </w:t>
      </w:r>
      <w:r w:rsidR="00037EDE" w:rsidRPr="00037EDE">
        <w:rPr>
          <w:sz w:val="22"/>
          <w:szCs w:val="22"/>
          <w:u w:val="single"/>
        </w:rPr>
        <w:t>432</w:t>
      </w:r>
      <w:r w:rsidRPr="00037EDE">
        <w:rPr>
          <w:sz w:val="22"/>
          <w:szCs w:val="22"/>
          <w:u w:val="single"/>
        </w:rPr>
        <w:t>-п</w:t>
      </w:r>
    </w:p>
    <w:p w:rsidR="00CB512B" w:rsidRPr="00037EDE" w:rsidRDefault="00CB512B" w:rsidP="0017050D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7EDE">
        <w:rPr>
          <w:rFonts w:ascii="Times New Roman" w:hAnsi="Times New Roman"/>
          <w:sz w:val="24"/>
          <w:szCs w:val="24"/>
        </w:rPr>
        <w:t xml:space="preserve">(Новая редакция Приложение № </w:t>
      </w:r>
      <w:r w:rsidR="00766751" w:rsidRPr="00037EDE">
        <w:rPr>
          <w:rFonts w:ascii="Times New Roman" w:hAnsi="Times New Roman"/>
          <w:sz w:val="24"/>
          <w:szCs w:val="24"/>
        </w:rPr>
        <w:t>2</w:t>
      </w:r>
      <w:proofErr w:type="gramEnd"/>
    </w:p>
    <w:p w:rsidR="00CB512B" w:rsidRPr="00037EDE" w:rsidRDefault="00CB512B" w:rsidP="0017050D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к Паспорту </w:t>
      </w:r>
      <w:proofErr w:type="gramStart"/>
      <w:r w:rsidRPr="00037EDE">
        <w:rPr>
          <w:rFonts w:ascii="Times New Roman" w:hAnsi="Times New Roman"/>
          <w:sz w:val="24"/>
          <w:szCs w:val="24"/>
        </w:rPr>
        <w:t>муниципальной</w:t>
      </w:r>
      <w:proofErr w:type="gramEnd"/>
    </w:p>
    <w:p w:rsidR="009202D7" w:rsidRPr="00037EDE" w:rsidRDefault="00CB512B" w:rsidP="0017050D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программы Северо-Енисейского района </w:t>
      </w:r>
      <w:r w:rsidR="009202D7" w:rsidRPr="00037EDE">
        <w:rPr>
          <w:rFonts w:ascii="Times New Roman" w:hAnsi="Times New Roman"/>
          <w:sz w:val="24"/>
          <w:szCs w:val="24"/>
        </w:rPr>
        <w:t>«Развитие местного</w:t>
      </w:r>
    </w:p>
    <w:p w:rsidR="009202D7" w:rsidRPr="00037EDE" w:rsidRDefault="009202D7" w:rsidP="0017050D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самоуправления»,  </w:t>
      </w:r>
      <w:proofErr w:type="gramStart"/>
      <w:r w:rsidRPr="00037EDE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037EDE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9202D7" w:rsidRPr="00037EDE" w:rsidRDefault="009202D7" w:rsidP="0017050D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037EDE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037EDE">
        <w:rPr>
          <w:rFonts w:ascii="Times New Roman" w:hAnsi="Times New Roman"/>
          <w:sz w:val="24"/>
          <w:szCs w:val="24"/>
        </w:rPr>
        <w:t xml:space="preserve"> района</w:t>
      </w:r>
    </w:p>
    <w:p w:rsidR="00CB512B" w:rsidRPr="00037EDE" w:rsidRDefault="009202D7" w:rsidP="0017050D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>от 21.10.2013 № 514-п</w:t>
      </w:r>
      <w:r w:rsidR="00CB512B" w:rsidRPr="00037EDE">
        <w:rPr>
          <w:rFonts w:ascii="Times New Roman" w:hAnsi="Times New Roman"/>
          <w:sz w:val="24"/>
          <w:szCs w:val="24"/>
        </w:rPr>
        <w:t>»)</w:t>
      </w:r>
    </w:p>
    <w:p w:rsidR="00766751" w:rsidRPr="00037EDE" w:rsidRDefault="00766751" w:rsidP="00CB512B">
      <w:pPr>
        <w:jc w:val="center"/>
        <w:rPr>
          <w:sz w:val="28"/>
          <w:szCs w:val="28"/>
        </w:rPr>
      </w:pPr>
    </w:p>
    <w:p w:rsidR="00766751" w:rsidRPr="00037EDE" w:rsidRDefault="00766751" w:rsidP="0076675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37EDE">
        <w:rPr>
          <w:rFonts w:ascii="Times New Roman" w:hAnsi="Times New Roman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037EDE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037EDE">
        <w:rPr>
          <w:rFonts w:ascii="Times New Roman" w:hAnsi="Times New Roman"/>
          <w:sz w:val="28"/>
          <w:szCs w:val="28"/>
        </w:rPr>
        <w:t xml:space="preserve"> района</w:t>
      </w:r>
    </w:p>
    <w:p w:rsidR="00766751" w:rsidRPr="00037EDE" w:rsidRDefault="00766751" w:rsidP="00766751">
      <w:pPr>
        <w:jc w:val="right"/>
      </w:pPr>
      <w:r w:rsidRPr="00037EDE"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396014" w:rsidRPr="00037EDE" w:rsidTr="00396014">
        <w:trPr>
          <w:trHeight w:val="1194"/>
        </w:trPr>
        <w:tc>
          <w:tcPr>
            <w:tcW w:w="710" w:type="dxa"/>
            <w:vMerge w:val="restart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7E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37EDE">
              <w:rPr>
                <w:sz w:val="20"/>
                <w:szCs w:val="20"/>
              </w:rPr>
              <w:t>/</w:t>
            </w:r>
            <w:proofErr w:type="spellStart"/>
            <w:r w:rsidRPr="00037E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vMerge w:val="restart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396014" w:rsidRPr="00037EDE" w:rsidTr="00396014">
        <w:trPr>
          <w:trHeight w:val="307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proofErr w:type="spellStart"/>
            <w:r w:rsidRPr="00037ED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ВР</w:t>
            </w:r>
          </w:p>
        </w:tc>
        <w:tc>
          <w:tcPr>
            <w:tcW w:w="1418" w:type="dxa"/>
            <w:hideMark/>
          </w:tcPr>
          <w:p w:rsidR="00396014" w:rsidRPr="00037EDE" w:rsidRDefault="00396014" w:rsidP="0039601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59" w:type="dxa"/>
            <w:hideMark/>
          </w:tcPr>
          <w:p w:rsidR="00396014" w:rsidRPr="00037EDE" w:rsidRDefault="00396014" w:rsidP="0039601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17" w:type="dxa"/>
            <w:hideMark/>
          </w:tcPr>
          <w:p w:rsidR="00396014" w:rsidRPr="00037EDE" w:rsidRDefault="00396014" w:rsidP="0039601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37ED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6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</w:tr>
      <w:tr w:rsidR="00396014" w:rsidRPr="00037EDE" w:rsidTr="00396014">
        <w:trPr>
          <w:trHeight w:val="331"/>
        </w:trPr>
        <w:tc>
          <w:tcPr>
            <w:tcW w:w="71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hideMark/>
          </w:tcPr>
          <w:p w:rsidR="00396014" w:rsidRPr="00037EDE" w:rsidRDefault="00396014" w:rsidP="00396014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hideMark/>
          </w:tcPr>
          <w:p w:rsidR="00396014" w:rsidRPr="00037EDE" w:rsidRDefault="00396014" w:rsidP="0039601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  <w:hideMark/>
          </w:tcPr>
          <w:p w:rsidR="00396014" w:rsidRPr="00037EDE" w:rsidRDefault="00396014" w:rsidP="00396014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12</w:t>
            </w:r>
          </w:p>
        </w:tc>
      </w:tr>
      <w:tr w:rsidR="00396014" w:rsidRPr="00037EDE" w:rsidTr="00396014">
        <w:trPr>
          <w:trHeight w:val="360"/>
        </w:trPr>
        <w:tc>
          <w:tcPr>
            <w:tcW w:w="710" w:type="dxa"/>
            <w:vMerge w:val="restart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23 932 783,44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560" w:type="dxa"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73 522 601,44</w:t>
            </w:r>
          </w:p>
        </w:tc>
      </w:tr>
      <w:tr w:rsidR="00396014" w:rsidRPr="00037EDE" w:rsidTr="00396014">
        <w:trPr>
          <w:trHeight w:val="36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23 932 783,44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560" w:type="dxa"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73 522 601,44</w:t>
            </w:r>
          </w:p>
        </w:tc>
      </w:tr>
      <w:tr w:rsidR="00396014" w:rsidRPr="00037EDE" w:rsidTr="00396014">
        <w:trPr>
          <w:trHeight w:val="335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 w:val="restart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23 227 601,59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560" w:type="dxa"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70 997 419,59</w:t>
            </w: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23 227 601,59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560" w:type="dxa"/>
          </w:tcPr>
          <w:p w:rsidR="00396014" w:rsidRPr="00037EDE" w:rsidRDefault="002C5028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70 997 419,59</w:t>
            </w:r>
          </w:p>
        </w:tc>
      </w:tr>
      <w:tr w:rsidR="00396014" w:rsidRPr="00037EDE" w:rsidTr="00396014">
        <w:trPr>
          <w:trHeight w:val="399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 w:val="restart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Развитие и поддержка субъектов малого и среднего предпринимательства на территории Северо-</w:t>
            </w:r>
            <w:r w:rsidRPr="00037EDE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lastRenderedPageBreak/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30 000,00</w:t>
            </w: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10 000,00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30 000,00</w:t>
            </w:r>
          </w:p>
        </w:tc>
      </w:tr>
      <w:tr w:rsidR="00396014" w:rsidRPr="00037EDE" w:rsidTr="00396014">
        <w:trPr>
          <w:trHeight w:val="483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 w:val="restart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695 181,85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2 495 181,85</w:t>
            </w: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695 181,85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900 000,00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2 495 181,85</w:t>
            </w: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 w:val="restart"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0,00</w:t>
            </w: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</w:tr>
      <w:tr w:rsidR="00396014" w:rsidRPr="00037EDE" w:rsidTr="00396014">
        <w:trPr>
          <w:trHeight w:val="300"/>
        </w:trPr>
        <w:tc>
          <w:tcPr>
            <w:tcW w:w="710" w:type="dxa"/>
            <w:vMerge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96014" w:rsidRPr="00037EDE" w:rsidRDefault="00396014" w:rsidP="003960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396014" w:rsidRPr="00037EDE" w:rsidRDefault="00396014" w:rsidP="00396014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396014" w:rsidRPr="00037EDE" w:rsidRDefault="00396014" w:rsidP="00396014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</w:tr>
    </w:tbl>
    <w:p w:rsidR="00766751" w:rsidRPr="00037EDE" w:rsidRDefault="00766751" w:rsidP="00766751"/>
    <w:p w:rsidR="00766751" w:rsidRPr="00037EDE" w:rsidRDefault="00766751" w:rsidP="00766751">
      <w:pPr>
        <w:sectPr w:rsidR="00766751" w:rsidRPr="00037EDE" w:rsidSect="00766751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17050D" w:rsidRPr="00037EDE" w:rsidRDefault="00876C1B" w:rsidP="0017050D">
      <w:pPr>
        <w:tabs>
          <w:tab w:val="left" w:pos="15451"/>
        </w:tabs>
        <w:ind w:left="9072" w:right="111"/>
        <w:jc w:val="right"/>
      </w:pPr>
      <w:r w:rsidRPr="00037EDE">
        <w:lastRenderedPageBreak/>
        <w:t>Приложение №</w:t>
      </w:r>
      <w:r w:rsidR="008F04C4" w:rsidRPr="00037EDE">
        <w:t>2</w:t>
      </w:r>
    </w:p>
    <w:p w:rsidR="00876C1B" w:rsidRPr="00037EDE" w:rsidRDefault="00876C1B" w:rsidP="0017050D">
      <w:pPr>
        <w:tabs>
          <w:tab w:val="left" w:pos="15451"/>
        </w:tabs>
        <w:ind w:left="9072" w:right="111"/>
        <w:jc w:val="right"/>
      </w:pPr>
      <w:r w:rsidRPr="00037EDE">
        <w:t>к постановлению</w:t>
      </w:r>
    </w:p>
    <w:p w:rsidR="00876C1B" w:rsidRPr="00037EDE" w:rsidRDefault="00876C1B" w:rsidP="0017050D">
      <w:pPr>
        <w:tabs>
          <w:tab w:val="left" w:pos="15451"/>
        </w:tabs>
        <w:ind w:left="9072" w:right="111"/>
        <w:jc w:val="right"/>
      </w:pPr>
      <w:r w:rsidRPr="00037EDE">
        <w:t xml:space="preserve">администрации </w:t>
      </w:r>
      <w:proofErr w:type="gramStart"/>
      <w:r w:rsidRPr="00037EDE">
        <w:t>Северо-Енисейского</w:t>
      </w:r>
      <w:proofErr w:type="gramEnd"/>
      <w:r w:rsidRPr="00037EDE">
        <w:t xml:space="preserve"> района</w:t>
      </w:r>
    </w:p>
    <w:p w:rsidR="00876C1B" w:rsidRPr="00037EDE" w:rsidRDefault="00037EDE" w:rsidP="0017050D">
      <w:pPr>
        <w:tabs>
          <w:tab w:val="left" w:pos="15451"/>
        </w:tabs>
        <w:ind w:left="9072" w:right="111"/>
        <w:jc w:val="right"/>
      </w:pPr>
      <w:r w:rsidRPr="00037EDE">
        <w:rPr>
          <w:sz w:val="22"/>
          <w:szCs w:val="22"/>
          <w:u w:val="single"/>
        </w:rPr>
        <w:t>от 02.12.2021 № 432-п</w:t>
      </w:r>
    </w:p>
    <w:p w:rsidR="00876C1B" w:rsidRPr="00037EDE" w:rsidRDefault="00876C1B" w:rsidP="0017050D">
      <w:pPr>
        <w:pStyle w:val="ConsPlusNormal"/>
        <w:widowControl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7EDE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FF2F8A" w:rsidRPr="00037EDE">
        <w:rPr>
          <w:rFonts w:ascii="Times New Roman" w:hAnsi="Times New Roman"/>
          <w:sz w:val="24"/>
          <w:szCs w:val="24"/>
        </w:rPr>
        <w:t>3</w:t>
      </w:r>
      <w:r w:rsidRPr="00037EDE">
        <w:rPr>
          <w:rFonts w:ascii="Times New Roman" w:hAnsi="Times New Roman"/>
          <w:sz w:val="24"/>
          <w:szCs w:val="24"/>
        </w:rPr>
        <w:t xml:space="preserve"> к Паспорту муниципальной</w:t>
      </w:r>
      <w:proofErr w:type="gramEnd"/>
    </w:p>
    <w:p w:rsidR="00876C1B" w:rsidRPr="00037EDE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>программы Северо-Енисейского района «Развитие местного</w:t>
      </w:r>
    </w:p>
    <w:p w:rsidR="00876C1B" w:rsidRPr="00037EDE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037EDE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037EDE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876C1B" w:rsidRPr="00037EDE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037EDE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037EDE">
        <w:rPr>
          <w:rFonts w:ascii="Times New Roman" w:hAnsi="Times New Roman"/>
          <w:sz w:val="24"/>
          <w:szCs w:val="24"/>
        </w:rPr>
        <w:t xml:space="preserve"> района</w:t>
      </w:r>
    </w:p>
    <w:p w:rsidR="00876C1B" w:rsidRPr="00037EDE" w:rsidRDefault="00876C1B" w:rsidP="0017050D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>от 21.10.2013 № 514-п)</w:t>
      </w:r>
    </w:p>
    <w:p w:rsidR="000800C4" w:rsidRPr="00037EDE" w:rsidRDefault="000800C4" w:rsidP="0017050D">
      <w:pPr>
        <w:tabs>
          <w:tab w:val="left" w:pos="15451"/>
        </w:tabs>
        <w:ind w:left="9072" w:right="111"/>
        <w:jc w:val="right"/>
        <w:rPr>
          <w:sz w:val="20"/>
          <w:szCs w:val="20"/>
        </w:rPr>
      </w:pPr>
    </w:p>
    <w:p w:rsidR="00FF2F8A" w:rsidRPr="00037EDE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37EDE">
        <w:rPr>
          <w:rFonts w:ascii="Times New Roman" w:hAnsi="Times New Roman"/>
          <w:sz w:val="28"/>
          <w:szCs w:val="28"/>
        </w:rPr>
        <w:t>Информация</w:t>
      </w:r>
    </w:p>
    <w:p w:rsidR="00FF2F8A" w:rsidRPr="00037EDE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37EDE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FF2F8A" w:rsidRPr="00037EDE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37EDE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gramStart"/>
      <w:r w:rsidRPr="00037EDE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037EDE">
        <w:rPr>
          <w:rFonts w:ascii="Times New Roman" w:hAnsi="Times New Roman"/>
          <w:sz w:val="28"/>
          <w:szCs w:val="28"/>
        </w:rPr>
        <w:t xml:space="preserve"> района</w:t>
      </w:r>
    </w:p>
    <w:p w:rsidR="00FF2F8A" w:rsidRPr="00037EDE" w:rsidRDefault="00FF2F8A" w:rsidP="00FF2F8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E51F4" w:rsidRPr="00037EDE" w:rsidRDefault="00FF2F8A" w:rsidP="00FF2F8A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037EDE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DE51F4" w:rsidRPr="00037EDE" w:rsidTr="00023E6F">
        <w:trPr>
          <w:trHeight w:val="600"/>
        </w:trPr>
        <w:tc>
          <w:tcPr>
            <w:tcW w:w="710" w:type="dxa"/>
            <w:vMerge w:val="restart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037E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37EDE">
              <w:rPr>
                <w:sz w:val="20"/>
                <w:szCs w:val="20"/>
              </w:rPr>
              <w:t>/</w:t>
            </w:r>
            <w:proofErr w:type="spellStart"/>
            <w:r w:rsidRPr="00037E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DE51F4" w:rsidRPr="00037EDE" w:rsidRDefault="00DE51F4" w:rsidP="00023E6F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DE51F4" w:rsidRPr="00037EDE" w:rsidRDefault="00DE51F4" w:rsidP="00023E6F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2021 год</w:t>
            </w:r>
          </w:p>
        </w:tc>
        <w:tc>
          <w:tcPr>
            <w:tcW w:w="1748" w:type="dxa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2022 год</w:t>
            </w:r>
          </w:p>
        </w:tc>
        <w:tc>
          <w:tcPr>
            <w:tcW w:w="1749" w:type="dxa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2023 год</w:t>
            </w:r>
          </w:p>
        </w:tc>
        <w:tc>
          <w:tcPr>
            <w:tcW w:w="2410" w:type="dxa"/>
            <w:vMerge w:val="restart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E51F4" w:rsidRPr="00037EDE" w:rsidTr="00023E6F">
        <w:trPr>
          <w:trHeight w:val="597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DE51F4" w:rsidRPr="00037EDE" w:rsidRDefault="00DE51F4" w:rsidP="00023E6F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DE51F4" w:rsidRPr="00037EDE" w:rsidRDefault="00DE51F4" w:rsidP="00023E6F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DE51F4" w:rsidRPr="00037EDE" w:rsidRDefault="00DE51F4" w:rsidP="00023E6F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37EDE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403"/>
        </w:trPr>
        <w:tc>
          <w:tcPr>
            <w:tcW w:w="710" w:type="dxa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DE51F4" w:rsidRPr="00037EDE" w:rsidRDefault="00DE51F4" w:rsidP="00023E6F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DE51F4" w:rsidRPr="00037EDE" w:rsidRDefault="00DE51F4" w:rsidP="00023E6F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DE51F4" w:rsidRPr="00037EDE" w:rsidRDefault="00DE51F4" w:rsidP="00023E6F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8</w:t>
            </w:r>
          </w:p>
        </w:tc>
      </w:tr>
      <w:tr w:rsidR="00DE51F4" w:rsidRPr="00037EDE" w:rsidTr="00023E6F">
        <w:trPr>
          <w:trHeight w:val="395"/>
        </w:trPr>
        <w:tc>
          <w:tcPr>
            <w:tcW w:w="710" w:type="dxa"/>
            <w:vMerge w:val="restart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Муниципальная</w:t>
            </w:r>
          </w:p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программа</w:t>
            </w:r>
          </w:p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23 932 783,44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73 522 601,44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23 932 783,44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24 794 909,00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73 522 601,44</w:t>
            </w:r>
          </w:p>
        </w:tc>
      </w:tr>
      <w:tr w:rsidR="00DE51F4" w:rsidRPr="00037EDE" w:rsidTr="00023E6F">
        <w:trPr>
          <w:trHeight w:val="245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 w:val="restart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23 227 601,59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70 997 419,59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23 227 601,59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9D5310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70 997 419,59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 w:val="restart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 xml:space="preserve">«Развитие и поддержка субъектов  малого и среднего </w:t>
            </w:r>
            <w:r w:rsidRPr="00037EDE">
              <w:rPr>
                <w:sz w:val="20"/>
                <w:szCs w:val="20"/>
              </w:rPr>
              <w:lastRenderedPageBreak/>
              <w:t>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30 000,00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30 000,00</w:t>
            </w:r>
          </w:p>
        </w:tc>
      </w:tr>
      <w:tr w:rsidR="00DE51F4" w:rsidRPr="00037EDE" w:rsidTr="00023E6F">
        <w:trPr>
          <w:trHeight w:val="285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 w:val="restart"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695 181,85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2 495 181,85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rPr>
                <w:rFonts w:ascii="Calibri" w:hAnsi="Calibri"/>
                <w:sz w:val="20"/>
                <w:szCs w:val="20"/>
              </w:rPr>
            </w:pPr>
            <w:r w:rsidRPr="00037EDE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695 181,85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2 495 181,85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 w:val="restart"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0,00</w:t>
            </w:r>
          </w:p>
        </w:tc>
      </w:tr>
      <w:tr w:rsidR="00DE51F4" w:rsidRPr="00037EDE" w:rsidTr="00023E6F">
        <w:trPr>
          <w:trHeight w:val="300"/>
        </w:trPr>
        <w:tc>
          <w:tcPr>
            <w:tcW w:w="710" w:type="dxa"/>
            <w:vMerge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DE51F4" w:rsidRPr="00037EDE" w:rsidRDefault="00DE51F4" w:rsidP="00023E6F">
            <w:pPr>
              <w:rPr>
                <w:sz w:val="20"/>
                <w:szCs w:val="20"/>
              </w:rPr>
            </w:pPr>
            <w:r w:rsidRPr="00037EDE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DE51F4" w:rsidRPr="00037EDE" w:rsidRDefault="00DE51F4" w:rsidP="00023E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2F8A" w:rsidRPr="00037EDE" w:rsidRDefault="00FF2F8A" w:rsidP="00FF2F8A">
      <w:pPr>
        <w:pStyle w:val="ConsPlusNormal"/>
        <w:ind w:left="13440" w:right="-314"/>
        <w:jc w:val="center"/>
        <w:rPr>
          <w:rFonts w:ascii="Times New Roman" w:hAnsi="Times New Roman"/>
        </w:rPr>
      </w:pPr>
    </w:p>
    <w:p w:rsidR="0017050D" w:rsidRPr="00037EDE" w:rsidRDefault="0017050D" w:rsidP="009E74D6">
      <w:pPr>
        <w:pStyle w:val="ConsPlusNormal"/>
        <w:jc w:val="center"/>
        <w:rPr>
          <w:rFonts w:ascii="Times New Roman" w:hAnsi="Times New Roman"/>
          <w:sz w:val="28"/>
          <w:szCs w:val="28"/>
        </w:rPr>
        <w:sectPr w:rsidR="0017050D" w:rsidRPr="00037EDE" w:rsidSect="001917E1">
          <w:headerReference w:type="default" r:id="rId10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7046CA" w:rsidRPr="00037EDE" w:rsidRDefault="007046CA" w:rsidP="007046CA">
      <w:pPr>
        <w:tabs>
          <w:tab w:val="left" w:pos="15593"/>
        </w:tabs>
        <w:ind w:left="9072" w:right="111"/>
        <w:jc w:val="right"/>
      </w:pPr>
      <w:r w:rsidRPr="00037EDE">
        <w:lastRenderedPageBreak/>
        <w:t>Приложение №3</w:t>
      </w:r>
    </w:p>
    <w:p w:rsidR="007046CA" w:rsidRPr="00037EDE" w:rsidRDefault="007046CA" w:rsidP="007046CA">
      <w:pPr>
        <w:tabs>
          <w:tab w:val="left" w:pos="15593"/>
        </w:tabs>
        <w:ind w:left="9072" w:right="111"/>
        <w:jc w:val="right"/>
      </w:pPr>
      <w:r w:rsidRPr="00037EDE">
        <w:t xml:space="preserve"> к постановлению</w:t>
      </w:r>
    </w:p>
    <w:p w:rsidR="007046CA" w:rsidRPr="00037EDE" w:rsidRDefault="007046CA" w:rsidP="007046CA">
      <w:pPr>
        <w:tabs>
          <w:tab w:val="left" w:pos="15593"/>
        </w:tabs>
        <w:ind w:left="9072" w:right="111"/>
        <w:jc w:val="right"/>
      </w:pPr>
      <w:r w:rsidRPr="00037EDE">
        <w:t xml:space="preserve">администрации </w:t>
      </w:r>
      <w:proofErr w:type="gramStart"/>
      <w:r w:rsidRPr="00037EDE">
        <w:t>Северо-Енисейского</w:t>
      </w:r>
      <w:proofErr w:type="gramEnd"/>
      <w:r w:rsidRPr="00037EDE">
        <w:t xml:space="preserve"> района</w:t>
      </w:r>
    </w:p>
    <w:p w:rsidR="007046CA" w:rsidRPr="00037EDE" w:rsidRDefault="00037EDE" w:rsidP="007046CA">
      <w:pPr>
        <w:tabs>
          <w:tab w:val="left" w:pos="15593"/>
        </w:tabs>
        <w:ind w:left="9072" w:right="111"/>
        <w:jc w:val="right"/>
      </w:pPr>
      <w:r w:rsidRPr="00037EDE">
        <w:rPr>
          <w:sz w:val="22"/>
          <w:szCs w:val="22"/>
          <w:u w:val="single"/>
        </w:rPr>
        <w:t>от 02.12.2021 № 432-п</w:t>
      </w:r>
    </w:p>
    <w:p w:rsidR="007046CA" w:rsidRPr="00037EDE" w:rsidRDefault="007046CA" w:rsidP="007046CA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037E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7EDE">
        <w:rPr>
          <w:rFonts w:ascii="Times New Roman" w:hAnsi="Times New Roman"/>
          <w:sz w:val="24"/>
          <w:szCs w:val="24"/>
        </w:rPr>
        <w:t>(Новая редакция приложения №2 к  подпрограмме</w:t>
      </w:r>
      <w:proofErr w:type="gramEnd"/>
    </w:p>
    <w:p w:rsidR="007046CA" w:rsidRPr="00037EDE" w:rsidRDefault="007046CA" w:rsidP="007046CA">
      <w:pPr>
        <w:autoSpaceDE w:val="0"/>
        <w:autoSpaceDN w:val="0"/>
        <w:adjustRightInd w:val="0"/>
        <w:ind w:left="9072"/>
        <w:jc w:val="right"/>
      </w:pPr>
      <w:r w:rsidRPr="00037EDE">
        <w:t>1 «Создание условий для обеспечения населения района услугами торговли» муниципальной программы Северо-Енисейского района «Развитие местного  самоуправления», утвержденной  постановлением администрации Северо-Енисейского района от 21.10.2013 № 514-п)</w:t>
      </w:r>
    </w:p>
    <w:p w:rsidR="007046CA" w:rsidRPr="00037EDE" w:rsidRDefault="007046CA" w:rsidP="007046CA">
      <w:pPr>
        <w:autoSpaceDE w:val="0"/>
        <w:autoSpaceDN w:val="0"/>
        <w:adjustRightInd w:val="0"/>
        <w:ind w:left="9072"/>
        <w:jc w:val="right"/>
      </w:pPr>
    </w:p>
    <w:p w:rsidR="007046CA" w:rsidRPr="00037EDE" w:rsidRDefault="007046CA" w:rsidP="007046CA">
      <w:pPr>
        <w:jc w:val="center"/>
        <w:outlineLvl w:val="0"/>
        <w:rPr>
          <w:sz w:val="28"/>
          <w:szCs w:val="28"/>
        </w:rPr>
      </w:pPr>
      <w:r w:rsidRPr="00037EDE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7046CA" w:rsidRPr="00037EDE" w:rsidRDefault="007046CA" w:rsidP="007046CA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39"/>
        <w:gridCol w:w="2690"/>
        <w:gridCol w:w="1134"/>
        <w:gridCol w:w="567"/>
        <w:gridCol w:w="709"/>
        <w:gridCol w:w="850"/>
        <w:gridCol w:w="572"/>
        <w:gridCol w:w="1560"/>
        <w:gridCol w:w="1418"/>
        <w:gridCol w:w="7"/>
        <w:gridCol w:w="1410"/>
        <w:gridCol w:w="1418"/>
        <w:gridCol w:w="7"/>
        <w:gridCol w:w="3110"/>
      </w:tblGrid>
      <w:tr w:rsidR="007046CA" w:rsidRPr="00037EDE" w:rsidTr="000B301A">
        <w:trPr>
          <w:trHeight w:val="675"/>
          <w:tblHeader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037ED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37EDE">
              <w:rPr>
                <w:sz w:val="20"/>
                <w:szCs w:val="20"/>
              </w:rPr>
              <w:t>/</w:t>
            </w:r>
            <w:proofErr w:type="spellStart"/>
            <w:r w:rsidRPr="00037ED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ind w:right="-36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ГРБС</w:t>
            </w:r>
          </w:p>
          <w:p w:rsidR="007046CA" w:rsidRPr="00037EDE" w:rsidRDefault="007046CA" w:rsidP="007046CA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046CA" w:rsidRPr="00037EDE" w:rsidTr="000B301A">
        <w:trPr>
          <w:trHeight w:val="1354"/>
          <w:tblHeader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proofErr w:type="spellStart"/>
            <w:r w:rsidRPr="00037ED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ЦСР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31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</w:p>
        </w:tc>
      </w:tr>
      <w:tr w:rsidR="007046CA" w:rsidRPr="00037EDE" w:rsidTr="000B301A">
        <w:trPr>
          <w:trHeight w:val="347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11</w:t>
            </w:r>
          </w:p>
        </w:tc>
        <w:tc>
          <w:tcPr>
            <w:tcW w:w="31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12</w:t>
            </w:r>
          </w:p>
        </w:tc>
      </w:tr>
      <w:tr w:rsidR="007046CA" w:rsidRPr="00037EDE" w:rsidTr="000B301A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Цель подпрограммы:</w:t>
            </w:r>
            <w:r w:rsidRPr="00037EDE">
              <w:rPr>
                <w:sz w:val="26"/>
                <w:szCs w:val="26"/>
              </w:rPr>
              <w:t xml:space="preserve"> </w:t>
            </w:r>
            <w:r w:rsidRPr="00037EDE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7046CA" w:rsidRPr="00037EDE" w:rsidRDefault="007046CA" w:rsidP="007046CA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7046CA" w:rsidRPr="00037EDE" w:rsidTr="000B301A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0B301A" w:rsidRPr="00037EDE" w:rsidTr="000B301A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1A" w:rsidRPr="00037EDE" w:rsidRDefault="000B301A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A" w:rsidRPr="00037EDE" w:rsidRDefault="000B301A" w:rsidP="007046CA">
            <w:pPr>
              <w:pStyle w:val="ConsPlusNormal"/>
              <w:ind w:firstLine="17"/>
              <w:rPr>
                <w:rFonts w:ascii="Times New Roman" w:hAnsi="Times New Roman"/>
                <w:b/>
                <w:sz w:val="20"/>
              </w:rPr>
            </w:pPr>
            <w:r w:rsidRPr="00037EDE">
              <w:rPr>
                <w:rFonts w:ascii="Times New Roman" w:hAnsi="Times New Roman"/>
                <w:b/>
                <w:sz w:val="20"/>
              </w:rPr>
              <w:t>Итого по мероприятиям: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1A" w:rsidRPr="00037EDE" w:rsidRDefault="000B301A" w:rsidP="000B301A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037EDE">
              <w:rPr>
                <w:rFonts w:ascii="Times New Roman" w:hAnsi="Times New Roman"/>
                <w:b/>
                <w:sz w:val="20"/>
              </w:rPr>
              <w:t>23 227 601,59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1A" w:rsidRPr="00037EDE" w:rsidRDefault="000B301A" w:rsidP="000B301A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037EDE">
              <w:rPr>
                <w:rFonts w:ascii="Times New Roman" w:hAnsi="Times New Roman"/>
                <w:b/>
                <w:sz w:val="20"/>
              </w:rPr>
              <w:t>23 884 909,00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1A" w:rsidRPr="00037EDE" w:rsidRDefault="000B301A" w:rsidP="000B301A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037EDE">
              <w:rPr>
                <w:rFonts w:ascii="Times New Roman" w:hAnsi="Times New Roman"/>
                <w:b/>
                <w:sz w:val="20"/>
              </w:rPr>
              <w:t>23 884 909,00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1A" w:rsidRPr="00037EDE" w:rsidRDefault="000B301A" w:rsidP="000B301A">
            <w:pPr>
              <w:pStyle w:val="ConsPlusNormal"/>
              <w:ind w:firstLine="17"/>
              <w:jc w:val="center"/>
              <w:rPr>
                <w:rFonts w:ascii="Times New Roman" w:hAnsi="Times New Roman"/>
                <w:b/>
                <w:sz w:val="20"/>
              </w:rPr>
            </w:pPr>
            <w:r w:rsidRPr="00037EDE">
              <w:rPr>
                <w:rFonts w:ascii="Times New Roman" w:hAnsi="Times New Roman"/>
                <w:b/>
                <w:sz w:val="20"/>
              </w:rPr>
              <w:t>70 997 419,59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1A" w:rsidRPr="00037EDE" w:rsidRDefault="000B301A" w:rsidP="007046CA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7046CA" w:rsidRPr="00037EDE" w:rsidTr="000B301A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pStyle w:val="ConsPlusNormal"/>
              <w:jc w:val="center"/>
              <w:rPr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CA" w:rsidRPr="00037EDE" w:rsidRDefault="007046CA" w:rsidP="007046CA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Мероприятие 1</w:t>
            </w:r>
          </w:p>
          <w:p w:rsidR="007046CA" w:rsidRPr="00037EDE" w:rsidRDefault="007046CA" w:rsidP="007046CA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037EDE">
              <w:rPr>
                <w:sz w:val="20"/>
                <w:szCs w:val="20"/>
              </w:rPr>
              <w:t>Северо-Енисейского</w:t>
            </w:r>
            <w:proofErr w:type="gramEnd"/>
            <w:r w:rsidRPr="00037ED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A" w:rsidRPr="00037EDE" w:rsidRDefault="007046CA" w:rsidP="007046CA">
            <w:pPr>
              <w:ind w:right="-108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1510084000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A" w:rsidRPr="00037EDE" w:rsidRDefault="007046CA" w:rsidP="007046CA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16 528 026,62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6CA" w:rsidRPr="00037EDE" w:rsidRDefault="007046CA" w:rsidP="007046CA">
            <w:pPr>
              <w:jc w:val="center"/>
              <w:rPr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23 884 909,00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7046CA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64 297 844, 62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6CA" w:rsidRPr="00037EDE" w:rsidRDefault="007046CA" w:rsidP="00525837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 xml:space="preserve">Обеспечение населения продуктами питания первой необходимости в 2021 году – </w:t>
            </w:r>
            <w:r w:rsidR="00525837" w:rsidRPr="00037EDE">
              <w:rPr>
                <w:sz w:val="20"/>
                <w:szCs w:val="20"/>
              </w:rPr>
              <w:t>914,358</w:t>
            </w:r>
            <w:r w:rsidRPr="00037EDE">
              <w:rPr>
                <w:sz w:val="20"/>
                <w:szCs w:val="20"/>
              </w:rPr>
              <w:t xml:space="preserve"> тонн, в 2022 году – 1 321,353 тонн, в 2023 году –1 321,353 тонн</w:t>
            </w:r>
          </w:p>
        </w:tc>
      </w:tr>
      <w:tr w:rsidR="00513EAD" w:rsidRPr="00037EDE" w:rsidTr="000B301A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EAD" w:rsidRPr="00037EDE" w:rsidRDefault="00513EAD" w:rsidP="007046C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7EDE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EAD" w:rsidRPr="00037EDE" w:rsidRDefault="00513EAD" w:rsidP="007046CA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Мероприятие 2</w:t>
            </w:r>
          </w:p>
          <w:p w:rsidR="00513EAD" w:rsidRPr="00037EDE" w:rsidRDefault="00513EAD" w:rsidP="007046CA">
            <w:pPr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товаров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AD" w:rsidRPr="00037EDE" w:rsidRDefault="00513EAD" w:rsidP="00513EAD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037EDE">
              <w:rPr>
                <w:sz w:val="20"/>
                <w:szCs w:val="20"/>
              </w:rPr>
              <w:t>Северо-Енисейского</w:t>
            </w:r>
            <w:proofErr w:type="gramEnd"/>
            <w:r w:rsidRPr="00037ED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AD" w:rsidRPr="00037EDE" w:rsidRDefault="00513EAD" w:rsidP="00513EAD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AD" w:rsidRPr="00037EDE" w:rsidRDefault="00513EAD" w:rsidP="00513EAD">
            <w:pPr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AD" w:rsidRPr="00037EDE" w:rsidRDefault="00513EAD" w:rsidP="00277838">
            <w:pPr>
              <w:ind w:right="-108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15100</w:t>
            </w:r>
            <w:r w:rsidR="00277838" w:rsidRPr="00037EDE">
              <w:rPr>
                <w:sz w:val="20"/>
                <w:szCs w:val="20"/>
              </w:rPr>
              <w:t>80654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AD" w:rsidRPr="00037EDE" w:rsidRDefault="00513EAD" w:rsidP="00513EAD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037EDE">
              <w:rPr>
                <w:sz w:val="20"/>
                <w:szCs w:val="20"/>
              </w:rPr>
              <w:t>811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AD" w:rsidRPr="00037EDE" w:rsidRDefault="00513EAD" w:rsidP="007046CA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AD" w:rsidRPr="00037EDE" w:rsidRDefault="00513EAD" w:rsidP="007046CA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AD" w:rsidRPr="00037EDE" w:rsidRDefault="00513EAD" w:rsidP="007046CA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EAD" w:rsidRPr="00037EDE" w:rsidRDefault="00FF1040" w:rsidP="007046CA">
            <w:pPr>
              <w:jc w:val="center"/>
              <w:rPr>
                <w:b/>
                <w:sz w:val="20"/>
                <w:szCs w:val="20"/>
              </w:rPr>
            </w:pPr>
            <w:r w:rsidRPr="00037EDE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EAD" w:rsidRPr="00037EDE" w:rsidRDefault="00525837" w:rsidP="00794137">
            <w:pPr>
              <w:jc w:val="center"/>
              <w:rPr>
                <w:sz w:val="20"/>
                <w:szCs w:val="20"/>
              </w:rPr>
            </w:pPr>
            <w:r w:rsidRPr="00037EDE">
              <w:rPr>
                <w:bCs/>
                <w:sz w:val="20"/>
                <w:szCs w:val="20"/>
              </w:rPr>
              <w:t>О</w:t>
            </w:r>
            <w:r w:rsidR="00794137" w:rsidRPr="00037EDE">
              <w:rPr>
                <w:bCs/>
                <w:sz w:val="20"/>
                <w:szCs w:val="20"/>
              </w:rPr>
              <w:t>беспечения жизнедеятельности населения Северо-Енисейского района, относящегося к району Крайнего Севера товарами первой необходимости (мука, сахар, молочная продукция и пр.)</w:t>
            </w:r>
          </w:p>
        </w:tc>
      </w:tr>
    </w:tbl>
    <w:p w:rsidR="007046CA" w:rsidRPr="00037EDE" w:rsidRDefault="007046CA" w:rsidP="007046CA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</w:pPr>
    </w:p>
    <w:p w:rsidR="00FF1040" w:rsidRPr="00037EDE" w:rsidRDefault="00FF1040" w:rsidP="007046CA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  <w:sectPr w:rsidR="00FF1040" w:rsidRPr="00037EDE" w:rsidSect="007046CA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A3DEB" w:rsidRPr="00037EDE" w:rsidRDefault="00AA3DEB" w:rsidP="00AA3DEB">
      <w:pPr>
        <w:tabs>
          <w:tab w:val="left" w:pos="15593"/>
        </w:tabs>
        <w:ind w:left="3969" w:right="111"/>
        <w:jc w:val="right"/>
      </w:pPr>
      <w:r w:rsidRPr="00037EDE">
        <w:lastRenderedPageBreak/>
        <w:t>Приложение №</w:t>
      </w:r>
      <w:r w:rsidR="00FC420D" w:rsidRPr="00037EDE">
        <w:t>4</w:t>
      </w:r>
    </w:p>
    <w:p w:rsidR="00AA3DEB" w:rsidRPr="00037EDE" w:rsidRDefault="00AA3DEB" w:rsidP="00AA3DEB">
      <w:pPr>
        <w:tabs>
          <w:tab w:val="left" w:pos="15593"/>
        </w:tabs>
        <w:ind w:left="3969" w:right="111"/>
        <w:jc w:val="right"/>
      </w:pPr>
      <w:r w:rsidRPr="00037EDE">
        <w:t xml:space="preserve"> к постановлению</w:t>
      </w:r>
    </w:p>
    <w:p w:rsidR="00AA3DEB" w:rsidRPr="00037EDE" w:rsidRDefault="00AA3DEB" w:rsidP="00AA3DEB">
      <w:pPr>
        <w:tabs>
          <w:tab w:val="left" w:pos="15593"/>
        </w:tabs>
        <w:ind w:left="3969" w:right="111"/>
        <w:jc w:val="right"/>
      </w:pPr>
      <w:r w:rsidRPr="00037EDE">
        <w:t xml:space="preserve">администрации </w:t>
      </w:r>
      <w:proofErr w:type="gramStart"/>
      <w:r w:rsidRPr="00037EDE">
        <w:t>Северо-Енисейского</w:t>
      </w:r>
      <w:proofErr w:type="gramEnd"/>
      <w:r w:rsidRPr="00037EDE">
        <w:t xml:space="preserve"> района</w:t>
      </w:r>
    </w:p>
    <w:p w:rsidR="002D2D9F" w:rsidRDefault="002D2D9F" w:rsidP="00AA3DEB">
      <w:pPr>
        <w:tabs>
          <w:tab w:val="left" w:pos="15593"/>
        </w:tabs>
        <w:ind w:left="3969" w:right="111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от 02.12.2021 № 432-п</w:t>
      </w:r>
    </w:p>
    <w:p w:rsidR="00AA3DEB" w:rsidRPr="00037EDE" w:rsidRDefault="00AA3DEB" w:rsidP="00AA3DEB">
      <w:pPr>
        <w:tabs>
          <w:tab w:val="left" w:pos="15593"/>
        </w:tabs>
        <w:ind w:left="3969" w:right="111"/>
        <w:jc w:val="right"/>
      </w:pPr>
      <w:r w:rsidRPr="00037EDE">
        <w:t xml:space="preserve"> ( </w:t>
      </w:r>
      <w:r w:rsidR="002D2D9F">
        <w:t>П</w:t>
      </w:r>
      <w:r w:rsidRPr="00037EDE">
        <w:t>риложения №</w:t>
      </w:r>
      <w:r w:rsidR="002D2D9F">
        <w:t xml:space="preserve"> </w:t>
      </w:r>
      <w:r w:rsidRPr="00037EDE">
        <w:t>6 к  подпрограмме 1 «Создание условий для обеспечения населения района услугами торговли» муниципальной программы Северо-Енисейского района «Развитие местного  самоуправления», утвержденной   постановлением администрации Северо-Енисейского района от 21.10.2013 № 514-п)</w:t>
      </w:r>
    </w:p>
    <w:p w:rsidR="00AA3DEB" w:rsidRPr="00037EDE" w:rsidRDefault="00AA3DEB" w:rsidP="00AA3DEB">
      <w:pPr>
        <w:autoSpaceDE w:val="0"/>
        <w:autoSpaceDN w:val="0"/>
        <w:adjustRightInd w:val="0"/>
        <w:jc w:val="right"/>
        <w:outlineLvl w:val="0"/>
      </w:pPr>
    </w:p>
    <w:p w:rsidR="00AA3DEB" w:rsidRPr="00037EDE" w:rsidRDefault="00AA3DEB" w:rsidP="00AA3DEB">
      <w:pPr>
        <w:autoSpaceDE w:val="0"/>
        <w:autoSpaceDN w:val="0"/>
        <w:adjustRightInd w:val="0"/>
        <w:jc w:val="right"/>
        <w:outlineLvl w:val="0"/>
      </w:pPr>
    </w:p>
    <w:p w:rsidR="00AA3DEB" w:rsidRPr="00037EDE" w:rsidRDefault="00AA3DEB" w:rsidP="00AA3DEB">
      <w:pPr>
        <w:jc w:val="center"/>
        <w:rPr>
          <w:rFonts w:eastAsia="Calibri"/>
          <w:b/>
          <w:sz w:val="27"/>
          <w:szCs w:val="27"/>
          <w:lang w:eastAsia="en-US"/>
        </w:rPr>
      </w:pPr>
      <w:r w:rsidRPr="00037EDE">
        <w:rPr>
          <w:b/>
          <w:sz w:val="27"/>
          <w:szCs w:val="27"/>
        </w:rPr>
        <w:t xml:space="preserve">Порядок предоставления субсидии </w:t>
      </w:r>
      <w:r w:rsidRPr="00037EDE">
        <w:rPr>
          <w:rFonts w:eastAsia="Calibri"/>
          <w:b/>
          <w:sz w:val="27"/>
          <w:szCs w:val="27"/>
          <w:lang w:eastAsia="en-US"/>
        </w:rPr>
        <w:t>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Российский Федерации товаров первой необходимости в 2021 году</w:t>
      </w:r>
    </w:p>
    <w:p w:rsidR="00AA3DEB" w:rsidRPr="00037EDE" w:rsidRDefault="00AA3DEB" w:rsidP="00AA3DEB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AA3DEB" w:rsidRPr="00037EDE" w:rsidRDefault="00AA3DEB" w:rsidP="00AA3DEB">
      <w:pPr>
        <w:jc w:val="center"/>
        <w:rPr>
          <w:rFonts w:eastAsia="Arial"/>
          <w:i/>
          <w:sz w:val="27"/>
          <w:szCs w:val="27"/>
        </w:rPr>
      </w:pPr>
    </w:p>
    <w:p w:rsidR="00AA3DEB" w:rsidRPr="00037EDE" w:rsidRDefault="00AA3DEB" w:rsidP="00AA3DEB">
      <w:pPr>
        <w:pStyle w:val="a5"/>
        <w:ind w:left="709"/>
        <w:jc w:val="both"/>
        <w:rPr>
          <w:b/>
          <w:sz w:val="27"/>
          <w:szCs w:val="27"/>
        </w:rPr>
      </w:pPr>
      <w:r w:rsidRPr="00037EDE">
        <w:rPr>
          <w:b/>
          <w:sz w:val="27"/>
          <w:szCs w:val="27"/>
        </w:rPr>
        <w:t>1. Общие положения о предоставлении субсидии</w:t>
      </w:r>
    </w:p>
    <w:p w:rsidR="00AA3DEB" w:rsidRPr="00037EDE" w:rsidRDefault="00AA3DEB" w:rsidP="00AA3DEB">
      <w:pPr>
        <w:ind w:left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1.1. Понятия, используемые для целей правового акта</w:t>
      </w:r>
    </w:p>
    <w:p w:rsidR="00AA3DEB" w:rsidRPr="00037EDE" w:rsidRDefault="00AA3DEB" w:rsidP="00AA3DEB">
      <w:pPr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оптовая и розничная торговля, торгово-посредническая деятельность, общественное питание и подавший заявление на получение субсидии в соответствии с настоящим Порядком.</w:t>
      </w:r>
    </w:p>
    <w:p w:rsidR="00AA3DEB" w:rsidRPr="00037EDE" w:rsidRDefault="00AA3DEB" w:rsidP="00AA3DEB">
      <w:pPr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AA3DEB" w:rsidRPr="00037EDE" w:rsidRDefault="00AA3DEB" w:rsidP="00AA3DEB">
      <w:pPr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AA3DEB" w:rsidRPr="00037EDE" w:rsidRDefault="00AA3DEB" w:rsidP="00AA3DEB">
      <w:pPr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Участник отбора - юридическое лицо, (за исключением государственных и муниципальных учреждений), индивидуальный предприниматель, а также физическое лицо –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AA3DEB" w:rsidRPr="00037EDE" w:rsidRDefault="00AA3DEB" w:rsidP="00AA3DEB">
      <w:pPr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</w:t>
      </w:r>
      <w:r w:rsidRPr="00037EDE">
        <w:rPr>
          <w:sz w:val="27"/>
          <w:szCs w:val="27"/>
        </w:rPr>
        <w:lastRenderedPageBreak/>
        <w:t>отбора по результатам рассмотрения Комиссией по отбору заявок участников отбора.</w:t>
      </w:r>
    </w:p>
    <w:p w:rsidR="00AA3DEB" w:rsidRPr="00037EDE" w:rsidRDefault="00AA3DEB" w:rsidP="00AA3DEB">
      <w:pPr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Получатель субсидии - победитель отбора, подписавший с </w:t>
      </w:r>
      <w:r w:rsidR="00CF52A9" w:rsidRPr="00037EDE">
        <w:rPr>
          <w:sz w:val="27"/>
          <w:szCs w:val="27"/>
        </w:rPr>
        <w:t xml:space="preserve">главным распорядителем средств бюджета Северо-Енисейского района </w:t>
      </w:r>
      <w:r w:rsidRPr="00037EDE">
        <w:rPr>
          <w:sz w:val="27"/>
          <w:szCs w:val="27"/>
        </w:rPr>
        <w:t>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1F29A9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1.2. Целью предоставления субсидии является исполнение органами местного самоуправления Северо-Енисейского района своих полномочий по созданию условий по обеспечению жителей района услугами торговли юридических лиц</w:t>
      </w:r>
      <w:r w:rsidR="007D678F" w:rsidRPr="00037EDE">
        <w:rPr>
          <w:sz w:val="27"/>
          <w:szCs w:val="27"/>
        </w:rPr>
        <w:t xml:space="preserve"> </w:t>
      </w:r>
      <w:r w:rsidR="001F29A9" w:rsidRPr="00037EDE">
        <w:rPr>
          <w:sz w:val="27"/>
          <w:szCs w:val="27"/>
        </w:rPr>
        <w:t xml:space="preserve">в части осуществления уставной деятельности юридических лиц </w:t>
      </w:r>
      <w:r w:rsidRPr="00037EDE">
        <w:rPr>
          <w:sz w:val="27"/>
          <w:szCs w:val="27"/>
        </w:rPr>
        <w:t>в сфере торговли, осуществляющих реализацию товаров первой необходимости.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1.3. Предоставление субсидии осуществляется Финансовым управлением администрации Северо-Енисейского района главному распорядителю средств бюджета Северо-Енисейского района (далее - ГРБС) (как получателем средств бюджета Северо-Енисейского района) администрации Северо-Енисейского района (далее – администраци</w:t>
      </w:r>
      <w:r w:rsidR="00CF52A9" w:rsidRPr="00037EDE">
        <w:rPr>
          <w:sz w:val="27"/>
          <w:szCs w:val="27"/>
        </w:rPr>
        <w:t>я</w:t>
      </w:r>
      <w:r w:rsidRPr="00037EDE">
        <w:rPr>
          <w:sz w:val="27"/>
          <w:szCs w:val="27"/>
        </w:rPr>
        <w:t xml:space="preserve"> района) в лице отдела бухгалтерского учета и отчетности администрации района.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1.4.</w:t>
      </w:r>
      <w:r w:rsidRPr="00037EDE">
        <w:rPr>
          <w:b/>
          <w:sz w:val="27"/>
          <w:szCs w:val="27"/>
        </w:rPr>
        <w:t xml:space="preserve"> </w:t>
      </w:r>
      <w:r w:rsidRPr="00037EDE">
        <w:rPr>
          <w:sz w:val="27"/>
          <w:szCs w:val="27"/>
        </w:rPr>
        <w:t xml:space="preserve">Категории и (или) критерии отбора получателей субсидии, имеющих право на получение субсидий, отбираемых исходя из указанных критериев: </w:t>
      </w:r>
    </w:p>
    <w:p w:rsidR="00AA3DEB" w:rsidRPr="00037EDE" w:rsidRDefault="00AA3DEB" w:rsidP="00AA3DE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037EDE">
        <w:rPr>
          <w:sz w:val="27"/>
          <w:szCs w:val="27"/>
        </w:rPr>
        <w:t>1.4.1. Требования к участникам отбора, которым должен соответствовать участник отбора</w:t>
      </w:r>
      <w:r w:rsidRPr="00037EDE">
        <w:rPr>
          <w:rFonts w:eastAsia="Calibri"/>
          <w:bCs/>
          <w:sz w:val="27"/>
          <w:szCs w:val="27"/>
        </w:rPr>
        <w:t xml:space="preserve"> на 1-е число месяца, предшествующего месяцу, в котором планируется проведение отбора, или иную дату, определенную правовым актом: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у участника отбора должна отсутствовать просроченная задолженность по возврату в бюджет Северо-Енисейского района субсидий в целях финансового обеспечения или возмещения затрат, связанных с поставкой товаров (выполнением работ, оказанием услуг);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037EDE">
        <w:rPr>
          <w:rFonts w:eastAsia="Calibri"/>
          <w:bCs/>
          <w:sz w:val="27"/>
          <w:szCs w:val="27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proofErr w:type="gramStart"/>
      <w:r w:rsidRPr="00037EDE">
        <w:rPr>
          <w:rFonts w:eastAsia="Calibri"/>
          <w:bCs/>
          <w:sz w:val="27"/>
          <w:szCs w:val="27"/>
        </w:rPr>
        <w:t xml:space="preserve">участники отбора не должны являться иностранными юридическими лицами, а также российскими юридическими лицами, в уставном (складочном) </w:t>
      </w:r>
      <w:r w:rsidRPr="00037EDE">
        <w:rPr>
          <w:rFonts w:eastAsia="Calibri"/>
          <w:bCs/>
          <w:sz w:val="27"/>
          <w:szCs w:val="27"/>
        </w:rPr>
        <w:lastRenderedPageBreak/>
        <w:t>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037EDE">
        <w:rPr>
          <w:rFonts w:eastAsia="Calibri"/>
          <w:bCs/>
          <w:sz w:val="27"/>
          <w:szCs w:val="27"/>
        </w:rPr>
        <w:t>офшорные</w:t>
      </w:r>
      <w:proofErr w:type="spellEnd"/>
      <w:r w:rsidRPr="00037EDE">
        <w:rPr>
          <w:rFonts w:eastAsia="Calibri"/>
          <w:bCs/>
          <w:sz w:val="27"/>
          <w:szCs w:val="27"/>
        </w:rPr>
        <w:t xml:space="preserve"> зоны</w:t>
      </w:r>
      <w:proofErr w:type="gramEnd"/>
      <w:r w:rsidRPr="00037EDE">
        <w:rPr>
          <w:rFonts w:eastAsia="Calibri"/>
          <w:bCs/>
          <w:sz w:val="27"/>
          <w:szCs w:val="27"/>
        </w:rPr>
        <w:t>), в совокупности превышает 50 процентов;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участники отбора не должны получать средства из бюджета Северо-Енисейского района (из которого планируется предоставление субсидии) на цели, установленные правовым актом.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1.4.2. Требования к участникам отбора, включающие: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наличие опыта, необходимого для достижения целей предоставления субсидии;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наличие кадрового состава, необходимого для достижения целей предоставления субсидии;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наличие материально-технической базы, необходимой для достижения целей предоставления субсидии;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7"/>
          <w:szCs w:val="27"/>
        </w:rPr>
      </w:pPr>
      <w:r w:rsidRPr="00037EDE">
        <w:rPr>
          <w:rFonts w:eastAsia="Calibri"/>
          <w:bCs/>
          <w:sz w:val="27"/>
          <w:szCs w:val="27"/>
        </w:rPr>
        <w:t>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AA3DEB" w:rsidRPr="00037EDE" w:rsidRDefault="00AA3DEB" w:rsidP="00AA3DEB">
      <w:pPr>
        <w:ind w:firstLine="540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1.5. Способ проведения отбора</w:t>
      </w:r>
    </w:p>
    <w:p w:rsidR="00AA3DEB" w:rsidRPr="00037EDE" w:rsidRDefault="00AA3DEB" w:rsidP="00AA3DEB">
      <w:pPr>
        <w:ind w:firstLine="540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1.5.1. Администрация района предоставляет субсидию после проведения процедуры отбора в виде запроса предложений (далее – отбор). Отбор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отборе;</w:t>
      </w:r>
    </w:p>
    <w:p w:rsidR="00AA3DEB" w:rsidRPr="00037EDE" w:rsidRDefault="00AA3DEB" w:rsidP="00AA3DEB">
      <w:pPr>
        <w:ind w:firstLine="540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1.5.2.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1" w:history="1">
        <w:r w:rsidRPr="00037EDE">
          <w:rPr>
            <w:sz w:val="27"/>
            <w:szCs w:val="27"/>
          </w:rPr>
          <w:t>www.admse.ru</w:t>
        </w:r>
      </w:hyperlink>
      <w:r w:rsidRPr="00037EDE">
        <w:rPr>
          <w:sz w:val="27"/>
          <w:szCs w:val="27"/>
        </w:rPr>
        <w:t>) не позднее, чем за 30 календарных дней до окончания срока приема документов с указанием: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сроков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 (в случае, если это предусмотрено правовым актом);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целей предоставления субсидии в соответствии с пунктом 1.2. настоящего документа;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 xml:space="preserve">требований к участникам отбора в соответствии с </w:t>
      </w:r>
      <w:hyperlink r:id="rId12" w:history="1">
        <w:r w:rsidRPr="00037EDE">
          <w:rPr>
            <w:rFonts w:eastAsia="Calibri"/>
            <w:sz w:val="27"/>
            <w:szCs w:val="27"/>
          </w:rPr>
          <w:t>пунктом</w:t>
        </w:r>
      </w:hyperlink>
      <w:r w:rsidRPr="00037EDE">
        <w:rPr>
          <w:rFonts w:eastAsia="Calibri"/>
          <w:sz w:val="27"/>
          <w:szCs w:val="27"/>
        </w:rPr>
        <w:t xml:space="preserve"> 1.4 настоящего пункта и перечня документов, представляемых участниками отбора для подтверждения их соответствия указанным требованиям;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lastRenderedPageBreak/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 xml:space="preserve">порядка отзыва предложений (заявок) участников отбора, порядка возврата предложений (заявок) участников отбора, </w:t>
      </w:r>
      <w:proofErr w:type="gramStart"/>
      <w:r w:rsidRPr="00037EDE">
        <w:rPr>
          <w:rFonts w:eastAsia="Calibri"/>
          <w:sz w:val="27"/>
          <w:szCs w:val="27"/>
        </w:rPr>
        <w:t>определяющего</w:t>
      </w:r>
      <w:proofErr w:type="gramEnd"/>
      <w:r w:rsidRPr="00037EDE">
        <w:rPr>
          <w:rFonts w:eastAsia="Calibri"/>
          <w:sz w:val="27"/>
          <w:szCs w:val="27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правил рассмотрения и оценки предложений (заявок) участников отбора;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 xml:space="preserve">условий признания победителя (победителей) отбора </w:t>
      </w:r>
      <w:proofErr w:type="gramStart"/>
      <w:r w:rsidRPr="00037EDE">
        <w:rPr>
          <w:rFonts w:eastAsia="Calibri"/>
          <w:sz w:val="27"/>
          <w:szCs w:val="27"/>
        </w:rPr>
        <w:t>уклонившимся</w:t>
      </w:r>
      <w:proofErr w:type="gramEnd"/>
      <w:r w:rsidRPr="00037EDE">
        <w:rPr>
          <w:rFonts w:eastAsia="Calibri"/>
          <w:sz w:val="27"/>
          <w:szCs w:val="27"/>
        </w:rPr>
        <w:t xml:space="preserve"> от заключения соглашения;</w:t>
      </w:r>
    </w:p>
    <w:p w:rsidR="00AA3DEB" w:rsidRPr="00037EDE" w:rsidRDefault="00AA3DEB" w:rsidP="00AA3DEB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даты размещения результатов отбора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AA3DEB" w:rsidRPr="00037EDE" w:rsidRDefault="00AA3DEB" w:rsidP="00791431">
      <w:pPr>
        <w:autoSpaceDE w:val="0"/>
        <w:autoSpaceDN w:val="0"/>
        <w:adjustRightInd w:val="0"/>
        <w:ind w:left="709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2. Порядок проведения отбора получателей субсидий для предоставления субсидий (далее – отбор)</w:t>
      </w:r>
    </w:p>
    <w:p w:rsidR="00AA3DEB" w:rsidRPr="00037EDE" w:rsidRDefault="00AA3DEB" w:rsidP="00AA3DEB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037EDE">
        <w:rPr>
          <w:rFonts w:eastAsia="Calibri"/>
          <w:sz w:val="27"/>
          <w:szCs w:val="27"/>
        </w:rPr>
        <w:t>2.1. Д</w:t>
      </w:r>
      <w:r w:rsidRPr="00037EDE">
        <w:rPr>
          <w:sz w:val="27"/>
          <w:szCs w:val="27"/>
        </w:rPr>
        <w:t>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Комиссия по отбору осуществляет рассмотрение документов претендентов на получение субсидии.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2.2. Для участия в отборе </w:t>
      </w:r>
      <w:r w:rsidRPr="00037EDE">
        <w:rPr>
          <w:sz w:val="27"/>
          <w:szCs w:val="27"/>
          <w:u w:val="single"/>
        </w:rPr>
        <w:t>заявитель на получение субсидии</w:t>
      </w:r>
      <w:r w:rsidRPr="00037EDE">
        <w:rPr>
          <w:sz w:val="27"/>
          <w:szCs w:val="27"/>
        </w:rPr>
        <w:t xml:space="preserve"> подает в  Комиссию по отбору заявку на участие в отборе (далее - заявка).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Заявка подается в письменной форме с обязательным указанием наименования субсидии.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К заявке прилагаются: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в случае</w:t>
      </w:r>
      <w:proofErr w:type="gramStart"/>
      <w:r w:rsidRPr="00037EDE">
        <w:rPr>
          <w:sz w:val="27"/>
          <w:szCs w:val="27"/>
        </w:rPr>
        <w:t>,</w:t>
      </w:r>
      <w:proofErr w:type="gramEnd"/>
      <w:r w:rsidRPr="00037EDE">
        <w:rPr>
          <w:sz w:val="27"/>
          <w:szCs w:val="27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</w:t>
      </w:r>
      <w:r w:rsidRPr="00037EDE">
        <w:rPr>
          <w:sz w:val="27"/>
          <w:szCs w:val="27"/>
        </w:rPr>
        <w:lastRenderedPageBreak/>
        <w:t>доверенности, для физических лиц – копию паспорта;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2) копии учредительных документов, заверенные претендентом на получение субсидии (ИНН, ОГРН, копию устава при наличии);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3) претендент на получение субсидии вправе представить также: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13" w:history="1">
        <w:r w:rsidRPr="00037EDE">
          <w:rPr>
            <w:sz w:val="27"/>
            <w:szCs w:val="27"/>
          </w:rPr>
          <w:t>www.admse.ru</w:t>
        </w:r>
      </w:hyperlink>
      <w:r w:rsidRPr="00037EDE">
        <w:rPr>
          <w:sz w:val="27"/>
          <w:szCs w:val="27"/>
        </w:rPr>
        <w:t>), либо копию такой выписки, заверенную надлежащим образом;</w:t>
      </w:r>
    </w:p>
    <w:p w:rsidR="00AA3DEB" w:rsidRPr="00037EDE" w:rsidRDefault="00D9666A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С п</w:t>
      </w:r>
      <w:r w:rsidR="00AA3DEB" w:rsidRPr="00037EDE">
        <w:rPr>
          <w:sz w:val="27"/>
          <w:szCs w:val="27"/>
        </w:rPr>
        <w:t>одтверждающими документами могут представлят</w:t>
      </w:r>
      <w:r w:rsidRPr="00037EDE">
        <w:rPr>
          <w:sz w:val="27"/>
          <w:szCs w:val="27"/>
        </w:rPr>
        <w:t>ь</w:t>
      </w:r>
      <w:r w:rsidR="00AA3DEB" w:rsidRPr="00037EDE">
        <w:rPr>
          <w:sz w:val="27"/>
          <w:szCs w:val="27"/>
        </w:rPr>
        <w:t>ся:</w:t>
      </w:r>
    </w:p>
    <w:p w:rsidR="00AA3DEB" w:rsidRPr="00037EDE" w:rsidRDefault="00AA3DEB" w:rsidP="00AA3DEB">
      <w:pPr>
        <w:pStyle w:val="a5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1) кредитный договор;</w:t>
      </w:r>
    </w:p>
    <w:p w:rsidR="00AA3DEB" w:rsidRPr="00037EDE" w:rsidRDefault="00AA3DEB" w:rsidP="00AA3DEB">
      <w:pPr>
        <w:pStyle w:val="a5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2) реестр платежных документов;</w:t>
      </w:r>
    </w:p>
    <w:p w:rsidR="00D9666A" w:rsidRPr="00037EDE" w:rsidRDefault="00D9666A" w:rsidP="00AA3DEB">
      <w:pPr>
        <w:pStyle w:val="a5"/>
        <w:widowControl w:val="0"/>
        <w:autoSpaceDE w:val="0"/>
        <w:autoSpaceDN w:val="0"/>
        <w:ind w:left="0"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3) иные документы, подтверждающие фактически понесенные затраты.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2.3. Документы, прилагаемые к заявке и  указанные в пункте 2.2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2.4.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037EDE">
          <w:rPr>
            <w:sz w:val="27"/>
            <w:szCs w:val="27"/>
          </w:rPr>
          <w:t>пунктом 2.2, в полном объеме.</w:t>
        </w:r>
      </w:hyperlink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2.5.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2.6. Заявитель на получение субсидии вправе подать только одну заявку.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2.7. Заявитель на получение субсидии вправе изменить или отозвать заявку </w:t>
      </w:r>
      <w:proofErr w:type="gramStart"/>
      <w:r w:rsidRPr="00037EDE">
        <w:rPr>
          <w:sz w:val="27"/>
          <w:szCs w:val="27"/>
        </w:rPr>
        <w:t>в любое время до момента вскрытия Комиссией по отбору конвертов с заявками на участие</w:t>
      </w:r>
      <w:proofErr w:type="gramEnd"/>
      <w:r w:rsidRPr="00037EDE">
        <w:rPr>
          <w:sz w:val="27"/>
          <w:szCs w:val="27"/>
        </w:rPr>
        <w:t xml:space="preserve"> в отборе.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2.8.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2.9. Претенденты на получение субсидии или их представители вправе присутствовать при вскрытии конвертов с заявками.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2.10. Комиссия по отбору рассматривает заявки на соответствие требованиям, установленным в настоящем порядке.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2.11.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2.12. Указание недостоверных сведений в заявке служит основанием для отказа участнику отбора в допуске к участию в отборе.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lastRenderedPageBreak/>
        <w:t>2.13.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2.14. В протоколе рассмотрения заявок должны содержаться: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1) сведения о месте, дате, времени проведения </w:t>
      </w:r>
      <w:r w:rsidRPr="00037EDE">
        <w:rPr>
          <w:sz w:val="27"/>
          <w:szCs w:val="27"/>
          <w:u w:val="single"/>
        </w:rPr>
        <w:t>оценки и сопоставления</w:t>
      </w:r>
      <w:r w:rsidRPr="00037EDE">
        <w:rPr>
          <w:sz w:val="27"/>
          <w:szCs w:val="27"/>
        </w:rPr>
        <w:t xml:space="preserve"> заявок участников отбора;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2) состав Комиссии по отбору;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3) сведения об участниках отбора, заявки которых были рассмотрены;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4) информация о принятом решении на основании результатов оценки и сопоставления заявок.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Указанный протокол подписывается всеми присутствующими членами Комиссии по отбору.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2.15.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2.16. Датой отправки второго экземпляра протокола победителю отбора считается дата почтового штемпеля на конверте, либо дата росписи победителя о получении протокола.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3. Условия и порядок предоставления субсидий</w:t>
      </w:r>
    </w:p>
    <w:p w:rsidR="00AA3DEB" w:rsidRPr="00037EDE" w:rsidRDefault="00AA3DEB" w:rsidP="00AA3DEB">
      <w:pPr>
        <w:ind w:right="-3"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3.1. Настоящий Порядок устанавливает цели, условия и порядок предоставления из бюджета Северо-Енисейского района </w:t>
      </w:r>
      <w:r w:rsidRPr="00037EDE">
        <w:rPr>
          <w:b/>
          <w:sz w:val="27"/>
          <w:szCs w:val="27"/>
        </w:rPr>
        <w:t xml:space="preserve">субсидии </w:t>
      </w:r>
      <w:r w:rsidRPr="00037EDE">
        <w:rPr>
          <w:rFonts w:eastAsia="Calibri"/>
          <w:b/>
          <w:sz w:val="27"/>
          <w:szCs w:val="27"/>
          <w:lang w:eastAsia="en-US"/>
        </w:rPr>
        <w:t>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Российский Федерации товаров первой необходимости</w:t>
      </w:r>
      <w:r w:rsidRPr="00037EDE">
        <w:rPr>
          <w:sz w:val="27"/>
          <w:szCs w:val="27"/>
        </w:rPr>
        <w:t xml:space="preserve"> (далее - субсидия).</w:t>
      </w:r>
    </w:p>
    <w:p w:rsidR="00AA3DEB" w:rsidRPr="00037EDE" w:rsidRDefault="00AA3DEB" w:rsidP="00AA3DEB">
      <w:pPr>
        <w:ind w:firstLine="708"/>
        <w:jc w:val="both"/>
        <w:rPr>
          <w:b/>
          <w:sz w:val="27"/>
          <w:szCs w:val="27"/>
        </w:rPr>
      </w:pPr>
      <w:r w:rsidRPr="00037EDE">
        <w:rPr>
          <w:sz w:val="27"/>
          <w:szCs w:val="27"/>
        </w:rPr>
        <w:t xml:space="preserve">3.2. </w:t>
      </w:r>
      <w:proofErr w:type="gramStart"/>
      <w:r w:rsidRPr="00037EDE">
        <w:rPr>
          <w:sz w:val="27"/>
          <w:szCs w:val="27"/>
        </w:rPr>
        <w:t>Субсидия предоставляется в соответствии с пунктом 3 части 1 статьи 14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пунктом  1 части 3 статьи 19  Федерального закона  от 26.07.2006 № 135-ФЗ «О защите конкуренции», и определяет требования к предоставлению субсидии из бюджета Северо-Енисейского района, которые установлены в соответствии с</w:t>
      </w:r>
      <w:proofErr w:type="gramEnd"/>
      <w:r w:rsidRPr="00037EDE">
        <w:rPr>
          <w:sz w:val="27"/>
          <w:szCs w:val="27"/>
        </w:rPr>
        <w:t xml:space="preserve"> </w:t>
      </w:r>
      <w:proofErr w:type="gramStart"/>
      <w:r w:rsidRPr="00037EDE">
        <w:rPr>
          <w:sz w:val="27"/>
          <w:szCs w:val="27"/>
        </w:rPr>
        <w:t>общими требованиями, определенными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  <w:proofErr w:type="gramEnd"/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3.3. На основании решения Комиссии по отбору администрация района принимает (не принимает) решение об определении победителя отбора путем </w:t>
      </w:r>
      <w:r w:rsidRPr="00037EDE">
        <w:rPr>
          <w:sz w:val="27"/>
          <w:szCs w:val="27"/>
        </w:rPr>
        <w:lastRenderedPageBreak/>
        <w:t>издания распоряжения администрации района об определении победителя отбора.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3.4.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AA3DEB" w:rsidRPr="00037EDE" w:rsidRDefault="00AA3DEB" w:rsidP="00AA3DE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37EDE">
        <w:rPr>
          <w:sz w:val="27"/>
          <w:szCs w:val="27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района».</w:t>
      </w:r>
      <w:proofErr w:type="gramEnd"/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3.5.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3.6. Победитель отбора, отказавшийся от подписания </w:t>
      </w:r>
      <w:r w:rsidRPr="00037EDE">
        <w:rPr>
          <w:sz w:val="27"/>
          <w:szCs w:val="27"/>
          <w:u w:val="single"/>
        </w:rPr>
        <w:t>проекта соглашения</w:t>
      </w:r>
      <w:r w:rsidRPr="00037EDE">
        <w:rPr>
          <w:sz w:val="27"/>
          <w:szCs w:val="27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AA3DEB" w:rsidRPr="00037EDE" w:rsidRDefault="00AA3DEB" w:rsidP="00AA3DEB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3.7. Информация об итогах проведения отбора размещается в газете «Северо-Енисейский </w:t>
      </w:r>
      <w:r w:rsidR="00791431" w:rsidRPr="00037EDE">
        <w:rPr>
          <w:sz w:val="27"/>
          <w:szCs w:val="27"/>
        </w:rPr>
        <w:t>в</w:t>
      </w:r>
      <w:r w:rsidRPr="00037EDE">
        <w:rPr>
          <w:sz w:val="27"/>
          <w:szCs w:val="27"/>
        </w:rPr>
        <w:t>естник» и на официальном сайте Северо-Енисейского района (</w:t>
      </w:r>
      <w:hyperlink r:id="rId14" w:history="1">
        <w:r w:rsidRPr="00037EDE">
          <w:rPr>
            <w:sz w:val="27"/>
            <w:szCs w:val="27"/>
          </w:rPr>
          <w:t>www.admse.ru</w:t>
        </w:r>
      </w:hyperlink>
      <w:r w:rsidRPr="00037EDE">
        <w:rPr>
          <w:sz w:val="27"/>
          <w:szCs w:val="27"/>
        </w:rPr>
        <w:t>).</w:t>
      </w:r>
    </w:p>
    <w:p w:rsidR="00AA3DEB" w:rsidRPr="00037EDE" w:rsidRDefault="00AA3DEB" w:rsidP="0096144F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3.8. Перечисление средств субсидии победителю отбора 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 w:rsidR="00CF52A9" w:rsidRPr="00037EDE">
        <w:rPr>
          <w:sz w:val="27"/>
          <w:szCs w:val="27"/>
        </w:rPr>
        <w:t>на основании следующих документов</w:t>
      </w:r>
      <w:r w:rsidR="002C60D9" w:rsidRPr="00037EDE">
        <w:rPr>
          <w:sz w:val="27"/>
          <w:szCs w:val="27"/>
        </w:rPr>
        <w:t>:</w:t>
      </w:r>
    </w:p>
    <w:p w:rsidR="00AA3DEB" w:rsidRPr="00037EDE" w:rsidRDefault="0096144F" w:rsidP="0096144F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1</w:t>
      </w:r>
      <w:r w:rsidR="00AA3DEB" w:rsidRPr="00037EDE">
        <w:rPr>
          <w:sz w:val="27"/>
          <w:szCs w:val="27"/>
        </w:rPr>
        <w:t>) соглашения (договора) о предоставлении субсидии;</w:t>
      </w:r>
    </w:p>
    <w:p w:rsidR="00CF52A9" w:rsidRPr="00037EDE" w:rsidRDefault="00CF52A9" w:rsidP="0096144F">
      <w:pPr>
        <w:tabs>
          <w:tab w:val="num" w:pos="0"/>
        </w:tabs>
        <w:ind w:firstLine="709"/>
        <w:rPr>
          <w:sz w:val="27"/>
          <w:szCs w:val="27"/>
        </w:rPr>
      </w:pPr>
      <w:r w:rsidRPr="00037EDE">
        <w:rPr>
          <w:sz w:val="27"/>
          <w:szCs w:val="27"/>
        </w:rPr>
        <w:t>2) протокола рассмотрения заявок Комиссии по отбору;</w:t>
      </w:r>
    </w:p>
    <w:p w:rsidR="00CF52A9" w:rsidRPr="00037EDE" w:rsidRDefault="00CF52A9" w:rsidP="0096144F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3) распоряжения администрации района об определении победителя отбора.</w:t>
      </w:r>
    </w:p>
    <w:p w:rsidR="00AA3DEB" w:rsidRPr="00037EDE" w:rsidRDefault="00AA3DEB" w:rsidP="00AA3DEB">
      <w:pPr>
        <w:ind w:left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4.Требования к отчетности.</w:t>
      </w:r>
    </w:p>
    <w:p w:rsidR="00966D63" w:rsidRPr="00037EDE" w:rsidRDefault="00AA3DEB" w:rsidP="00966D63">
      <w:pPr>
        <w:shd w:val="clear" w:color="auto" w:fill="FFFFFF"/>
        <w:tabs>
          <w:tab w:val="num" w:pos="0"/>
        </w:tabs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4.1. </w:t>
      </w:r>
      <w:r w:rsidR="00966D63" w:rsidRPr="00037EDE">
        <w:rPr>
          <w:sz w:val="27"/>
          <w:szCs w:val="27"/>
        </w:rPr>
        <w:t>Субсидия предоставляется при предоставлении Получателем субсидии Главному распорядителю бюджетных средств отчета о фактически понесенных затратах по форме, установленной соглашением.</w:t>
      </w:r>
    </w:p>
    <w:p w:rsidR="00AA3DEB" w:rsidRPr="00037EDE" w:rsidRDefault="00AA3DEB" w:rsidP="00966D63">
      <w:pPr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Требования об осуществлении </w:t>
      </w:r>
      <w:proofErr w:type="gramStart"/>
      <w:r w:rsidRPr="00037EDE">
        <w:rPr>
          <w:sz w:val="27"/>
          <w:szCs w:val="27"/>
        </w:rPr>
        <w:t>контроля за</w:t>
      </w:r>
      <w:proofErr w:type="gramEnd"/>
      <w:r w:rsidRPr="00037EDE">
        <w:rPr>
          <w:sz w:val="27"/>
          <w:szCs w:val="27"/>
        </w:rPr>
        <w:t xml:space="preserve"> соблюдением условий, целей и порядка предоставления субсидий и ответственности за их нарушение.</w:t>
      </w:r>
    </w:p>
    <w:p w:rsidR="00AA3DEB" w:rsidRPr="00037EDE" w:rsidRDefault="00AA3DEB" w:rsidP="00966D63">
      <w:pPr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AA3DEB" w:rsidRPr="00037EDE" w:rsidRDefault="00AA3DEB" w:rsidP="00966D63">
      <w:pPr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Субсидия подлежит возврату в бюджет </w:t>
      </w:r>
      <w:proofErr w:type="gramStart"/>
      <w:r w:rsidRPr="00037EDE">
        <w:rPr>
          <w:sz w:val="27"/>
          <w:szCs w:val="27"/>
        </w:rPr>
        <w:t>Северо-Енисейского</w:t>
      </w:r>
      <w:proofErr w:type="gramEnd"/>
      <w:r w:rsidRPr="00037EDE">
        <w:rPr>
          <w:sz w:val="27"/>
          <w:szCs w:val="27"/>
        </w:rPr>
        <w:t xml:space="preserve"> района в случае: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</w:t>
      </w:r>
      <w:r w:rsidRPr="00037EDE">
        <w:rPr>
          <w:sz w:val="27"/>
          <w:szCs w:val="27"/>
        </w:rPr>
        <w:lastRenderedPageBreak/>
        <w:t>контроля, иными уполномоченными органами соблюдения условий, целей и порядка предоставления субсидии;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037EDE">
        <w:rPr>
          <w:sz w:val="27"/>
          <w:szCs w:val="27"/>
        </w:rPr>
        <w:t xml:space="preserve"> (-</w:t>
      </w:r>
      <w:proofErr w:type="spellStart"/>
      <w:proofErr w:type="gramEnd"/>
      <w:r w:rsidRPr="00037EDE">
        <w:rPr>
          <w:sz w:val="27"/>
          <w:szCs w:val="27"/>
        </w:rPr>
        <w:t>ов</w:t>
      </w:r>
      <w:proofErr w:type="spellEnd"/>
      <w:r w:rsidRPr="00037EDE">
        <w:rPr>
          <w:sz w:val="27"/>
          <w:szCs w:val="27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3) неиспользования субсидий в текущем финансовом году на цели, установленные настоящим Порядком. 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5.3.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5.4. </w:t>
      </w:r>
      <w:proofErr w:type="gramStart"/>
      <w:r w:rsidRPr="00037EDE">
        <w:rPr>
          <w:sz w:val="27"/>
          <w:szCs w:val="27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5.5. Решение о прекращении выплаты субсидии и (или) о возврате субсидии в бюджет </w:t>
      </w:r>
      <w:proofErr w:type="gramStart"/>
      <w:r w:rsidRPr="00037EDE">
        <w:rPr>
          <w:sz w:val="27"/>
          <w:szCs w:val="27"/>
        </w:rPr>
        <w:t>Северо-Енисейского</w:t>
      </w:r>
      <w:proofErr w:type="gramEnd"/>
      <w:r w:rsidRPr="00037EDE">
        <w:rPr>
          <w:sz w:val="27"/>
          <w:szCs w:val="27"/>
        </w:rPr>
        <w:t xml:space="preserve"> района оформляется распоряжением администрации района.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bCs/>
          <w:sz w:val="27"/>
          <w:szCs w:val="27"/>
        </w:rPr>
      </w:pPr>
      <w:r w:rsidRPr="00037EDE">
        <w:rPr>
          <w:bCs/>
          <w:sz w:val="27"/>
          <w:szCs w:val="27"/>
        </w:rPr>
        <w:t xml:space="preserve">5.6.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037EDE">
        <w:rPr>
          <w:sz w:val="27"/>
          <w:szCs w:val="27"/>
        </w:rPr>
        <w:t>ГРБС</w:t>
      </w:r>
      <w:r w:rsidRPr="00037EDE">
        <w:rPr>
          <w:bCs/>
          <w:sz w:val="27"/>
          <w:szCs w:val="27"/>
        </w:rPr>
        <w:t xml:space="preserve">. </w:t>
      </w:r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r w:rsidRPr="00037EDE">
        <w:rPr>
          <w:bCs/>
          <w:sz w:val="27"/>
          <w:szCs w:val="27"/>
        </w:rPr>
        <w:t>5.7</w:t>
      </w:r>
      <w:r w:rsidRPr="00037EDE">
        <w:rPr>
          <w:sz w:val="27"/>
          <w:szCs w:val="27"/>
        </w:rPr>
        <w:t xml:space="preserve">. </w:t>
      </w:r>
      <w:proofErr w:type="gramStart"/>
      <w:r w:rsidRPr="00037EDE">
        <w:rPr>
          <w:sz w:val="27"/>
          <w:szCs w:val="27"/>
        </w:rPr>
        <w:t xml:space="preserve"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 </w:t>
      </w:r>
      <w:proofErr w:type="gramEnd"/>
    </w:p>
    <w:p w:rsidR="00AA3DEB" w:rsidRPr="00037EDE" w:rsidRDefault="00AA3DEB" w:rsidP="00AA3DEB">
      <w:pPr>
        <w:widowControl w:val="0"/>
        <w:autoSpaceDE w:val="0"/>
        <w:autoSpaceDN w:val="0"/>
        <w:ind w:firstLine="708"/>
        <w:jc w:val="both"/>
        <w:rPr>
          <w:bCs/>
          <w:sz w:val="27"/>
          <w:szCs w:val="27"/>
        </w:rPr>
      </w:pPr>
      <w:r w:rsidRPr="00037EDE">
        <w:rPr>
          <w:sz w:val="27"/>
          <w:szCs w:val="27"/>
        </w:rPr>
        <w:t>5.8.</w:t>
      </w:r>
      <w:r w:rsidRPr="00037EDE">
        <w:rPr>
          <w:bCs/>
          <w:sz w:val="27"/>
          <w:szCs w:val="27"/>
        </w:rPr>
        <w:t xml:space="preserve"> </w:t>
      </w:r>
      <w:proofErr w:type="gramStart"/>
      <w:r w:rsidRPr="00037EDE">
        <w:rPr>
          <w:bCs/>
          <w:sz w:val="27"/>
          <w:szCs w:val="27"/>
        </w:rPr>
        <w:t xml:space="preserve">В случае не поступления средств субсидии от получателя субсидии на лицевой счет </w:t>
      </w:r>
      <w:r w:rsidRPr="00037EDE">
        <w:rPr>
          <w:sz w:val="27"/>
          <w:szCs w:val="27"/>
        </w:rPr>
        <w:t>ГРБС</w:t>
      </w:r>
      <w:r w:rsidRPr="00037EDE">
        <w:rPr>
          <w:bCs/>
          <w:sz w:val="27"/>
          <w:szCs w:val="27"/>
        </w:rPr>
        <w:t xml:space="preserve"> или отказа получателя субсидии</w:t>
      </w:r>
      <w:r w:rsidRPr="00037EDE">
        <w:rPr>
          <w:sz w:val="27"/>
          <w:szCs w:val="27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 w:rsidRPr="00037EDE">
        <w:rPr>
          <w:bCs/>
          <w:sz w:val="27"/>
          <w:szCs w:val="27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 w:rsidRPr="00037EDE">
        <w:rPr>
          <w:bCs/>
          <w:sz w:val="27"/>
          <w:szCs w:val="27"/>
        </w:rPr>
        <w:t xml:space="preserve"> </w:t>
      </w:r>
      <w:proofErr w:type="gramStart"/>
      <w:r w:rsidRPr="00037EDE">
        <w:rPr>
          <w:bCs/>
          <w:sz w:val="27"/>
          <w:szCs w:val="27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AA3DEB" w:rsidRPr="00037EDE" w:rsidRDefault="00AA3DEB" w:rsidP="00AA3DEB">
      <w:pPr>
        <w:tabs>
          <w:tab w:val="num" w:pos="0"/>
        </w:tabs>
        <w:ind w:firstLine="709"/>
        <w:jc w:val="both"/>
        <w:rPr>
          <w:sz w:val="27"/>
          <w:szCs w:val="27"/>
        </w:rPr>
      </w:pPr>
      <w:r w:rsidRPr="00037EDE">
        <w:rPr>
          <w:bCs/>
          <w:sz w:val="27"/>
          <w:szCs w:val="27"/>
        </w:rPr>
        <w:lastRenderedPageBreak/>
        <w:t xml:space="preserve">5.9. </w:t>
      </w:r>
      <w:r w:rsidRPr="00037EDE">
        <w:rPr>
          <w:sz w:val="27"/>
          <w:szCs w:val="27"/>
        </w:rPr>
        <w:t>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>5.10.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5.11. </w:t>
      </w:r>
      <w:proofErr w:type="gramStart"/>
      <w:r w:rsidRPr="00037EDE">
        <w:rPr>
          <w:sz w:val="27"/>
          <w:szCs w:val="27"/>
        </w:rPr>
        <w:t>Контроль за</w:t>
      </w:r>
      <w:proofErr w:type="gramEnd"/>
      <w:r w:rsidRPr="00037EDE">
        <w:rPr>
          <w:sz w:val="27"/>
          <w:szCs w:val="27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ОЭАиП (в пределах их полномочий).</w:t>
      </w:r>
    </w:p>
    <w:p w:rsidR="00AA3DEB" w:rsidRPr="00037EDE" w:rsidRDefault="00AA3DEB" w:rsidP="00AA3DEB">
      <w:pPr>
        <w:ind w:firstLine="709"/>
        <w:jc w:val="both"/>
        <w:rPr>
          <w:sz w:val="27"/>
          <w:szCs w:val="27"/>
        </w:rPr>
      </w:pPr>
      <w:r w:rsidRPr="00037EDE">
        <w:rPr>
          <w:sz w:val="27"/>
          <w:szCs w:val="27"/>
        </w:rPr>
        <w:t xml:space="preserve">5.12. </w:t>
      </w:r>
      <w:proofErr w:type="gramStart"/>
      <w:r w:rsidRPr="00037EDE">
        <w:rPr>
          <w:sz w:val="27"/>
          <w:szCs w:val="27"/>
        </w:rPr>
        <w:t>Контроль за</w:t>
      </w:r>
      <w:proofErr w:type="gramEnd"/>
      <w:r w:rsidRPr="00037EDE">
        <w:rPr>
          <w:sz w:val="27"/>
          <w:szCs w:val="27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 </w:t>
      </w:r>
    </w:p>
    <w:p w:rsidR="00FF1040" w:rsidRPr="00037EDE" w:rsidRDefault="00FF1040" w:rsidP="007046CA">
      <w:pPr>
        <w:pStyle w:val="ConsPlusNormal"/>
        <w:ind w:left="10065"/>
        <w:outlineLvl w:val="2"/>
        <w:rPr>
          <w:rFonts w:ascii="Times New Roman" w:hAnsi="Times New Roman"/>
          <w:sz w:val="28"/>
          <w:szCs w:val="28"/>
        </w:rPr>
        <w:sectPr w:rsidR="00FF1040" w:rsidRPr="00037EDE" w:rsidSect="00791431">
          <w:footnotePr>
            <w:numRestart w:val="eachPage"/>
          </w:footnotePr>
          <w:pgSz w:w="11905" w:h="16838"/>
          <w:pgMar w:top="1134" w:right="850" w:bottom="1134" w:left="1701" w:header="425" w:footer="720" w:gutter="0"/>
          <w:pgNumType w:start="1"/>
          <w:cols w:space="720"/>
          <w:noEndnote/>
          <w:titlePg/>
          <w:docGrid w:linePitch="326"/>
        </w:sectPr>
      </w:pPr>
    </w:p>
    <w:p w:rsidR="0017050D" w:rsidRPr="002D2D9F" w:rsidRDefault="00876C1B" w:rsidP="0017050D">
      <w:pPr>
        <w:tabs>
          <w:tab w:val="left" w:pos="15593"/>
        </w:tabs>
        <w:ind w:left="9072" w:right="111"/>
        <w:jc w:val="right"/>
      </w:pPr>
      <w:r w:rsidRPr="002D2D9F">
        <w:lastRenderedPageBreak/>
        <w:t>Приложение №</w:t>
      </w:r>
      <w:r w:rsidR="002D2D9F">
        <w:t>5</w:t>
      </w:r>
    </w:p>
    <w:p w:rsidR="00876C1B" w:rsidRPr="002D2D9F" w:rsidRDefault="00876C1B" w:rsidP="0017050D">
      <w:pPr>
        <w:tabs>
          <w:tab w:val="left" w:pos="15593"/>
        </w:tabs>
        <w:ind w:left="9072" w:right="111"/>
        <w:jc w:val="right"/>
      </w:pPr>
      <w:r w:rsidRPr="002D2D9F">
        <w:t xml:space="preserve"> к постановлению</w:t>
      </w:r>
    </w:p>
    <w:p w:rsidR="00876C1B" w:rsidRPr="002D2D9F" w:rsidRDefault="00876C1B" w:rsidP="0017050D">
      <w:pPr>
        <w:tabs>
          <w:tab w:val="left" w:pos="15593"/>
        </w:tabs>
        <w:ind w:left="9072" w:right="111"/>
        <w:jc w:val="right"/>
      </w:pPr>
      <w:r w:rsidRPr="002D2D9F">
        <w:t xml:space="preserve">администрации </w:t>
      </w:r>
      <w:proofErr w:type="gramStart"/>
      <w:r w:rsidRPr="002D2D9F">
        <w:t>Северо-Енисейского</w:t>
      </w:r>
      <w:proofErr w:type="gramEnd"/>
      <w:r w:rsidRPr="002D2D9F">
        <w:t xml:space="preserve"> района</w:t>
      </w:r>
    </w:p>
    <w:p w:rsidR="00876C1B" w:rsidRPr="002D2D9F" w:rsidRDefault="002D2D9F" w:rsidP="0017050D">
      <w:pPr>
        <w:tabs>
          <w:tab w:val="left" w:pos="15593"/>
        </w:tabs>
        <w:ind w:left="9072" w:right="111"/>
        <w:jc w:val="right"/>
      </w:pPr>
      <w:r>
        <w:rPr>
          <w:sz w:val="22"/>
          <w:szCs w:val="22"/>
          <w:u w:val="single"/>
        </w:rPr>
        <w:t>от 02.12.2021 № 432-п</w:t>
      </w:r>
    </w:p>
    <w:p w:rsidR="0017050D" w:rsidRPr="002D2D9F" w:rsidRDefault="00876C1B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2D2D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D2D9F">
        <w:rPr>
          <w:rFonts w:ascii="Times New Roman" w:hAnsi="Times New Roman"/>
          <w:sz w:val="24"/>
          <w:szCs w:val="24"/>
        </w:rPr>
        <w:t>(Новая редакция приложения №</w:t>
      </w:r>
      <w:r w:rsidR="00DE51F4" w:rsidRPr="002D2D9F">
        <w:rPr>
          <w:rFonts w:ascii="Times New Roman" w:hAnsi="Times New Roman"/>
          <w:sz w:val="24"/>
          <w:szCs w:val="24"/>
        </w:rPr>
        <w:t>2</w:t>
      </w:r>
      <w:r w:rsidRPr="002D2D9F">
        <w:rPr>
          <w:rFonts w:ascii="Times New Roman" w:hAnsi="Times New Roman"/>
          <w:sz w:val="24"/>
          <w:szCs w:val="24"/>
        </w:rPr>
        <w:t xml:space="preserve"> к </w:t>
      </w:r>
      <w:r w:rsidR="00BC5513" w:rsidRPr="002D2D9F">
        <w:rPr>
          <w:rFonts w:ascii="Times New Roman" w:hAnsi="Times New Roman"/>
          <w:sz w:val="24"/>
          <w:szCs w:val="24"/>
        </w:rPr>
        <w:t xml:space="preserve"> подпрограмме</w:t>
      </w:r>
      <w:proofErr w:type="gramEnd"/>
    </w:p>
    <w:p w:rsidR="0017050D" w:rsidRPr="002D2D9F" w:rsidRDefault="00DE51F4" w:rsidP="00DE51F4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2D2D9F">
        <w:rPr>
          <w:rFonts w:ascii="Times New Roman" w:hAnsi="Times New Roman"/>
          <w:sz w:val="24"/>
          <w:szCs w:val="24"/>
        </w:rPr>
        <w:t>3</w:t>
      </w:r>
      <w:r w:rsidR="00BC5513" w:rsidRPr="002D2D9F">
        <w:rPr>
          <w:rFonts w:ascii="Times New Roman" w:hAnsi="Times New Roman"/>
          <w:sz w:val="24"/>
          <w:szCs w:val="24"/>
        </w:rPr>
        <w:t xml:space="preserve"> «</w:t>
      </w:r>
      <w:r w:rsidRPr="002D2D9F">
        <w:rPr>
          <w:rFonts w:ascii="Times New Roman" w:hAnsi="Times New Roman"/>
          <w:sz w:val="24"/>
          <w:szCs w:val="24"/>
        </w:rPr>
        <w:t>Развитие сельского хозяйства на территории Северо-Енисейского района»</w:t>
      </w:r>
    </w:p>
    <w:p w:rsidR="0017050D" w:rsidRPr="002D2D9F" w:rsidRDefault="0017050D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2D2D9F">
        <w:rPr>
          <w:rFonts w:ascii="Times New Roman" w:hAnsi="Times New Roman"/>
          <w:sz w:val="24"/>
          <w:szCs w:val="24"/>
        </w:rPr>
        <w:t>м</w:t>
      </w:r>
      <w:r w:rsidR="00876C1B" w:rsidRPr="002D2D9F">
        <w:rPr>
          <w:rFonts w:ascii="Times New Roman" w:hAnsi="Times New Roman"/>
          <w:sz w:val="24"/>
          <w:szCs w:val="24"/>
        </w:rPr>
        <w:t>униципальной</w:t>
      </w:r>
      <w:r w:rsidR="009202D7" w:rsidRPr="002D2D9F">
        <w:rPr>
          <w:rFonts w:ascii="Times New Roman" w:hAnsi="Times New Roman"/>
          <w:sz w:val="24"/>
          <w:szCs w:val="24"/>
        </w:rPr>
        <w:t xml:space="preserve"> </w:t>
      </w:r>
      <w:r w:rsidR="00876C1B" w:rsidRPr="002D2D9F">
        <w:rPr>
          <w:rFonts w:ascii="Times New Roman" w:hAnsi="Times New Roman"/>
          <w:sz w:val="24"/>
          <w:szCs w:val="24"/>
        </w:rPr>
        <w:t xml:space="preserve">программы </w:t>
      </w:r>
      <w:proofErr w:type="gramStart"/>
      <w:r w:rsidR="00876C1B" w:rsidRPr="002D2D9F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="00876C1B" w:rsidRPr="002D2D9F">
        <w:rPr>
          <w:rFonts w:ascii="Times New Roman" w:hAnsi="Times New Roman"/>
          <w:sz w:val="24"/>
          <w:szCs w:val="24"/>
        </w:rPr>
        <w:t xml:space="preserve"> района</w:t>
      </w:r>
    </w:p>
    <w:p w:rsidR="0017050D" w:rsidRPr="002D2D9F" w:rsidRDefault="00876C1B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2D2D9F">
        <w:rPr>
          <w:rFonts w:ascii="Times New Roman" w:hAnsi="Times New Roman"/>
          <w:sz w:val="24"/>
          <w:szCs w:val="24"/>
        </w:rPr>
        <w:t>«Развитие местного</w:t>
      </w:r>
      <w:r w:rsidR="009202D7" w:rsidRPr="002D2D9F">
        <w:rPr>
          <w:rFonts w:ascii="Times New Roman" w:hAnsi="Times New Roman"/>
          <w:sz w:val="24"/>
          <w:szCs w:val="24"/>
        </w:rPr>
        <w:t xml:space="preserve"> </w:t>
      </w:r>
      <w:r w:rsidRPr="002D2D9F">
        <w:rPr>
          <w:rFonts w:ascii="Times New Roman" w:hAnsi="Times New Roman"/>
          <w:sz w:val="24"/>
          <w:szCs w:val="24"/>
        </w:rPr>
        <w:t xml:space="preserve">самоуправления», </w:t>
      </w:r>
      <w:proofErr w:type="gramStart"/>
      <w:r w:rsidRPr="002D2D9F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876C1B" w:rsidRPr="002D2D9F" w:rsidRDefault="00876C1B" w:rsidP="0017050D">
      <w:pPr>
        <w:pStyle w:val="ConsPlusNormal"/>
        <w:widowControl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2D2D9F">
        <w:rPr>
          <w:rFonts w:ascii="Times New Roman" w:hAnsi="Times New Roman"/>
          <w:sz w:val="24"/>
          <w:szCs w:val="24"/>
        </w:rPr>
        <w:t>постановлением</w:t>
      </w:r>
      <w:r w:rsidR="009202D7" w:rsidRPr="002D2D9F">
        <w:rPr>
          <w:rFonts w:ascii="Times New Roman" w:hAnsi="Times New Roman"/>
          <w:sz w:val="24"/>
          <w:szCs w:val="24"/>
        </w:rPr>
        <w:t xml:space="preserve"> </w:t>
      </w:r>
      <w:r w:rsidRPr="002D2D9F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2D2D9F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2D2D9F">
        <w:rPr>
          <w:rFonts w:ascii="Times New Roman" w:hAnsi="Times New Roman"/>
          <w:sz w:val="24"/>
          <w:szCs w:val="24"/>
        </w:rPr>
        <w:t xml:space="preserve"> района</w:t>
      </w:r>
    </w:p>
    <w:p w:rsidR="00876C1B" w:rsidRPr="00037EDE" w:rsidRDefault="00876C1B" w:rsidP="0017050D">
      <w:pPr>
        <w:pStyle w:val="ConsPlusNormal"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color w:val="FF0000"/>
          <w:sz w:val="24"/>
          <w:szCs w:val="24"/>
        </w:rPr>
      </w:pPr>
      <w:r w:rsidRPr="002D2D9F">
        <w:rPr>
          <w:rFonts w:ascii="Times New Roman" w:hAnsi="Times New Roman"/>
          <w:sz w:val="24"/>
          <w:szCs w:val="24"/>
        </w:rPr>
        <w:t>от 21.10.2013 № 514-п)</w:t>
      </w:r>
    </w:p>
    <w:p w:rsidR="00DE51F4" w:rsidRPr="00037EDE" w:rsidRDefault="00DE51F4" w:rsidP="00DE51F4">
      <w:pPr>
        <w:jc w:val="center"/>
        <w:outlineLvl w:val="0"/>
        <w:rPr>
          <w:sz w:val="28"/>
          <w:szCs w:val="28"/>
        </w:rPr>
      </w:pPr>
    </w:p>
    <w:p w:rsidR="00DE51F4" w:rsidRPr="00037EDE" w:rsidRDefault="00DE51F4" w:rsidP="00DE51F4">
      <w:pPr>
        <w:jc w:val="center"/>
        <w:outlineLvl w:val="0"/>
        <w:rPr>
          <w:sz w:val="28"/>
          <w:szCs w:val="28"/>
        </w:rPr>
      </w:pPr>
      <w:r w:rsidRPr="00037EDE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B4402" w:rsidRPr="00037EDE" w:rsidRDefault="00AB4402" w:rsidP="0017050D">
      <w:pPr>
        <w:pStyle w:val="ConsPlusNormal"/>
        <w:tabs>
          <w:tab w:val="left" w:pos="15593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5540" w:type="dxa"/>
        <w:tblInd w:w="-176" w:type="dxa"/>
        <w:tblLayout w:type="fixed"/>
        <w:tblLook w:val="04A0"/>
      </w:tblPr>
      <w:tblGrid>
        <w:gridCol w:w="708"/>
        <w:gridCol w:w="2409"/>
        <w:gridCol w:w="1418"/>
        <w:gridCol w:w="850"/>
        <w:gridCol w:w="992"/>
        <w:gridCol w:w="1418"/>
        <w:gridCol w:w="709"/>
        <w:gridCol w:w="1276"/>
        <w:gridCol w:w="1275"/>
        <w:gridCol w:w="1276"/>
        <w:gridCol w:w="21"/>
        <w:gridCol w:w="1538"/>
        <w:gridCol w:w="21"/>
        <w:gridCol w:w="1629"/>
      </w:tblGrid>
      <w:tr w:rsidR="00DE51F4" w:rsidRPr="00037EDE" w:rsidTr="00DE51F4">
        <w:trPr>
          <w:trHeight w:val="675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DE51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8"/>
                <w:szCs w:val="28"/>
              </w:rPr>
              <w:tab/>
            </w:r>
            <w:r w:rsidRPr="00037EDE">
              <w:rPr>
                <w:sz w:val="28"/>
                <w:szCs w:val="28"/>
              </w:rPr>
              <w:tab/>
            </w:r>
            <w:r w:rsidRPr="00037ED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037EDE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037EDE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037EDE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Цели, задачи, мероприятия,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ind w:right="-36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E51F4" w:rsidRPr="00037EDE" w:rsidTr="00DE51F4">
        <w:trPr>
          <w:trHeight w:val="135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37EDE">
              <w:rPr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037EDE">
              <w:rPr>
                <w:rFonts w:ascii="Times New Roman" w:hAnsi="Times New Roman"/>
                <w:sz w:val="20"/>
                <w:lang w:eastAsia="en-US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037EDE">
              <w:rPr>
                <w:rFonts w:ascii="Times New Roman" w:hAnsi="Times New Roman"/>
                <w:sz w:val="20"/>
                <w:lang w:eastAsia="en-US"/>
              </w:rPr>
              <w:t>2022 год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37EDE">
              <w:rPr>
                <w:rFonts w:ascii="Times New Roman" w:hAnsi="Times New Roman"/>
                <w:sz w:val="20"/>
                <w:lang w:eastAsia="en-US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rPr>
                <w:sz w:val="20"/>
                <w:szCs w:val="20"/>
                <w:lang w:eastAsia="en-US"/>
              </w:rPr>
            </w:pPr>
          </w:p>
        </w:tc>
      </w:tr>
      <w:tr w:rsidR="00DE51F4" w:rsidRPr="00037EDE" w:rsidTr="00DE51F4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F4" w:rsidRPr="00037EDE" w:rsidRDefault="00DE51F4" w:rsidP="00023E6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1F4" w:rsidRPr="00037EDE" w:rsidRDefault="00DE51F4" w:rsidP="00023E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 xml:space="preserve"> Цель подпрограммы: Развитие подсобных хозяйств жителей Северо-Енисейского района, рост занятости и рост уровня жизни населения района.</w:t>
            </w:r>
          </w:p>
        </w:tc>
      </w:tr>
      <w:tr w:rsidR="00DE51F4" w:rsidRPr="00037EDE" w:rsidTr="00DE51F4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F4" w:rsidRPr="00037EDE" w:rsidRDefault="00DE51F4" w:rsidP="00023E6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83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51F4" w:rsidRPr="00037EDE" w:rsidRDefault="00DE51F4" w:rsidP="00023E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Задача подпрограммы: поддержка и дальнейшее развитие подсобных хозяйств жителей Северо-Енисейского района, повышение уровня жизни населений района</w:t>
            </w:r>
          </w:p>
        </w:tc>
      </w:tr>
      <w:tr w:rsidR="00DE51F4" w:rsidRPr="00037EDE" w:rsidTr="00DE51F4">
        <w:trPr>
          <w:trHeight w:val="25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F4" w:rsidRPr="00037EDE" w:rsidRDefault="00DE51F4" w:rsidP="00023E6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Мероприятие 1</w:t>
            </w:r>
          </w:p>
          <w:p w:rsidR="00DE51F4" w:rsidRPr="00037EDE" w:rsidRDefault="00DE51F4" w:rsidP="00023E6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 xml:space="preserve">Возмещение части затрат гражданам, ведущим подсобное хозяйство на территории </w:t>
            </w:r>
            <w:proofErr w:type="gramStart"/>
            <w:r w:rsidRPr="00037EDE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037EDE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EDE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DE51F4" w:rsidRPr="00037EDE" w:rsidRDefault="00DE51F4" w:rsidP="00023E6F">
            <w:pPr>
              <w:pStyle w:val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37EDE">
              <w:rPr>
                <w:rFonts w:ascii="Times New Roman" w:hAnsi="Times New Roman" w:cs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1540084030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695 181,85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ind w:hanging="108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900 000,00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900 000,00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2 495 181,85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ind w:left="-108" w:right="-159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 xml:space="preserve">Возмещение части затрат не менее 10 гражданам, ведущим подсобное хозяйство на территории </w:t>
            </w:r>
            <w:proofErr w:type="gramStart"/>
            <w:r w:rsidRPr="00037EDE">
              <w:rPr>
                <w:sz w:val="20"/>
                <w:szCs w:val="20"/>
                <w:lang w:eastAsia="en-US"/>
              </w:rPr>
              <w:t>Северо-Енисейского</w:t>
            </w:r>
            <w:proofErr w:type="gramEnd"/>
            <w:r w:rsidRPr="00037EDE"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  <w:tr w:rsidR="00DE51F4" w:rsidRPr="00037EDE" w:rsidTr="00DE51F4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F4" w:rsidRPr="00037EDE" w:rsidRDefault="00DE51F4" w:rsidP="00023E6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1F4" w:rsidRPr="00037EDE" w:rsidRDefault="00DE51F4" w:rsidP="00023E6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ED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695 181,85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ind w:hanging="108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900 000,00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900 000,00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37EDE">
              <w:rPr>
                <w:sz w:val="20"/>
                <w:szCs w:val="20"/>
                <w:lang w:eastAsia="en-US"/>
              </w:rPr>
              <w:t>2 495 181,85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51F4" w:rsidRPr="00037EDE" w:rsidRDefault="00DE51F4" w:rsidP="00023E6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4F7ED4" w:rsidRPr="00037EDE" w:rsidRDefault="004F7ED4" w:rsidP="00DE51F4">
      <w:pPr>
        <w:tabs>
          <w:tab w:val="left" w:pos="15451"/>
        </w:tabs>
        <w:ind w:left="9072" w:right="111"/>
        <w:jc w:val="right"/>
        <w:rPr>
          <w:sz w:val="20"/>
          <w:szCs w:val="20"/>
        </w:rPr>
      </w:pPr>
    </w:p>
    <w:sectPr w:rsidR="004F7ED4" w:rsidRPr="00037EDE" w:rsidSect="001917E1">
      <w:footnotePr>
        <w:numRestart w:val="eachPage"/>
      </w:footnotePr>
      <w:pgSz w:w="16838" w:h="11905" w:orient="landscape"/>
      <w:pgMar w:top="851" w:right="567" w:bottom="567" w:left="567" w:header="425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AE1" w:rsidRDefault="00B52AE1" w:rsidP="00896F91">
      <w:r>
        <w:separator/>
      </w:r>
    </w:p>
  </w:endnote>
  <w:endnote w:type="continuationSeparator" w:id="0">
    <w:p w:rsidR="00B52AE1" w:rsidRDefault="00B52AE1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AE1" w:rsidRDefault="00B52AE1" w:rsidP="00896F91">
      <w:r>
        <w:separator/>
      </w:r>
    </w:p>
  </w:footnote>
  <w:footnote w:type="continuationSeparator" w:id="0">
    <w:p w:rsidR="00B52AE1" w:rsidRDefault="00B52AE1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57" w:rsidRPr="00372171" w:rsidRDefault="000F2A57" w:rsidP="0014062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76B7D"/>
    <w:multiLevelType w:val="hybridMultilevel"/>
    <w:tmpl w:val="B14C6790"/>
    <w:lvl w:ilvl="0" w:tplc="51AE0F00">
      <w:start w:val="2016"/>
      <w:numFmt w:val="decimal"/>
      <w:lvlText w:val="%1"/>
      <w:lvlJc w:val="left"/>
      <w:pPr>
        <w:ind w:left="8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9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00CBA"/>
    <w:rsid w:val="00015FD4"/>
    <w:rsid w:val="00021A2A"/>
    <w:rsid w:val="00021F2A"/>
    <w:rsid w:val="00023E6F"/>
    <w:rsid w:val="00031356"/>
    <w:rsid w:val="000335BB"/>
    <w:rsid w:val="00033CC5"/>
    <w:rsid w:val="00037EDE"/>
    <w:rsid w:val="000415DC"/>
    <w:rsid w:val="00043D15"/>
    <w:rsid w:val="000448B5"/>
    <w:rsid w:val="000476DE"/>
    <w:rsid w:val="00055A06"/>
    <w:rsid w:val="0005670A"/>
    <w:rsid w:val="00062EA7"/>
    <w:rsid w:val="00065F05"/>
    <w:rsid w:val="000677E3"/>
    <w:rsid w:val="00076324"/>
    <w:rsid w:val="00076F2E"/>
    <w:rsid w:val="000775C5"/>
    <w:rsid w:val="000800C4"/>
    <w:rsid w:val="00081AD4"/>
    <w:rsid w:val="00083E58"/>
    <w:rsid w:val="00086BF0"/>
    <w:rsid w:val="00091116"/>
    <w:rsid w:val="000940DC"/>
    <w:rsid w:val="000941C4"/>
    <w:rsid w:val="00094827"/>
    <w:rsid w:val="000A0AE5"/>
    <w:rsid w:val="000A2EA1"/>
    <w:rsid w:val="000A34AE"/>
    <w:rsid w:val="000A391C"/>
    <w:rsid w:val="000B09F5"/>
    <w:rsid w:val="000B301A"/>
    <w:rsid w:val="000B37BA"/>
    <w:rsid w:val="000E61AE"/>
    <w:rsid w:val="000F29FA"/>
    <w:rsid w:val="000F2A57"/>
    <w:rsid w:val="000F38BA"/>
    <w:rsid w:val="000F7D76"/>
    <w:rsid w:val="00100080"/>
    <w:rsid w:val="00113AFA"/>
    <w:rsid w:val="00113C6C"/>
    <w:rsid w:val="001212B8"/>
    <w:rsid w:val="00121826"/>
    <w:rsid w:val="001220E6"/>
    <w:rsid w:val="001222F5"/>
    <w:rsid w:val="0013102D"/>
    <w:rsid w:val="00136E3A"/>
    <w:rsid w:val="00140621"/>
    <w:rsid w:val="00143E8D"/>
    <w:rsid w:val="0014557F"/>
    <w:rsid w:val="001477C1"/>
    <w:rsid w:val="00155058"/>
    <w:rsid w:val="00155D15"/>
    <w:rsid w:val="00163E84"/>
    <w:rsid w:val="0017050D"/>
    <w:rsid w:val="00173AF8"/>
    <w:rsid w:val="001754CD"/>
    <w:rsid w:val="001763E8"/>
    <w:rsid w:val="00180E36"/>
    <w:rsid w:val="001917E1"/>
    <w:rsid w:val="00194247"/>
    <w:rsid w:val="001953B3"/>
    <w:rsid w:val="001A5461"/>
    <w:rsid w:val="001B77E1"/>
    <w:rsid w:val="001C1449"/>
    <w:rsid w:val="001C7413"/>
    <w:rsid w:val="001D0243"/>
    <w:rsid w:val="001D037E"/>
    <w:rsid w:val="001D1DF6"/>
    <w:rsid w:val="001F09EC"/>
    <w:rsid w:val="001F29A9"/>
    <w:rsid w:val="002013E8"/>
    <w:rsid w:val="00205FA5"/>
    <w:rsid w:val="0020644B"/>
    <w:rsid w:val="002137C0"/>
    <w:rsid w:val="00214BAF"/>
    <w:rsid w:val="00220DF8"/>
    <w:rsid w:val="00222331"/>
    <w:rsid w:val="0022559A"/>
    <w:rsid w:val="002334F7"/>
    <w:rsid w:val="00234FD8"/>
    <w:rsid w:val="002353CE"/>
    <w:rsid w:val="00235D46"/>
    <w:rsid w:val="002404DE"/>
    <w:rsid w:val="00241CEC"/>
    <w:rsid w:val="00244EEE"/>
    <w:rsid w:val="0025340C"/>
    <w:rsid w:val="00257048"/>
    <w:rsid w:val="00257271"/>
    <w:rsid w:val="00263B06"/>
    <w:rsid w:val="002655D8"/>
    <w:rsid w:val="00265D72"/>
    <w:rsid w:val="00270693"/>
    <w:rsid w:val="002712A8"/>
    <w:rsid w:val="00275F84"/>
    <w:rsid w:val="00276E9F"/>
    <w:rsid w:val="002772D7"/>
    <w:rsid w:val="00277838"/>
    <w:rsid w:val="0028401A"/>
    <w:rsid w:val="00285D9B"/>
    <w:rsid w:val="00292520"/>
    <w:rsid w:val="002A07C6"/>
    <w:rsid w:val="002A174B"/>
    <w:rsid w:val="002A7A77"/>
    <w:rsid w:val="002A7E0A"/>
    <w:rsid w:val="002B0FD6"/>
    <w:rsid w:val="002B1411"/>
    <w:rsid w:val="002B31C1"/>
    <w:rsid w:val="002C28EA"/>
    <w:rsid w:val="002C5028"/>
    <w:rsid w:val="002C60D9"/>
    <w:rsid w:val="002D2D9F"/>
    <w:rsid w:val="002D7DAA"/>
    <w:rsid w:val="002E29A7"/>
    <w:rsid w:val="002E3017"/>
    <w:rsid w:val="002E4963"/>
    <w:rsid w:val="002E57AA"/>
    <w:rsid w:val="00301EA8"/>
    <w:rsid w:val="00312A82"/>
    <w:rsid w:val="00316CD3"/>
    <w:rsid w:val="0032198E"/>
    <w:rsid w:val="00325270"/>
    <w:rsid w:val="00334720"/>
    <w:rsid w:val="00343132"/>
    <w:rsid w:val="00344CDC"/>
    <w:rsid w:val="003468C4"/>
    <w:rsid w:val="00353A83"/>
    <w:rsid w:val="0035681C"/>
    <w:rsid w:val="00365DC2"/>
    <w:rsid w:val="00374D06"/>
    <w:rsid w:val="00380BB9"/>
    <w:rsid w:val="00383A98"/>
    <w:rsid w:val="00387936"/>
    <w:rsid w:val="00390F18"/>
    <w:rsid w:val="00393471"/>
    <w:rsid w:val="00396014"/>
    <w:rsid w:val="003970E1"/>
    <w:rsid w:val="003A007A"/>
    <w:rsid w:val="003A2D3F"/>
    <w:rsid w:val="003A3E82"/>
    <w:rsid w:val="003C2EC3"/>
    <w:rsid w:val="003D0F8E"/>
    <w:rsid w:val="003D5D74"/>
    <w:rsid w:val="003E0B4F"/>
    <w:rsid w:val="003E0CFA"/>
    <w:rsid w:val="003E1225"/>
    <w:rsid w:val="003E3785"/>
    <w:rsid w:val="003E4453"/>
    <w:rsid w:val="003E69FF"/>
    <w:rsid w:val="003F194A"/>
    <w:rsid w:val="003F4CE0"/>
    <w:rsid w:val="003F4E27"/>
    <w:rsid w:val="0040040B"/>
    <w:rsid w:val="00407732"/>
    <w:rsid w:val="00411933"/>
    <w:rsid w:val="00423B61"/>
    <w:rsid w:val="004331DA"/>
    <w:rsid w:val="00436BFB"/>
    <w:rsid w:val="00451D89"/>
    <w:rsid w:val="004525BE"/>
    <w:rsid w:val="00456657"/>
    <w:rsid w:val="00463D59"/>
    <w:rsid w:val="00464DBF"/>
    <w:rsid w:val="00466C4C"/>
    <w:rsid w:val="00473A51"/>
    <w:rsid w:val="00474B18"/>
    <w:rsid w:val="00491746"/>
    <w:rsid w:val="00493051"/>
    <w:rsid w:val="004960B9"/>
    <w:rsid w:val="004A07AE"/>
    <w:rsid w:val="004A13DD"/>
    <w:rsid w:val="004A1FAB"/>
    <w:rsid w:val="004C17D2"/>
    <w:rsid w:val="004C549F"/>
    <w:rsid w:val="004C5AF9"/>
    <w:rsid w:val="004C70BE"/>
    <w:rsid w:val="004D111E"/>
    <w:rsid w:val="004D5F0C"/>
    <w:rsid w:val="004D66E7"/>
    <w:rsid w:val="004D6FE8"/>
    <w:rsid w:val="004F1506"/>
    <w:rsid w:val="004F7ED4"/>
    <w:rsid w:val="00501BA8"/>
    <w:rsid w:val="00503BCF"/>
    <w:rsid w:val="0050489A"/>
    <w:rsid w:val="00513EAD"/>
    <w:rsid w:val="005156EE"/>
    <w:rsid w:val="005202B7"/>
    <w:rsid w:val="0052335C"/>
    <w:rsid w:val="00525837"/>
    <w:rsid w:val="0052736B"/>
    <w:rsid w:val="005316E4"/>
    <w:rsid w:val="00533DAF"/>
    <w:rsid w:val="005363DE"/>
    <w:rsid w:val="00541942"/>
    <w:rsid w:val="0054754F"/>
    <w:rsid w:val="00553CF2"/>
    <w:rsid w:val="005544B7"/>
    <w:rsid w:val="00556942"/>
    <w:rsid w:val="005611FF"/>
    <w:rsid w:val="00566852"/>
    <w:rsid w:val="00573251"/>
    <w:rsid w:val="00576A9C"/>
    <w:rsid w:val="0058117A"/>
    <w:rsid w:val="00583704"/>
    <w:rsid w:val="00597780"/>
    <w:rsid w:val="005A1B85"/>
    <w:rsid w:val="005B37AD"/>
    <w:rsid w:val="005C440B"/>
    <w:rsid w:val="005C6BE6"/>
    <w:rsid w:val="005D067C"/>
    <w:rsid w:val="005D61AA"/>
    <w:rsid w:val="005E040A"/>
    <w:rsid w:val="005E2AD1"/>
    <w:rsid w:val="005E2EF8"/>
    <w:rsid w:val="005E370A"/>
    <w:rsid w:val="005E7D37"/>
    <w:rsid w:val="00603165"/>
    <w:rsid w:val="00603DAE"/>
    <w:rsid w:val="006060E8"/>
    <w:rsid w:val="00607234"/>
    <w:rsid w:val="006104A4"/>
    <w:rsid w:val="00616CD4"/>
    <w:rsid w:val="0062051E"/>
    <w:rsid w:val="006301AD"/>
    <w:rsid w:val="00646456"/>
    <w:rsid w:val="00647369"/>
    <w:rsid w:val="00651B21"/>
    <w:rsid w:val="00652D21"/>
    <w:rsid w:val="00655E7E"/>
    <w:rsid w:val="0065624B"/>
    <w:rsid w:val="0067044E"/>
    <w:rsid w:val="00674275"/>
    <w:rsid w:val="00683EC6"/>
    <w:rsid w:val="00690F58"/>
    <w:rsid w:val="00692FA9"/>
    <w:rsid w:val="00695196"/>
    <w:rsid w:val="0069571B"/>
    <w:rsid w:val="006A2838"/>
    <w:rsid w:val="006A46CB"/>
    <w:rsid w:val="006A7DBA"/>
    <w:rsid w:val="006B2EF1"/>
    <w:rsid w:val="006B2F52"/>
    <w:rsid w:val="006B6CD6"/>
    <w:rsid w:val="006C1E15"/>
    <w:rsid w:val="006C4EFA"/>
    <w:rsid w:val="006C61EC"/>
    <w:rsid w:val="006C7A3F"/>
    <w:rsid w:val="006D3039"/>
    <w:rsid w:val="006D498E"/>
    <w:rsid w:val="006F1CE8"/>
    <w:rsid w:val="006F28DB"/>
    <w:rsid w:val="006F3B29"/>
    <w:rsid w:val="00701487"/>
    <w:rsid w:val="0070369B"/>
    <w:rsid w:val="007046CA"/>
    <w:rsid w:val="0071496C"/>
    <w:rsid w:val="007216B8"/>
    <w:rsid w:val="00722F09"/>
    <w:rsid w:val="007230EA"/>
    <w:rsid w:val="00734C1D"/>
    <w:rsid w:val="00735893"/>
    <w:rsid w:val="007373E7"/>
    <w:rsid w:val="007433AD"/>
    <w:rsid w:val="007468EA"/>
    <w:rsid w:val="00752D64"/>
    <w:rsid w:val="00756698"/>
    <w:rsid w:val="00763784"/>
    <w:rsid w:val="00766751"/>
    <w:rsid w:val="00776459"/>
    <w:rsid w:val="007805AB"/>
    <w:rsid w:val="00782E84"/>
    <w:rsid w:val="0078482A"/>
    <w:rsid w:val="00791431"/>
    <w:rsid w:val="0079185E"/>
    <w:rsid w:val="00794137"/>
    <w:rsid w:val="0079453A"/>
    <w:rsid w:val="00794CB2"/>
    <w:rsid w:val="007961E8"/>
    <w:rsid w:val="00797565"/>
    <w:rsid w:val="007A2763"/>
    <w:rsid w:val="007B095F"/>
    <w:rsid w:val="007B2633"/>
    <w:rsid w:val="007B7A74"/>
    <w:rsid w:val="007D1E45"/>
    <w:rsid w:val="007D678F"/>
    <w:rsid w:val="007E5C49"/>
    <w:rsid w:val="007E68CB"/>
    <w:rsid w:val="007F0446"/>
    <w:rsid w:val="007F1D4A"/>
    <w:rsid w:val="007F559F"/>
    <w:rsid w:val="008009EA"/>
    <w:rsid w:val="008026E0"/>
    <w:rsid w:val="00805074"/>
    <w:rsid w:val="00815B1A"/>
    <w:rsid w:val="00823510"/>
    <w:rsid w:val="008240D1"/>
    <w:rsid w:val="00825706"/>
    <w:rsid w:val="00834943"/>
    <w:rsid w:val="00841B80"/>
    <w:rsid w:val="00857A1B"/>
    <w:rsid w:val="00876C1B"/>
    <w:rsid w:val="00877EA6"/>
    <w:rsid w:val="008837A5"/>
    <w:rsid w:val="0088395B"/>
    <w:rsid w:val="0088692C"/>
    <w:rsid w:val="00886A5E"/>
    <w:rsid w:val="0089081A"/>
    <w:rsid w:val="00892B60"/>
    <w:rsid w:val="008931A8"/>
    <w:rsid w:val="00893DCD"/>
    <w:rsid w:val="00896F91"/>
    <w:rsid w:val="008A0E55"/>
    <w:rsid w:val="008A30CD"/>
    <w:rsid w:val="008A468B"/>
    <w:rsid w:val="008A52F9"/>
    <w:rsid w:val="008B0969"/>
    <w:rsid w:val="008B0C66"/>
    <w:rsid w:val="008B266C"/>
    <w:rsid w:val="008B4871"/>
    <w:rsid w:val="008C2DE3"/>
    <w:rsid w:val="008D3973"/>
    <w:rsid w:val="008D7CD4"/>
    <w:rsid w:val="008E027A"/>
    <w:rsid w:val="008E542B"/>
    <w:rsid w:val="008F04C4"/>
    <w:rsid w:val="008F16AB"/>
    <w:rsid w:val="008F76C6"/>
    <w:rsid w:val="009035E4"/>
    <w:rsid w:val="00903E4E"/>
    <w:rsid w:val="00911B26"/>
    <w:rsid w:val="009136A9"/>
    <w:rsid w:val="00917EE9"/>
    <w:rsid w:val="009202D7"/>
    <w:rsid w:val="00925506"/>
    <w:rsid w:val="009364B3"/>
    <w:rsid w:val="00947F27"/>
    <w:rsid w:val="00953208"/>
    <w:rsid w:val="0096144F"/>
    <w:rsid w:val="00966D63"/>
    <w:rsid w:val="00970646"/>
    <w:rsid w:val="00976373"/>
    <w:rsid w:val="0098016A"/>
    <w:rsid w:val="0099361A"/>
    <w:rsid w:val="009964ED"/>
    <w:rsid w:val="009A1D26"/>
    <w:rsid w:val="009A506E"/>
    <w:rsid w:val="009A5C02"/>
    <w:rsid w:val="009A68EC"/>
    <w:rsid w:val="009C1D71"/>
    <w:rsid w:val="009C3D67"/>
    <w:rsid w:val="009C5D0F"/>
    <w:rsid w:val="009C711F"/>
    <w:rsid w:val="009D22A4"/>
    <w:rsid w:val="009D3652"/>
    <w:rsid w:val="009D5310"/>
    <w:rsid w:val="009D5463"/>
    <w:rsid w:val="009E58BA"/>
    <w:rsid w:val="009E74D6"/>
    <w:rsid w:val="009F1865"/>
    <w:rsid w:val="009F1EEC"/>
    <w:rsid w:val="009F46CD"/>
    <w:rsid w:val="00A03D82"/>
    <w:rsid w:val="00A07E77"/>
    <w:rsid w:val="00A10867"/>
    <w:rsid w:val="00A11E4B"/>
    <w:rsid w:val="00A22EFA"/>
    <w:rsid w:val="00A22F20"/>
    <w:rsid w:val="00A25F26"/>
    <w:rsid w:val="00A33D08"/>
    <w:rsid w:val="00A36726"/>
    <w:rsid w:val="00A43AF2"/>
    <w:rsid w:val="00A463E5"/>
    <w:rsid w:val="00A46F19"/>
    <w:rsid w:val="00A52E2B"/>
    <w:rsid w:val="00A70648"/>
    <w:rsid w:val="00A815F8"/>
    <w:rsid w:val="00A81E9D"/>
    <w:rsid w:val="00A84053"/>
    <w:rsid w:val="00A8516E"/>
    <w:rsid w:val="00A869E8"/>
    <w:rsid w:val="00A9060B"/>
    <w:rsid w:val="00A906E7"/>
    <w:rsid w:val="00A9514F"/>
    <w:rsid w:val="00A96C3B"/>
    <w:rsid w:val="00AA0876"/>
    <w:rsid w:val="00AA144A"/>
    <w:rsid w:val="00AA2415"/>
    <w:rsid w:val="00AA3DEB"/>
    <w:rsid w:val="00AB4402"/>
    <w:rsid w:val="00AB466A"/>
    <w:rsid w:val="00AB72D8"/>
    <w:rsid w:val="00AC3935"/>
    <w:rsid w:val="00AC3AE5"/>
    <w:rsid w:val="00AD7098"/>
    <w:rsid w:val="00AE21DF"/>
    <w:rsid w:val="00AE2BD4"/>
    <w:rsid w:val="00AE43D3"/>
    <w:rsid w:val="00AE61EA"/>
    <w:rsid w:val="00AF10AF"/>
    <w:rsid w:val="00AF1B73"/>
    <w:rsid w:val="00AF5752"/>
    <w:rsid w:val="00AF5983"/>
    <w:rsid w:val="00AF62F8"/>
    <w:rsid w:val="00B066FF"/>
    <w:rsid w:val="00B13AC8"/>
    <w:rsid w:val="00B15082"/>
    <w:rsid w:val="00B153F5"/>
    <w:rsid w:val="00B31F88"/>
    <w:rsid w:val="00B3476D"/>
    <w:rsid w:val="00B35150"/>
    <w:rsid w:val="00B4043C"/>
    <w:rsid w:val="00B4214E"/>
    <w:rsid w:val="00B4561C"/>
    <w:rsid w:val="00B46D84"/>
    <w:rsid w:val="00B47F2A"/>
    <w:rsid w:val="00B5124D"/>
    <w:rsid w:val="00B5222B"/>
    <w:rsid w:val="00B52AE1"/>
    <w:rsid w:val="00B564DC"/>
    <w:rsid w:val="00B569DE"/>
    <w:rsid w:val="00B6164D"/>
    <w:rsid w:val="00B621FA"/>
    <w:rsid w:val="00B62E19"/>
    <w:rsid w:val="00B72325"/>
    <w:rsid w:val="00B743D8"/>
    <w:rsid w:val="00B84EFB"/>
    <w:rsid w:val="00B867E2"/>
    <w:rsid w:val="00B87B65"/>
    <w:rsid w:val="00B92CF1"/>
    <w:rsid w:val="00B935E9"/>
    <w:rsid w:val="00BA23B5"/>
    <w:rsid w:val="00BA44C1"/>
    <w:rsid w:val="00BB42C0"/>
    <w:rsid w:val="00BB4E10"/>
    <w:rsid w:val="00BB5201"/>
    <w:rsid w:val="00BC5513"/>
    <w:rsid w:val="00BD0193"/>
    <w:rsid w:val="00BD6295"/>
    <w:rsid w:val="00BD736B"/>
    <w:rsid w:val="00BE18F8"/>
    <w:rsid w:val="00BE2952"/>
    <w:rsid w:val="00BE46A1"/>
    <w:rsid w:val="00BE7B08"/>
    <w:rsid w:val="00BF079A"/>
    <w:rsid w:val="00BF0FC2"/>
    <w:rsid w:val="00BF1995"/>
    <w:rsid w:val="00BF2157"/>
    <w:rsid w:val="00C107A5"/>
    <w:rsid w:val="00C15B27"/>
    <w:rsid w:val="00C2148D"/>
    <w:rsid w:val="00C24C94"/>
    <w:rsid w:val="00C257B4"/>
    <w:rsid w:val="00C374A1"/>
    <w:rsid w:val="00C50BF8"/>
    <w:rsid w:val="00C63072"/>
    <w:rsid w:val="00C66AD7"/>
    <w:rsid w:val="00C75250"/>
    <w:rsid w:val="00C75AFA"/>
    <w:rsid w:val="00C821B5"/>
    <w:rsid w:val="00C82FEF"/>
    <w:rsid w:val="00C839E2"/>
    <w:rsid w:val="00C95366"/>
    <w:rsid w:val="00C9547E"/>
    <w:rsid w:val="00C9659B"/>
    <w:rsid w:val="00CA4F18"/>
    <w:rsid w:val="00CA6099"/>
    <w:rsid w:val="00CB261A"/>
    <w:rsid w:val="00CB512B"/>
    <w:rsid w:val="00CD1A98"/>
    <w:rsid w:val="00CD2426"/>
    <w:rsid w:val="00CD7C1A"/>
    <w:rsid w:val="00CE189F"/>
    <w:rsid w:val="00CE394A"/>
    <w:rsid w:val="00CE6A23"/>
    <w:rsid w:val="00CF378C"/>
    <w:rsid w:val="00CF52A9"/>
    <w:rsid w:val="00CF55C9"/>
    <w:rsid w:val="00CF582C"/>
    <w:rsid w:val="00D0398D"/>
    <w:rsid w:val="00D1360A"/>
    <w:rsid w:val="00D16D9D"/>
    <w:rsid w:val="00D2009B"/>
    <w:rsid w:val="00D23D30"/>
    <w:rsid w:val="00D23DB3"/>
    <w:rsid w:val="00D33007"/>
    <w:rsid w:val="00D43E9A"/>
    <w:rsid w:val="00D44177"/>
    <w:rsid w:val="00D52754"/>
    <w:rsid w:val="00D57004"/>
    <w:rsid w:val="00D60EFC"/>
    <w:rsid w:val="00D64BF3"/>
    <w:rsid w:val="00D65456"/>
    <w:rsid w:val="00D66F0D"/>
    <w:rsid w:val="00D7477C"/>
    <w:rsid w:val="00D814F1"/>
    <w:rsid w:val="00D8311B"/>
    <w:rsid w:val="00D8354A"/>
    <w:rsid w:val="00D8492F"/>
    <w:rsid w:val="00D87135"/>
    <w:rsid w:val="00D9666A"/>
    <w:rsid w:val="00D96A53"/>
    <w:rsid w:val="00D96B80"/>
    <w:rsid w:val="00DA03BA"/>
    <w:rsid w:val="00DA1E3C"/>
    <w:rsid w:val="00DA694B"/>
    <w:rsid w:val="00DA713F"/>
    <w:rsid w:val="00DB11D1"/>
    <w:rsid w:val="00DB16AB"/>
    <w:rsid w:val="00DB4E34"/>
    <w:rsid w:val="00DC0889"/>
    <w:rsid w:val="00DC24C1"/>
    <w:rsid w:val="00DD1868"/>
    <w:rsid w:val="00DD73EE"/>
    <w:rsid w:val="00DE51F4"/>
    <w:rsid w:val="00DE5A14"/>
    <w:rsid w:val="00DE7525"/>
    <w:rsid w:val="00DF1BCF"/>
    <w:rsid w:val="00E0349A"/>
    <w:rsid w:val="00E13DF6"/>
    <w:rsid w:val="00E16EDB"/>
    <w:rsid w:val="00E21270"/>
    <w:rsid w:val="00E223BA"/>
    <w:rsid w:val="00E2750D"/>
    <w:rsid w:val="00E3050D"/>
    <w:rsid w:val="00E30733"/>
    <w:rsid w:val="00E50937"/>
    <w:rsid w:val="00E54B65"/>
    <w:rsid w:val="00E57E3B"/>
    <w:rsid w:val="00E603CF"/>
    <w:rsid w:val="00E60EE6"/>
    <w:rsid w:val="00E618A9"/>
    <w:rsid w:val="00E63B74"/>
    <w:rsid w:val="00E64FAE"/>
    <w:rsid w:val="00E6608E"/>
    <w:rsid w:val="00E661DC"/>
    <w:rsid w:val="00E66F81"/>
    <w:rsid w:val="00E84423"/>
    <w:rsid w:val="00E84671"/>
    <w:rsid w:val="00E925CC"/>
    <w:rsid w:val="00E95849"/>
    <w:rsid w:val="00E96B58"/>
    <w:rsid w:val="00E97F3F"/>
    <w:rsid w:val="00EA2E1E"/>
    <w:rsid w:val="00EA7356"/>
    <w:rsid w:val="00EB3A39"/>
    <w:rsid w:val="00EB3ED2"/>
    <w:rsid w:val="00EC1903"/>
    <w:rsid w:val="00EC1F47"/>
    <w:rsid w:val="00EC614E"/>
    <w:rsid w:val="00EC737F"/>
    <w:rsid w:val="00EC7E9C"/>
    <w:rsid w:val="00ED4B5B"/>
    <w:rsid w:val="00EE0E32"/>
    <w:rsid w:val="00EE7769"/>
    <w:rsid w:val="00EE786E"/>
    <w:rsid w:val="00EF4587"/>
    <w:rsid w:val="00F20334"/>
    <w:rsid w:val="00F25952"/>
    <w:rsid w:val="00F30379"/>
    <w:rsid w:val="00F3213D"/>
    <w:rsid w:val="00F32DBC"/>
    <w:rsid w:val="00F44621"/>
    <w:rsid w:val="00F57CDD"/>
    <w:rsid w:val="00F643DE"/>
    <w:rsid w:val="00F676B8"/>
    <w:rsid w:val="00F71B2B"/>
    <w:rsid w:val="00F73238"/>
    <w:rsid w:val="00F74D52"/>
    <w:rsid w:val="00F81F6F"/>
    <w:rsid w:val="00F848F4"/>
    <w:rsid w:val="00F85FD6"/>
    <w:rsid w:val="00F86E6D"/>
    <w:rsid w:val="00F9256D"/>
    <w:rsid w:val="00FA639B"/>
    <w:rsid w:val="00FB0DE4"/>
    <w:rsid w:val="00FB265A"/>
    <w:rsid w:val="00FC420D"/>
    <w:rsid w:val="00FC63E9"/>
    <w:rsid w:val="00FD01BD"/>
    <w:rsid w:val="00FD1DC1"/>
    <w:rsid w:val="00FE3E60"/>
    <w:rsid w:val="00FF0429"/>
    <w:rsid w:val="00FF0A92"/>
    <w:rsid w:val="00FF0EC7"/>
    <w:rsid w:val="00FF1040"/>
    <w:rsid w:val="00FF2F8A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C6BE6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DD73EE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paragraph" w:styleId="af0">
    <w:name w:val="Body Text"/>
    <w:basedOn w:val="a"/>
    <w:link w:val="af1"/>
    <w:rsid w:val="001222F5"/>
    <w:pPr>
      <w:suppressAutoHyphens/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rsid w:val="001222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Подпись к таблице (2)_"/>
    <w:basedOn w:val="a0"/>
    <w:link w:val="22"/>
    <w:uiPriority w:val="99"/>
    <w:locked/>
    <w:rsid w:val="00D60EFC"/>
    <w:rPr>
      <w:b/>
      <w:bCs/>
      <w:sz w:val="26"/>
      <w:szCs w:val="26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D60EF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W-Absatz-Standardschriftart1">
    <w:name w:val="WW-Absatz-Standardschriftart1"/>
    <w:rsid w:val="000800C4"/>
  </w:style>
  <w:style w:type="character" w:customStyle="1" w:styleId="40">
    <w:name w:val="Заголовок 4 Знак"/>
    <w:basedOn w:val="a0"/>
    <w:link w:val="4"/>
    <w:rsid w:val="005C6B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38C3F910535499FF1C46CA9DD05B4B124E646D29E63E87D1D032168AA190371D174470A6CD628E9FB009361092E0153A7595333EAAD9FBj9B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1D0F5-56F6-4DB6-883A-82E90D95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19</Pages>
  <Words>5417</Words>
  <Characters>30878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27</cp:revision>
  <cp:lastPrinted>2021-12-03T08:00:00Z</cp:lastPrinted>
  <dcterms:created xsi:type="dcterms:W3CDTF">2020-11-23T09:26:00Z</dcterms:created>
  <dcterms:modified xsi:type="dcterms:W3CDTF">2021-12-03T08:01:00Z</dcterms:modified>
</cp:coreProperties>
</file>