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E61F" w14:textId="25BC459F" w:rsidR="00247D83" w:rsidRPr="004C4174" w:rsidRDefault="00247D83" w:rsidP="00247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174">
        <w:rPr>
          <w:rFonts w:ascii="Times New Roman" w:hAnsi="Times New Roman" w:cs="Times New Roman"/>
          <w:sz w:val="28"/>
          <w:szCs w:val="28"/>
        </w:rPr>
        <w:t>ОТДЕЛ ФИЗИЧЕСКОЙ КУЛЬТУРЫ, СПОРТА И МОЛОДЕЖНОЙ ПОЛИТИКИ АДМИНИСТРАЦИИ СЕВЕРО-ЕНИСЕЙСКОГО РАЙОНА</w:t>
      </w:r>
    </w:p>
    <w:p w14:paraId="56830635" w14:textId="22ADBC34" w:rsidR="00247D83" w:rsidRDefault="00247D83" w:rsidP="00247D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9E257" w14:textId="77777777" w:rsidR="001C49C0" w:rsidRPr="004C4174" w:rsidRDefault="001C49C0" w:rsidP="00247D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1FC03" w14:textId="77777777" w:rsidR="00247D83" w:rsidRPr="004C4174" w:rsidRDefault="00247D83" w:rsidP="00247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174">
        <w:rPr>
          <w:rFonts w:ascii="Times New Roman" w:hAnsi="Times New Roman" w:cs="Times New Roman"/>
          <w:sz w:val="28"/>
          <w:szCs w:val="28"/>
        </w:rPr>
        <w:t>ПРИКАЗ</w:t>
      </w:r>
    </w:p>
    <w:p w14:paraId="2A7DFA59" w14:textId="77777777" w:rsidR="00247D83" w:rsidRPr="004C4174" w:rsidRDefault="00247D83" w:rsidP="00247D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9FA87" w14:textId="2872357B" w:rsidR="00247D83" w:rsidRPr="004C4174" w:rsidRDefault="006476D6" w:rsidP="00247D83">
      <w:pPr>
        <w:rPr>
          <w:rFonts w:ascii="Times New Roman" w:hAnsi="Times New Roman" w:cs="Times New Roman"/>
          <w:b/>
          <w:sz w:val="28"/>
          <w:szCs w:val="28"/>
        </w:rPr>
      </w:pPr>
      <w:r w:rsidRPr="004C4174">
        <w:rPr>
          <w:rFonts w:ascii="Times New Roman" w:hAnsi="Times New Roman" w:cs="Times New Roman"/>
          <w:sz w:val="28"/>
          <w:szCs w:val="28"/>
        </w:rPr>
        <w:t>«</w:t>
      </w:r>
      <w:r w:rsidR="00A4343F">
        <w:rPr>
          <w:rFonts w:ascii="Times New Roman" w:hAnsi="Times New Roman" w:cs="Times New Roman"/>
          <w:sz w:val="28"/>
          <w:szCs w:val="28"/>
        </w:rPr>
        <w:t>09</w:t>
      </w:r>
      <w:r w:rsidRPr="004C4174">
        <w:rPr>
          <w:rFonts w:ascii="Times New Roman" w:hAnsi="Times New Roman" w:cs="Times New Roman"/>
          <w:sz w:val="28"/>
          <w:szCs w:val="28"/>
        </w:rPr>
        <w:t>»</w:t>
      </w:r>
      <w:r w:rsidR="00503312" w:rsidRPr="004C4174">
        <w:rPr>
          <w:rFonts w:ascii="Times New Roman" w:hAnsi="Times New Roman" w:cs="Times New Roman"/>
          <w:sz w:val="28"/>
          <w:szCs w:val="28"/>
        </w:rPr>
        <w:t xml:space="preserve"> </w:t>
      </w:r>
      <w:r w:rsidR="006F4D48">
        <w:rPr>
          <w:rFonts w:ascii="Times New Roman" w:hAnsi="Times New Roman" w:cs="Times New Roman"/>
          <w:sz w:val="28"/>
          <w:szCs w:val="28"/>
        </w:rPr>
        <w:t>а</w:t>
      </w:r>
      <w:r w:rsidR="00A4343F">
        <w:rPr>
          <w:rFonts w:ascii="Times New Roman" w:hAnsi="Times New Roman" w:cs="Times New Roman"/>
          <w:sz w:val="28"/>
          <w:szCs w:val="28"/>
        </w:rPr>
        <w:t>вгуста</w:t>
      </w:r>
      <w:r w:rsidR="00D87961" w:rsidRPr="004C4174">
        <w:rPr>
          <w:rFonts w:ascii="Times New Roman" w:hAnsi="Times New Roman" w:cs="Times New Roman"/>
          <w:sz w:val="28"/>
          <w:szCs w:val="28"/>
        </w:rPr>
        <w:t xml:space="preserve"> </w:t>
      </w:r>
      <w:r w:rsidR="00247D83" w:rsidRPr="004C4174">
        <w:rPr>
          <w:rFonts w:ascii="Times New Roman" w:hAnsi="Times New Roman" w:cs="Times New Roman"/>
          <w:sz w:val="28"/>
          <w:szCs w:val="28"/>
        </w:rPr>
        <w:t>20</w:t>
      </w:r>
      <w:r w:rsidR="00077134" w:rsidRPr="004C4174">
        <w:rPr>
          <w:rFonts w:ascii="Times New Roman" w:hAnsi="Times New Roman" w:cs="Times New Roman"/>
          <w:sz w:val="28"/>
          <w:szCs w:val="28"/>
        </w:rPr>
        <w:t>2</w:t>
      </w:r>
      <w:r w:rsidR="006F4D48">
        <w:rPr>
          <w:rFonts w:ascii="Times New Roman" w:hAnsi="Times New Roman" w:cs="Times New Roman"/>
          <w:sz w:val="28"/>
          <w:szCs w:val="28"/>
        </w:rPr>
        <w:t>2</w:t>
      </w:r>
      <w:r w:rsidR="00247D83" w:rsidRPr="004C4174">
        <w:rPr>
          <w:rFonts w:ascii="Times New Roman" w:hAnsi="Times New Roman" w:cs="Times New Roman"/>
          <w:sz w:val="28"/>
          <w:szCs w:val="28"/>
        </w:rPr>
        <w:t xml:space="preserve"> г   </w:t>
      </w:r>
      <w:r w:rsidR="00503312" w:rsidRPr="004C4174">
        <w:rPr>
          <w:rFonts w:ascii="Times New Roman" w:hAnsi="Times New Roman" w:cs="Times New Roman"/>
          <w:sz w:val="28"/>
          <w:szCs w:val="28"/>
        </w:rPr>
        <w:t xml:space="preserve">   </w:t>
      </w:r>
      <w:r w:rsidR="00247D83" w:rsidRPr="004C41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47D83" w:rsidRPr="004C417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47D83" w:rsidRPr="004C4174">
        <w:rPr>
          <w:rFonts w:ascii="Times New Roman" w:hAnsi="Times New Roman" w:cs="Times New Roman"/>
          <w:sz w:val="28"/>
          <w:szCs w:val="28"/>
        </w:rPr>
        <w:t xml:space="preserve"> Северо-Енисейский       </w:t>
      </w:r>
      <w:r w:rsidR="001C49C0">
        <w:rPr>
          <w:rFonts w:ascii="Times New Roman" w:hAnsi="Times New Roman" w:cs="Times New Roman"/>
          <w:sz w:val="28"/>
          <w:szCs w:val="28"/>
        </w:rPr>
        <w:t xml:space="preserve"> </w:t>
      </w:r>
      <w:r w:rsidR="00247D83" w:rsidRPr="004C4174">
        <w:rPr>
          <w:rFonts w:ascii="Times New Roman" w:hAnsi="Times New Roman" w:cs="Times New Roman"/>
          <w:sz w:val="28"/>
          <w:szCs w:val="28"/>
        </w:rPr>
        <w:t xml:space="preserve">    № </w:t>
      </w:r>
      <w:r w:rsidR="00A4343F">
        <w:rPr>
          <w:rFonts w:ascii="Times New Roman" w:hAnsi="Times New Roman" w:cs="Times New Roman"/>
          <w:sz w:val="28"/>
          <w:szCs w:val="28"/>
        </w:rPr>
        <w:t>59</w:t>
      </w:r>
      <w:r w:rsidR="00247D83" w:rsidRPr="004C4174">
        <w:rPr>
          <w:rFonts w:ascii="Times New Roman" w:hAnsi="Times New Roman" w:cs="Times New Roman"/>
          <w:sz w:val="28"/>
          <w:szCs w:val="28"/>
        </w:rPr>
        <w:t>-ос</w:t>
      </w:r>
    </w:p>
    <w:p w14:paraId="3A0CF0D9" w14:textId="77777777" w:rsidR="00247D83" w:rsidRPr="009E1E0B" w:rsidRDefault="00247D83" w:rsidP="00247D83">
      <w:pPr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1E5D66" w14:textId="10EEEDB2" w:rsidR="004C4174" w:rsidRDefault="004C4174" w:rsidP="006F4D4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60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F4D48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приказ </w:t>
      </w:r>
      <w:r w:rsidR="006F4D48" w:rsidRPr="006F4D48">
        <w:rPr>
          <w:rFonts w:ascii="Times New Roman" w:eastAsia="Times New Roman" w:hAnsi="Times New Roman" w:cs="Times New Roman"/>
          <w:b/>
          <w:sz w:val="28"/>
          <w:szCs w:val="28"/>
        </w:rPr>
        <w:t>Отдела физической культуры, спорта и молодежной политики администрации Северо-Енисейского района</w:t>
      </w:r>
      <w:r w:rsidR="006F4D48" w:rsidRPr="008766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92171DF" w14:textId="77777777" w:rsidR="006F4D48" w:rsidRPr="00876600" w:rsidRDefault="006F4D48" w:rsidP="006F4D4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38E64" w14:textId="27E684C5" w:rsidR="004C4174" w:rsidRDefault="004C4174" w:rsidP="001C49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6600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766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Северо-Енисейского района от 18.12.2015 №828-п «Об установлении Правил определения нормативных затрат на обеспечение функций муниципальных органов Северо-Енисейского района, в том числе подведомственных им казенных учреждений», в соответствии с постановлением администрации Северо-Енисейского района от 30.08.2016 № 585-п «Об утверждении нормативных затрат на обеспечение функций администрации Северо-Енисейского района» (действующим в редакции постановлений от 21.03.2017 № 88-п, от 12.04.2017 № 136-п, от 10.10.2017 № 388-п, от 09.11.2017 № 436-п, от 18.04.2018 № 123-п, от 18.06.2020 № 263-п, от 11.08.2020 № 315-п, от 23.10.2020 № 481-п, от 04.02.2021 № 48-п, от 19.11.2021 №418-п</w:t>
      </w:r>
      <w:r w:rsidR="00A4343F">
        <w:rPr>
          <w:rFonts w:ascii="Times New Roman" w:eastAsia="Times New Roman" w:hAnsi="Times New Roman" w:cs="Times New Roman"/>
          <w:sz w:val="28"/>
          <w:szCs w:val="28"/>
        </w:rPr>
        <w:t>, от 19.07.2022 № 329-п)</w:t>
      </w:r>
      <w:r w:rsidRPr="00876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F1E680" w14:textId="2E408177" w:rsidR="004C4174" w:rsidRPr="00876600" w:rsidRDefault="004C4174" w:rsidP="001C49C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60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5B2E37E4" w14:textId="16A99A20" w:rsidR="006F4D48" w:rsidRDefault="006F4D48" w:rsidP="001C49C0">
      <w:pPr>
        <w:pStyle w:val="a7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48">
        <w:rPr>
          <w:rFonts w:ascii="Times New Roman" w:eastAsia="Times New Roman" w:hAnsi="Times New Roman" w:cs="Times New Roman"/>
          <w:sz w:val="28"/>
          <w:szCs w:val="28"/>
        </w:rPr>
        <w:t>Внести в приказ Отдела физической культуры, спорта и молодежной политики администрации Северо-Енисейского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4D48">
        <w:rPr>
          <w:rFonts w:ascii="Times New Roman" w:eastAsia="Times New Roman" w:hAnsi="Times New Roman" w:cs="Times New Roman"/>
          <w:sz w:val="28"/>
          <w:szCs w:val="28"/>
        </w:rPr>
        <w:t>.12.2021 года № 85-ос «Об утверждении нормативных затрат на обеспечение функций Отдела физической культуры, спорта и молодежной политики администрации Северо-Енисейского района, а также подведомственного ему муниципального казенного учреждения «Спортивный комплекс Северо-Енисейского района «</w:t>
      </w:r>
      <w:proofErr w:type="spellStart"/>
      <w:r w:rsidRPr="006F4D48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Pr="006F4D48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14:paraId="4487CC43" w14:textId="19984C9A" w:rsidR="00EB3D1C" w:rsidRDefault="00EB3D1C" w:rsidP="001E56A1">
      <w:pPr>
        <w:pStyle w:val="ConsPlusTitle"/>
        <w:numPr>
          <w:ilvl w:val="1"/>
          <w:numId w:val="6"/>
        </w:numPr>
        <w:ind w:left="0" w:firstLine="709"/>
        <w:rPr>
          <w:rFonts w:ascii="Times New Roman" w:hAnsi="Times New Roman" w:cs="Times New Roman"/>
          <w:b w:val="0"/>
          <w:bCs/>
          <w:sz w:val="27"/>
          <w:szCs w:val="27"/>
        </w:rPr>
      </w:pPr>
      <w:r w:rsidRPr="001E56A1">
        <w:rPr>
          <w:rFonts w:ascii="Times New Roman" w:hAnsi="Times New Roman" w:cs="Times New Roman"/>
          <w:b w:val="0"/>
          <w:bCs/>
          <w:sz w:val="28"/>
          <w:szCs w:val="28"/>
        </w:rPr>
        <w:t>В приложении № 1 к приказу Отдела физической культуры, спорта и молодежной политики администрации Северо-Енисейского района от 15.12.2021 года № 85-ос, именуемом «</w:t>
      </w:r>
      <w:r w:rsidRPr="001E56A1">
        <w:rPr>
          <w:rFonts w:ascii="Times New Roman" w:hAnsi="Times New Roman" w:cs="Times New Roman"/>
          <w:b w:val="0"/>
          <w:bCs/>
          <w:sz w:val="27"/>
          <w:szCs w:val="27"/>
        </w:rPr>
        <w:t>Нормативные затраты на обеспечение функций Отдела физической культуры, спорта и молодежной политики администрации Северо-Енисейского района»</w:t>
      </w:r>
      <w:r w:rsidR="001E56A1">
        <w:rPr>
          <w:rFonts w:ascii="Times New Roman" w:hAnsi="Times New Roman" w:cs="Times New Roman"/>
          <w:b w:val="0"/>
          <w:bCs/>
          <w:sz w:val="27"/>
          <w:szCs w:val="27"/>
        </w:rPr>
        <w:t>:</w:t>
      </w:r>
    </w:p>
    <w:p w14:paraId="5AF8BA63" w14:textId="5FEE3DA0" w:rsidR="001E56A1" w:rsidRPr="00F2320E" w:rsidRDefault="001E56A1" w:rsidP="00F2320E">
      <w:pPr>
        <w:pStyle w:val="a7"/>
        <w:numPr>
          <w:ilvl w:val="2"/>
          <w:numId w:val="5"/>
        </w:numPr>
        <w:spacing w:line="19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0E">
        <w:rPr>
          <w:rFonts w:ascii="Times New Roman" w:hAnsi="Times New Roman" w:cs="Times New Roman"/>
          <w:sz w:val="28"/>
          <w:szCs w:val="28"/>
        </w:rPr>
        <w:t xml:space="preserve">Таблицу 9 </w:t>
      </w:r>
      <w:r w:rsidR="00F2320E" w:rsidRPr="00F2320E">
        <w:rPr>
          <w:rFonts w:ascii="Times New Roman" w:hAnsi="Times New Roman" w:cs="Times New Roman"/>
          <w:sz w:val="28"/>
          <w:szCs w:val="28"/>
        </w:rPr>
        <w:t>«</w:t>
      </w:r>
      <w:r w:rsidRPr="00F2320E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(МФУ), сканеров, копировальных аппаратов (оргтехники)</w:t>
      </w:r>
      <w:r w:rsidR="00F2320E" w:rsidRPr="00F2320E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1701"/>
        <w:gridCol w:w="1417"/>
      </w:tblGrid>
      <w:tr w:rsidR="00F2320E" w:rsidRPr="00983C2C" w14:paraId="5A4F0BBC" w14:textId="77777777" w:rsidTr="0031273D">
        <w:trPr>
          <w:trHeight w:val="781"/>
        </w:trPr>
        <w:tc>
          <w:tcPr>
            <w:tcW w:w="1384" w:type="dxa"/>
            <w:vAlign w:val="center"/>
            <w:hideMark/>
          </w:tcPr>
          <w:p w14:paraId="644DCBE0" w14:textId="77777777" w:rsidR="00F2320E" w:rsidRPr="00983C2C" w:rsidRDefault="00F2320E" w:rsidP="0031273D">
            <w:pPr>
              <w:widowControl/>
              <w:autoSpaceDE/>
              <w:autoSpaceDN/>
              <w:adjustRightInd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2C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vAlign w:val="center"/>
            <w:hideMark/>
          </w:tcPr>
          <w:p w14:paraId="17933502" w14:textId="77777777" w:rsidR="00F2320E" w:rsidRPr="00983C2C" w:rsidRDefault="00F2320E" w:rsidP="0031273D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приобретаемой оргтехники, шт. *</w:t>
            </w:r>
          </w:p>
        </w:tc>
        <w:tc>
          <w:tcPr>
            <w:tcW w:w="1701" w:type="dxa"/>
            <w:vAlign w:val="center"/>
            <w:hideMark/>
          </w:tcPr>
          <w:p w14:paraId="05653F09" w14:textId="77777777" w:rsidR="00F2320E" w:rsidRPr="00983C2C" w:rsidRDefault="00F2320E" w:rsidP="0031273D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Цена приобретения 1 оргтехники, руб.</w:t>
            </w:r>
          </w:p>
        </w:tc>
        <w:tc>
          <w:tcPr>
            <w:tcW w:w="1417" w:type="dxa"/>
            <w:vAlign w:val="center"/>
            <w:hideMark/>
          </w:tcPr>
          <w:p w14:paraId="182FDD51" w14:textId="77777777" w:rsidR="00F2320E" w:rsidRPr="00983C2C" w:rsidRDefault="00F2320E" w:rsidP="0031273D">
            <w:pPr>
              <w:widowControl/>
              <w:autoSpaceDE/>
              <w:autoSpaceDN/>
              <w:adjustRightInd/>
              <w:spacing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Срок</w:t>
            </w:r>
          </w:p>
          <w:p w14:paraId="7F4A23DF" w14:textId="77777777" w:rsidR="00F2320E" w:rsidRPr="00983C2C" w:rsidRDefault="00F2320E" w:rsidP="0031273D">
            <w:pPr>
              <w:widowControl/>
              <w:autoSpaceDE/>
              <w:autoSpaceDN/>
              <w:adjustRightInd/>
              <w:spacing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эксплуатации (лет)</w:t>
            </w:r>
          </w:p>
        </w:tc>
      </w:tr>
      <w:tr w:rsidR="00F2320E" w:rsidRPr="00983C2C" w14:paraId="70022442" w14:textId="77777777" w:rsidTr="0031273D">
        <w:trPr>
          <w:trHeight w:val="284"/>
        </w:trPr>
        <w:tc>
          <w:tcPr>
            <w:tcW w:w="1384" w:type="dxa"/>
            <w:vAlign w:val="center"/>
            <w:hideMark/>
          </w:tcPr>
          <w:p w14:paraId="25821087" w14:textId="4D74FFB1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всех категорий должностей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Align w:val="center"/>
            <w:hideMark/>
          </w:tcPr>
          <w:p w14:paraId="09C0CDBC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количестве приобретаемых МФУ (устройство для печати и копирования формат 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А4) рассчитывается с учетом срока полезного использования и необходимостью замены </w:t>
            </w:r>
          </w:p>
          <w:p w14:paraId="44A14BBC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(1ед в расчете на каждый кабинет администрации при отсутствии принтера лазерного А4)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E34C1A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 000,00</w:t>
            </w:r>
          </w:p>
        </w:tc>
        <w:tc>
          <w:tcPr>
            <w:tcW w:w="1417" w:type="dxa"/>
            <w:vAlign w:val="center"/>
            <w:hideMark/>
          </w:tcPr>
          <w:p w14:paraId="7CEB755B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2320E" w:rsidRPr="00983C2C" w14:paraId="5348D6F6" w14:textId="77777777" w:rsidTr="0031273D">
        <w:trPr>
          <w:trHeight w:val="284"/>
        </w:trPr>
        <w:tc>
          <w:tcPr>
            <w:tcW w:w="1384" w:type="dxa"/>
            <w:vAlign w:val="center"/>
          </w:tcPr>
          <w:p w14:paraId="1D35F017" w14:textId="1C8204CA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всех категорий должностей</w:t>
            </w:r>
            <w:r w:rsidRPr="00C30B6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9485C6D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количестве приобретаемых принтеров (ч/б печать формат А4) рассчитывается с учетом срока полезного использования и необходимостью замены </w:t>
            </w:r>
          </w:p>
          <w:p w14:paraId="280E92AC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(1ед в расчете на каждый кабинет администрации при отсутствии МФУ А4) предельное количество 5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D987D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14:paraId="546FE29A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85</w:t>
            </w: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14:paraId="63551D10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2320E" w:rsidRPr="00983C2C" w14:paraId="6714F13E" w14:textId="77777777" w:rsidTr="0031273D">
        <w:trPr>
          <w:trHeight w:val="284"/>
        </w:trPr>
        <w:tc>
          <w:tcPr>
            <w:tcW w:w="1384" w:type="dxa"/>
            <w:vAlign w:val="center"/>
          </w:tcPr>
          <w:p w14:paraId="2C6B87A4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всех категорий должностей</w:t>
            </w:r>
          </w:p>
        </w:tc>
        <w:tc>
          <w:tcPr>
            <w:tcW w:w="5245" w:type="dxa"/>
            <w:vAlign w:val="center"/>
          </w:tcPr>
          <w:p w14:paraId="343F641D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струйный </w:t>
            </w:r>
          </w:p>
          <w:p w14:paraId="7EF07596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2"/>
                <w:sz w:val="21"/>
                <w:szCs w:val="21"/>
                <w:shd w:val="clear" w:color="auto" w:fill="FFFFFF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(цветная печать, формат А4)</w:t>
            </w:r>
            <w:r w:rsidRPr="00274211">
              <w:rPr>
                <w:rFonts w:eastAsia="Times New Roman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9DBFF83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 в расчете на администрацию (в случае необходимости в работе, при печати большого количества графического и картографического материала), предельное количество 1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646E4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14:paraId="183A6DCD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50 000,00</w:t>
            </w:r>
          </w:p>
        </w:tc>
        <w:tc>
          <w:tcPr>
            <w:tcW w:w="1417" w:type="dxa"/>
            <w:vAlign w:val="center"/>
          </w:tcPr>
          <w:p w14:paraId="14930434" w14:textId="77777777" w:rsidR="00F2320E" w:rsidRPr="00274211" w:rsidRDefault="00F2320E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14:paraId="10EE73C1" w14:textId="77777777" w:rsidR="00F2320E" w:rsidRPr="001E56A1" w:rsidRDefault="00F2320E" w:rsidP="001E56A1">
      <w:pPr>
        <w:spacing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69AE50" w14:textId="7338F501" w:rsidR="00F63FC3" w:rsidRDefault="00F2320E" w:rsidP="00F63FC3">
      <w:pPr>
        <w:pStyle w:val="a7"/>
        <w:numPr>
          <w:ilvl w:val="2"/>
          <w:numId w:val="5"/>
        </w:numPr>
        <w:spacing w:line="19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3">
        <w:rPr>
          <w:rFonts w:ascii="Times New Roman" w:hAnsi="Times New Roman" w:cs="Times New Roman"/>
          <w:sz w:val="27"/>
          <w:szCs w:val="27"/>
        </w:rPr>
        <w:t>Таблицу 10</w:t>
      </w:r>
      <w:r w:rsidR="00F63FC3" w:rsidRPr="00F63FC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63F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3FC3" w:rsidRPr="00F63FC3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мониторов, системных блоков, блоков (систем модулей) бесперебойного</w:t>
      </w:r>
      <w:r w:rsidR="00F63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FC3" w:rsidRPr="00F63FC3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F63FC3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992"/>
        <w:gridCol w:w="1417"/>
      </w:tblGrid>
      <w:tr w:rsidR="00F63FC3" w:rsidRPr="00983C2C" w14:paraId="24C0CF52" w14:textId="77777777" w:rsidTr="0031273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2B50A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запасных частей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2EED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единиц, допустимых к приобретению в год*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2252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9708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F63FC3" w:rsidRPr="00983C2C" w14:paraId="7B000973" w14:textId="77777777" w:rsidTr="0031273D">
        <w:trPr>
          <w:trHeight w:val="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D83C" w14:textId="1394CF92" w:rsidR="00F63FC3" w:rsidRPr="00274211" w:rsidRDefault="00F63FC3" w:rsidP="00F63FC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1858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9154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278B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45D0EC24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F63FC3" w:rsidRPr="00983C2C" w14:paraId="69BF52C3" w14:textId="77777777" w:rsidTr="0031273D">
        <w:trPr>
          <w:trHeight w:val="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81F4" w14:textId="77777777" w:rsidR="00F63FC3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  <w:p w14:paraId="42C14D2D" w14:textId="4EEBDA3F" w:rsidR="00F63FC3" w:rsidRPr="00274211" w:rsidRDefault="00F63FC3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8188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7EB23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886A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1082172A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F63FC3" w:rsidRPr="00983C2C" w14:paraId="30937CFC" w14:textId="77777777" w:rsidTr="0031273D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FEFE" w14:textId="4920844B" w:rsidR="00F63FC3" w:rsidRPr="00274211" w:rsidRDefault="00F63FC3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55A7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FB969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F7DE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3609C9E7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F63FC3" w:rsidRPr="00983C2C" w14:paraId="19A5D766" w14:textId="77777777" w:rsidTr="0031273D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8FC3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F8DF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сервер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2BFF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BD30" w14:textId="77777777" w:rsidR="00F63FC3" w:rsidRPr="00EF4128" w:rsidRDefault="00F63FC3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14:paraId="0C93B57B" w14:textId="77777777" w:rsidR="00F63FC3" w:rsidRPr="00274211" w:rsidRDefault="00F63FC3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14:paraId="6B1C188A" w14:textId="77777777" w:rsidR="00F63FC3" w:rsidRDefault="00F63FC3" w:rsidP="00F63FC3">
      <w:pPr>
        <w:pStyle w:val="a7"/>
        <w:spacing w:line="19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FB0A7" w14:textId="6A764038" w:rsidR="00613339" w:rsidRDefault="00613339" w:rsidP="00613339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 Таблицу 11 «</w:t>
      </w:r>
      <w:r w:rsidRPr="00682084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других запасных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084">
        <w:rPr>
          <w:rFonts w:ascii="Times New Roman" w:eastAsia="Times New Roman" w:hAnsi="Times New Roman" w:cs="Times New Roman"/>
          <w:sz w:val="28"/>
          <w:szCs w:val="28"/>
        </w:rPr>
        <w:t>частей для вычислительной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835"/>
      </w:tblGrid>
      <w:tr w:rsidR="00B5110B" w:rsidRPr="0067757F" w14:paraId="05A64CBD" w14:textId="77777777" w:rsidTr="0031273D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8C57" w14:textId="77777777" w:rsidR="00B5110B" w:rsidRPr="0067757F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запасных частей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9198" w14:textId="77777777" w:rsidR="00B5110B" w:rsidRPr="0067757F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единиц, допустимых к приобретению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193C" w14:textId="77777777" w:rsidR="00B5110B" w:rsidRPr="0067757F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запасных частей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E24D" w14:textId="77777777" w:rsidR="00B5110B" w:rsidRPr="0067757F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B5110B" w:rsidRPr="0067757F" w14:paraId="729C052C" w14:textId="77777777" w:rsidTr="0031273D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9AF1" w14:textId="77777777" w:rsidR="00B5110B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</w:t>
            </w:r>
          </w:p>
          <w:p w14:paraId="7877024C" w14:textId="66F13968" w:rsidR="00B5110B" w:rsidRPr="00274211" w:rsidRDefault="00B5110B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0A09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одну рабочую станцию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DA873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31EB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5110B" w:rsidRPr="0067757F" w14:paraId="0B0D9A94" w14:textId="77777777" w:rsidTr="0031273D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4C0A" w14:textId="77777777" w:rsidR="00B5110B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</w:t>
            </w:r>
          </w:p>
          <w:p w14:paraId="3C94FA91" w14:textId="20BDDECB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6BD6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BE72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DCC0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5110B" w:rsidRPr="0067757F" w14:paraId="433978E2" w14:textId="77777777" w:rsidTr="0031273D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FD7AA" w14:textId="77777777" w:rsidR="00B5110B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для рабочей станции</w:t>
            </w:r>
          </w:p>
          <w:p w14:paraId="43315B91" w14:textId="2F18E631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961A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47C7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5916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5110B" w:rsidRPr="0067757F" w14:paraId="7CCD72E6" w14:textId="77777777" w:rsidTr="0031273D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526B" w14:textId="77777777" w:rsidR="00B5110B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серверный</w:t>
            </w:r>
          </w:p>
          <w:p w14:paraId="28697DF5" w14:textId="6943B479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E47C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один сервер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A00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4CB5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B5110B" w:rsidRPr="0067757F" w14:paraId="2CCFC439" w14:textId="77777777" w:rsidTr="0031273D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DD5C4" w14:textId="77777777" w:rsidR="00B5110B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</w:t>
            </w:r>
          </w:p>
          <w:p w14:paraId="3DBEB5EA" w14:textId="656F7B84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B9A2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5DB5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CB23" w14:textId="77777777" w:rsidR="00B5110B" w:rsidRPr="00274211" w:rsidRDefault="00B5110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14:paraId="558AA2F9" w14:textId="77777777" w:rsidR="00613339" w:rsidRDefault="00613339" w:rsidP="00613339">
      <w:pPr>
        <w:spacing w:line="19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2B8E34" w14:textId="595B972E" w:rsidR="00B5110B" w:rsidRDefault="009F36D9" w:rsidP="00ED2A00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1.1.4 </w:t>
      </w:r>
      <w:r w:rsidR="00B5110B">
        <w:rPr>
          <w:rFonts w:ascii="Times New Roman" w:eastAsia="Times New Roman" w:hAnsi="Times New Roman" w:cs="Times New Roman"/>
          <w:sz w:val="28"/>
          <w:szCs w:val="28"/>
        </w:rPr>
        <w:t>В Таблице 12 «</w:t>
      </w:r>
      <w:r w:rsidR="00B5110B" w:rsidRPr="00682084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расходных материалов для принтеров, сканеров, многофункциональных устройств (МФУ) и копировальных аппаратов (оргтехники)</w:t>
      </w:r>
      <w:r w:rsidR="00B5110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3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410"/>
        <w:gridCol w:w="1842"/>
        <w:gridCol w:w="1701"/>
      </w:tblGrid>
      <w:tr w:rsidR="009F36D9" w:rsidRPr="00C35AA4" w14:paraId="33113EF0" w14:textId="77777777" w:rsidTr="0031273D">
        <w:trPr>
          <w:trHeight w:val="538"/>
        </w:trPr>
        <w:tc>
          <w:tcPr>
            <w:tcW w:w="2235" w:type="dxa"/>
            <w:vAlign w:val="center"/>
          </w:tcPr>
          <w:p w14:paraId="7E5549DD" w14:textId="77777777" w:rsidR="009F36D9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чернилами Epson </w:t>
            </w:r>
          </w:p>
          <w:p w14:paraId="28FFA97C" w14:textId="7493D2D6" w:rsidR="009F36D9" w:rsidRPr="00274211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15B9CF" w14:textId="77777777" w:rsidR="009F36D9" w:rsidRPr="00274211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3862A25" w14:textId="77777777" w:rsidR="009F36D9" w:rsidRPr="00274211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 на 1 единицу техники</w:t>
            </w:r>
          </w:p>
        </w:tc>
        <w:tc>
          <w:tcPr>
            <w:tcW w:w="1842" w:type="dxa"/>
            <w:vAlign w:val="center"/>
          </w:tcPr>
          <w:p w14:paraId="6D0B8F4D" w14:textId="77777777" w:rsidR="009F36D9" w:rsidRPr="00274211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6F857036" w14:textId="77777777" w:rsidR="009F36D9" w:rsidRPr="00274211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vAlign w:val="center"/>
          </w:tcPr>
          <w:p w14:paraId="6D2EAF8A" w14:textId="77777777" w:rsidR="009F36D9" w:rsidRPr="00274211" w:rsidRDefault="009F36D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29C3A1A5" w14:textId="77777777" w:rsidR="009F36D9" w:rsidRDefault="009F36D9" w:rsidP="009F36D9">
      <w:pPr>
        <w:spacing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FC4FC" w14:textId="5DF65E95" w:rsidR="00F63FC3" w:rsidRDefault="00ED2A00" w:rsidP="006D2124">
      <w:pPr>
        <w:pStyle w:val="a7"/>
        <w:spacing w:line="19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1.1.5 В таблице 27 «Нормативные затраты на приобретение канцелярских принадлежностей» </w:t>
      </w:r>
      <w:r w:rsidR="006D2124">
        <w:rPr>
          <w:rFonts w:ascii="Times New Roman" w:eastAsia="Times New Roman" w:hAnsi="Times New Roman" w:cs="Times New Roman"/>
          <w:sz w:val="28"/>
          <w:szCs w:val="28"/>
        </w:rPr>
        <w:t>строки 49,51 изложить в новой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2300"/>
        <w:gridCol w:w="1276"/>
        <w:gridCol w:w="1559"/>
        <w:gridCol w:w="1843"/>
        <w:gridCol w:w="2126"/>
      </w:tblGrid>
      <w:tr w:rsidR="006D2124" w:rsidRPr="00806575" w14:paraId="77DB325A" w14:textId="77777777" w:rsidTr="0031273D">
        <w:tc>
          <w:tcPr>
            <w:tcW w:w="597" w:type="dxa"/>
          </w:tcPr>
          <w:p w14:paraId="33AB369D" w14:textId="77777777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4A5AE2DA" w14:textId="77777777" w:rsid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  <w:p w14:paraId="1BBD996B" w14:textId="08D23521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B357A4" w14:textId="77777777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2360A25" w14:textId="77777777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E2FDF92" w14:textId="77777777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14:paraId="5DA0AB5F" w14:textId="77777777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D2124" w:rsidRPr="00806575" w14:paraId="4835FD5E" w14:textId="77777777" w:rsidTr="006D212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CCF" w14:textId="77777777" w:rsid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471" w14:textId="77777777" w:rsid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Плёнка для ламинирования </w:t>
            </w:r>
          </w:p>
          <w:p w14:paraId="564BFBAF" w14:textId="034CE15F" w:rsidR="006D2124" w:rsidRPr="00806575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37F" w14:textId="77777777" w:rsidR="006D2124" w:rsidRP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0B1" w14:textId="77777777" w:rsidR="006D2124" w:rsidRP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32C" w14:textId="77777777" w:rsidR="006D2124" w:rsidRP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5E7" w14:textId="77777777" w:rsidR="006D2124" w:rsidRPr="006D2124" w:rsidRDefault="006D2124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4">
              <w:rPr>
                <w:rFonts w:ascii="Times New Roman" w:hAnsi="Times New Roman" w:cs="Times New Roman"/>
                <w:sz w:val="24"/>
                <w:szCs w:val="24"/>
              </w:rPr>
              <w:t>Не более 1 0</w:t>
            </w:r>
            <w:r w:rsidRPr="00ED71F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0B004769" w14:textId="40F09FEE" w:rsidR="006D2124" w:rsidRDefault="006D2124" w:rsidP="006D2124">
      <w:pPr>
        <w:pStyle w:val="a7"/>
        <w:spacing w:line="19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1.1.6 В таблиц</w:t>
      </w:r>
      <w:r w:rsidR="00AD782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«Нормативные затраты на приобретение канцелярских принадлежностей» </w:t>
      </w:r>
      <w:r w:rsidR="00AD782C">
        <w:rPr>
          <w:rFonts w:ascii="Times New Roman" w:eastAsia="Times New Roman" w:hAnsi="Times New Roman" w:cs="Times New Roman"/>
          <w:sz w:val="28"/>
          <w:szCs w:val="28"/>
        </w:rPr>
        <w:t>дополнить строкой 58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2300"/>
        <w:gridCol w:w="1276"/>
        <w:gridCol w:w="1559"/>
        <w:gridCol w:w="1843"/>
        <w:gridCol w:w="2126"/>
      </w:tblGrid>
      <w:tr w:rsidR="00AD782C" w:rsidRPr="00806575" w14:paraId="72F5D1A2" w14:textId="77777777" w:rsidTr="0031273D">
        <w:tc>
          <w:tcPr>
            <w:tcW w:w="597" w:type="dxa"/>
          </w:tcPr>
          <w:p w14:paraId="7A548BCB" w14:textId="77777777" w:rsidR="00AD782C" w:rsidRDefault="00AD782C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00" w:type="dxa"/>
          </w:tcPr>
          <w:p w14:paraId="1883EF39" w14:textId="16988E19" w:rsidR="00AD782C" w:rsidRPr="001C0560" w:rsidRDefault="00AD782C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Фотобумага </w:t>
            </w:r>
          </w:p>
        </w:tc>
        <w:tc>
          <w:tcPr>
            <w:tcW w:w="1276" w:type="dxa"/>
          </w:tcPr>
          <w:p w14:paraId="187D1695" w14:textId="77777777" w:rsidR="00AD782C" w:rsidRPr="001C0560" w:rsidRDefault="00AD782C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5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1D80070" w14:textId="77777777" w:rsidR="00AD782C" w:rsidRPr="001C0560" w:rsidRDefault="00AD782C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69585E8" w14:textId="77777777" w:rsidR="00AD782C" w:rsidRPr="001C0560" w:rsidRDefault="00AD782C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14:paraId="513ED81E" w14:textId="77777777" w:rsidR="00AD782C" w:rsidRPr="001C0560" w:rsidRDefault="00AD782C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1 500,00</w:t>
            </w:r>
          </w:p>
        </w:tc>
      </w:tr>
    </w:tbl>
    <w:p w14:paraId="03185D7F" w14:textId="29FFB980" w:rsidR="008A76F2" w:rsidRDefault="00AD782C" w:rsidP="008A76F2">
      <w:pPr>
        <w:spacing w:line="192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1.1.7 В таблице 30</w:t>
      </w:r>
      <w:r w:rsidR="008A76F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A76F2" w:rsidRPr="00AD3EA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Нормативные затраты на приобретение хозяйственных товаров</w:t>
      </w:r>
      <w:r w:rsidR="008A76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A76F2" w:rsidRPr="00AD3EA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иных расходных принадлежностей</w:t>
      </w:r>
      <w:r w:rsidR="008A76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 строку 11 изложить в следующей редакции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4"/>
        <w:gridCol w:w="2723"/>
        <w:gridCol w:w="2769"/>
      </w:tblGrid>
      <w:tr w:rsidR="008A76F2" w:rsidRPr="00AD3EA4" w14:paraId="6FB582E3" w14:textId="77777777" w:rsidTr="0031273D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4C54" w14:textId="77777777" w:rsidR="008A76F2" w:rsidRDefault="008A76F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Бумага туалетная</w:t>
            </w:r>
          </w:p>
          <w:p w14:paraId="31D912CD" w14:textId="019B1278" w:rsidR="008A76F2" w:rsidRPr="00AD3EA4" w:rsidRDefault="008A76F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059B" w14:textId="77777777" w:rsidR="008A76F2" w:rsidRPr="00AD3EA4" w:rsidRDefault="008A76F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48 рулонов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01EC" w14:textId="77777777" w:rsidR="008A76F2" w:rsidRPr="00AD3EA4" w:rsidRDefault="008A76F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Не более 30,00</w:t>
            </w:r>
          </w:p>
        </w:tc>
      </w:tr>
    </w:tbl>
    <w:p w14:paraId="4F9755B1" w14:textId="4518B064" w:rsidR="006D2124" w:rsidRDefault="006D2124" w:rsidP="00ED2A00">
      <w:pPr>
        <w:pStyle w:val="a7"/>
        <w:spacing w:line="19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F9B8B" w14:textId="5729230B" w:rsidR="008A1E17" w:rsidRDefault="008A1E17" w:rsidP="005A72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8A1E17">
        <w:rPr>
          <w:rFonts w:ascii="Times New Roman" w:hAnsi="Times New Roman" w:cs="Times New Roman"/>
          <w:b w:val="0"/>
          <w:bCs/>
          <w:sz w:val="28"/>
          <w:szCs w:val="28"/>
        </w:rPr>
        <w:t>1.2 В приложении</w:t>
      </w:r>
      <w:r w:rsidRPr="001E56A1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1E56A1">
        <w:rPr>
          <w:rFonts w:ascii="Times New Roman" w:hAnsi="Times New Roman" w:cs="Times New Roman"/>
          <w:b w:val="0"/>
          <w:bCs/>
          <w:sz w:val="28"/>
          <w:szCs w:val="28"/>
        </w:rPr>
        <w:t xml:space="preserve"> к приказу Отдела физической культуры, спорта и молодежной политики администрации Северо-Енисейского района от 15.12.2021 года № 85-ос, именуемом «</w:t>
      </w:r>
      <w:r w:rsidRPr="00682084">
        <w:rPr>
          <w:rFonts w:ascii="Times New Roman" w:hAnsi="Times New Roman" w:cs="Times New Roman"/>
          <w:b w:val="0"/>
          <w:bCs/>
          <w:sz w:val="27"/>
          <w:szCs w:val="27"/>
        </w:rPr>
        <w:t>Нормативные затраты на обеспечение функций муниципального казенного учреждения «Спортивный комплекс Северо-Енисейского района «</w:t>
      </w:r>
      <w:proofErr w:type="spellStart"/>
      <w:r w:rsidRPr="00682084">
        <w:rPr>
          <w:rFonts w:ascii="Times New Roman" w:hAnsi="Times New Roman" w:cs="Times New Roman"/>
          <w:b w:val="0"/>
          <w:bCs/>
          <w:sz w:val="27"/>
          <w:szCs w:val="27"/>
        </w:rPr>
        <w:t>Нерика</w:t>
      </w:r>
      <w:proofErr w:type="spellEnd"/>
      <w:r w:rsidRPr="00682084">
        <w:rPr>
          <w:rFonts w:ascii="Times New Roman" w:hAnsi="Times New Roman" w:cs="Times New Roman"/>
          <w:b w:val="0"/>
          <w:bCs/>
          <w:sz w:val="27"/>
          <w:szCs w:val="27"/>
        </w:rPr>
        <w:t>»</w:t>
      </w:r>
      <w:r>
        <w:rPr>
          <w:rFonts w:ascii="Times New Roman" w:hAnsi="Times New Roman" w:cs="Times New Roman"/>
          <w:b w:val="0"/>
          <w:bCs/>
          <w:sz w:val="27"/>
          <w:szCs w:val="27"/>
        </w:rPr>
        <w:t>:</w:t>
      </w:r>
    </w:p>
    <w:p w14:paraId="2339CDB4" w14:textId="510E6538" w:rsidR="005A721D" w:rsidRPr="00F2320E" w:rsidRDefault="005A721D" w:rsidP="005A721D">
      <w:pPr>
        <w:pStyle w:val="a7"/>
        <w:spacing w:line="19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</w:t>
      </w:r>
      <w:r w:rsidRPr="005A721D">
        <w:rPr>
          <w:rFonts w:ascii="Times New Roman" w:hAnsi="Times New Roman" w:cs="Times New Roman"/>
          <w:sz w:val="28"/>
          <w:szCs w:val="28"/>
        </w:rPr>
        <w:t xml:space="preserve"> </w:t>
      </w:r>
      <w:r w:rsidRPr="00F2320E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320E">
        <w:rPr>
          <w:rFonts w:ascii="Times New Roman" w:hAnsi="Times New Roman" w:cs="Times New Roman"/>
          <w:sz w:val="28"/>
          <w:szCs w:val="28"/>
        </w:rPr>
        <w:t xml:space="preserve"> «</w:t>
      </w:r>
      <w:r w:rsidRPr="00F2320E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(МФУ), сканеров, копировальных аппаратов (оргтехники)»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1701"/>
        <w:gridCol w:w="1417"/>
      </w:tblGrid>
      <w:tr w:rsidR="005A721D" w:rsidRPr="00983C2C" w14:paraId="712B75FA" w14:textId="77777777" w:rsidTr="0031273D">
        <w:trPr>
          <w:trHeight w:val="781"/>
        </w:trPr>
        <w:tc>
          <w:tcPr>
            <w:tcW w:w="1384" w:type="dxa"/>
            <w:vAlign w:val="center"/>
            <w:hideMark/>
          </w:tcPr>
          <w:p w14:paraId="098E53AF" w14:textId="77777777" w:rsidR="005A721D" w:rsidRPr="00983C2C" w:rsidRDefault="005A721D" w:rsidP="0031273D">
            <w:pPr>
              <w:widowControl/>
              <w:autoSpaceDE/>
              <w:autoSpaceDN/>
              <w:adjustRightInd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2C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vAlign w:val="center"/>
            <w:hideMark/>
          </w:tcPr>
          <w:p w14:paraId="342D07FD" w14:textId="77777777" w:rsidR="005A721D" w:rsidRPr="00983C2C" w:rsidRDefault="005A721D" w:rsidP="0031273D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приобретаемой оргтехники, шт. *</w:t>
            </w:r>
          </w:p>
        </w:tc>
        <w:tc>
          <w:tcPr>
            <w:tcW w:w="1701" w:type="dxa"/>
            <w:vAlign w:val="center"/>
            <w:hideMark/>
          </w:tcPr>
          <w:p w14:paraId="3E983D37" w14:textId="77777777" w:rsidR="005A721D" w:rsidRPr="00983C2C" w:rsidRDefault="005A721D" w:rsidP="0031273D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Цена приобретения 1 оргтехники, руб.</w:t>
            </w:r>
          </w:p>
        </w:tc>
        <w:tc>
          <w:tcPr>
            <w:tcW w:w="1417" w:type="dxa"/>
            <w:vAlign w:val="center"/>
            <w:hideMark/>
          </w:tcPr>
          <w:p w14:paraId="71714BAE" w14:textId="77777777" w:rsidR="005A721D" w:rsidRPr="00983C2C" w:rsidRDefault="005A721D" w:rsidP="0031273D">
            <w:pPr>
              <w:widowControl/>
              <w:autoSpaceDE/>
              <w:autoSpaceDN/>
              <w:adjustRightInd/>
              <w:spacing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Срок</w:t>
            </w:r>
          </w:p>
          <w:p w14:paraId="22715736" w14:textId="77777777" w:rsidR="005A721D" w:rsidRPr="00983C2C" w:rsidRDefault="005A721D" w:rsidP="0031273D">
            <w:pPr>
              <w:widowControl/>
              <w:autoSpaceDE/>
              <w:autoSpaceDN/>
              <w:adjustRightInd/>
              <w:spacing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83C2C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эксплуатации (лет)</w:t>
            </w:r>
          </w:p>
        </w:tc>
      </w:tr>
      <w:tr w:rsidR="005A721D" w:rsidRPr="00983C2C" w14:paraId="20EF2FF2" w14:textId="77777777" w:rsidTr="0031273D">
        <w:trPr>
          <w:trHeight w:val="284"/>
        </w:trPr>
        <w:tc>
          <w:tcPr>
            <w:tcW w:w="1384" w:type="dxa"/>
            <w:vAlign w:val="center"/>
            <w:hideMark/>
          </w:tcPr>
          <w:p w14:paraId="2B59DCFA" w14:textId="2F7CE108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всех категорий должностей</w:t>
            </w:r>
          </w:p>
        </w:tc>
        <w:tc>
          <w:tcPr>
            <w:tcW w:w="5245" w:type="dxa"/>
            <w:vAlign w:val="center"/>
            <w:hideMark/>
          </w:tcPr>
          <w:p w14:paraId="317F1EB0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количестве приобретаемых МФУ (устройство для печати и копирования формат А4) рассчитывается с учетом срока полезного использования и необходимостью замены </w:t>
            </w:r>
          </w:p>
          <w:p w14:paraId="74C924CB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(1ед в расчете на каждый кабинет администрации при отсутствии принтера лазерного А4)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57E4C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 000,00</w:t>
            </w:r>
          </w:p>
        </w:tc>
        <w:tc>
          <w:tcPr>
            <w:tcW w:w="1417" w:type="dxa"/>
            <w:vAlign w:val="center"/>
            <w:hideMark/>
          </w:tcPr>
          <w:p w14:paraId="791B21DE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5A721D" w:rsidRPr="00983C2C" w14:paraId="264069AB" w14:textId="77777777" w:rsidTr="0031273D">
        <w:trPr>
          <w:trHeight w:val="284"/>
        </w:trPr>
        <w:tc>
          <w:tcPr>
            <w:tcW w:w="1384" w:type="dxa"/>
            <w:vAlign w:val="center"/>
          </w:tcPr>
          <w:p w14:paraId="130F18C7" w14:textId="5C3DBCAD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всех категорий должностей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536572B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количестве приобретаемых принтеров (ч/б печать формат А4) рассчитывается с учетом срока полезного использования и необходимостью замены </w:t>
            </w:r>
          </w:p>
          <w:p w14:paraId="50BAF465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(1ед в расчете на каждый кабинет администрации при отсутствии МФУ А4) предельное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EB67C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14:paraId="13EB8D30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85</w:t>
            </w: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14:paraId="4E94319E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5A721D" w:rsidRPr="00983C2C" w14:paraId="2B036944" w14:textId="77777777" w:rsidTr="0031273D">
        <w:trPr>
          <w:trHeight w:val="284"/>
        </w:trPr>
        <w:tc>
          <w:tcPr>
            <w:tcW w:w="1384" w:type="dxa"/>
            <w:vAlign w:val="center"/>
          </w:tcPr>
          <w:p w14:paraId="102294D9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Для всех категорий должностей</w:t>
            </w:r>
          </w:p>
        </w:tc>
        <w:tc>
          <w:tcPr>
            <w:tcW w:w="5245" w:type="dxa"/>
            <w:vAlign w:val="center"/>
          </w:tcPr>
          <w:p w14:paraId="19B50680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струйный </w:t>
            </w:r>
          </w:p>
          <w:p w14:paraId="50C722C8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2"/>
                <w:sz w:val="21"/>
                <w:szCs w:val="21"/>
                <w:shd w:val="clear" w:color="auto" w:fill="FFFFFF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(цветная печать, формат А4)</w:t>
            </w:r>
            <w:r w:rsidRPr="00274211">
              <w:rPr>
                <w:rFonts w:eastAsia="Times New Roman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28E3B09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в расчете на администрацию (в случае необходимости в работе, при печати большого количества графического и картографического материала), предельное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B7CB9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  <w:p w14:paraId="0D6C7E62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50 000,00</w:t>
            </w:r>
          </w:p>
        </w:tc>
        <w:tc>
          <w:tcPr>
            <w:tcW w:w="1417" w:type="dxa"/>
            <w:vAlign w:val="center"/>
          </w:tcPr>
          <w:p w14:paraId="1639306C" w14:textId="77777777" w:rsidR="005A721D" w:rsidRPr="00274211" w:rsidRDefault="005A721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742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14:paraId="1783504F" w14:textId="1E5A4BD9" w:rsidR="00D05E32" w:rsidRPr="00D05E32" w:rsidRDefault="00D05E32" w:rsidP="00D05E32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E32">
        <w:rPr>
          <w:rFonts w:ascii="Times New Roman" w:eastAsia="Times New Roman" w:hAnsi="Times New Roman" w:cs="Times New Roman"/>
          <w:sz w:val="28"/>
          <w:szCs w:val="28"/>
        </w:rPr>
        <w:t xml:space="preserve">1.2.2 </w:t>
      </w:r>
      <w:r w:rsidRPr="00D05E32">
        <w:rPr>
          <w:rFonts w:ascii="Times New Roman" w:hAnsi="Times New Roman" w:cs="Times New Roman"/>
          <w:sz w:val="27"/>
          <w:szCs w:val="27"/>
        </w:rPr>
        <w:t xml:space="preserve">Таблицу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D05E3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05E32">
        <w:rPr>
          <w:rFonts w:ascii="Times New Roman" w:eastAsia="Times New Roman" w:hAnsi="Times New Roman" w:cs="Times New Roman"/>
          <w:sz w:val="28"/>
          <w:szCs w:val="28"/>
        </w:rPr>
        <w:t>«Нормативные затраты на приобретение мониторов, системных блоков, блоков (систем модулей) бесперебойного питания» изложить в новой редакции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969"/>
        <w:gridCol w:w="992"/>
        <w:gridCol w:w="1417"/>
      </w:tblGrid>
      <w:tr w:rsidR="00D05E32" w:rsidRPr="00983C2C" w14:paraId="7E11C7CC" w14:textId="77777777" w:rsidTr="0031273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B4DA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запасных частей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D3FB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единиц, допустимых к приобретению в год*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1449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EEAA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D05E32" w:rsidRPr="00983C2C" w14:paraId="1E9B2B84" w14:textId="77777777" w:rsidTr="0031273D">
        <w:trPr>
          <w:trHeight w:val="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AC75C" w14:textId="77777777" w:rsidR="00D05E32" w:rsidRPr="00274211" w:rsidRDefault="00D05E32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DDC8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EEE77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1689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3FE0654E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D05E32" w:rsidRPr="00983C2C" w14:paraId="4AEF0E5F" w14:textId="77777777" w:rsidTr="0031273D">
        <w:trPr>
          <w:trHeight w:val="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3A0C" w14:textId="77777777" w:rsidR="00D05E32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  <w:p w14:paraId="787CC90E" w14:textId="77777777" w:rsidR="00D05E32" w:rsidRPr="00274211" w:rsidRDefault="00D05E32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1119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E564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0A17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55C6E940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D05E32" w:rsidRPr="00983C2C" w14:paraId="07B89096" w14:textId="77777777" w:rsidTr="0031273D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2F59" w14:textId="77777777" w:rsidR="00D05E32" w:rsidRPr="00274211" w:rsidRDefault="00D05E32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бесперебойного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4532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B5D2B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F178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0A6960F0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05E32" w:rsidRPr="00983C2C" w14:paraId="498548CF" w14:textId="77777777" w:rsidTr="0031273D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8336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сервера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9BB6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сервер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0F0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5FB6" w14:textId="77777777" w:rsidR="00D05E32" w:rsidRPr="00EF4128" w:rsidRDefault="00D05E32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14:paraId="4A26B1F1" w14:textId="77777777" w:rsidR="00D05E32" w:rsidRPr="00274211" w:rsidRDefault="00D05E32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28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14:paraId="048642DD" w14:textId="7B3B643C" w:rsidR="00A3229B" w:rsidRDefault="00A3229B" w:rsidP="008C0B63">
      <w:pPr>
        <w:spacing w:line="19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1.2.3 Таблицу 10 «</w:t>
      </w:r>
      <w:r w:rsidRPr="00682084">
        <w:rPr>
          <w:rFonts w:ascii="Times New Roman" w:eastAsia="Times New Roman" w:hAnsi="Times New Roman" w:cs="Times New Roman"/>
          <w:sz w:val="28"/>
          <w:szCs w:val="28"/>
        </w:rPr>
        <w:t>Нормативные затраты на приобретение других запасных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084">
        <w:rPr>
          <w:rFonts w:ascii="Times New Roman" w:eastAsia="Times New Roman" w:hAnsi="Times New Roman" w:cs="Times New Roman"/>
          <w:sz w:val="28"/>
          <w:szCs w:val="28"/>
        </w:rPr>
        <w:t>частей для вычислительной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835"/>
      </w:tblGrid>
      <w:tr w:rsidR="00A3229B" w:rsidRPr="0067757F" w14:paraId="31435F34" w14:textId="77777777" w:rsidTr="0031273D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D14F" w14:textId="77777777" w:rsidR="00A3229B" w:rsidRPr="0067757F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запасных частей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7FF1" w14:textId="77777777" w:rsidR="00A3229B" w:rsidRPr="0067757F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единиц, допустимых к приобретению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1BE4" w14:textId="77777777" w:rsidR="00A3229B" w:rsidRPr="0067757F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запасных частей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BD6A" w14:textId="77777777" w:rsidR="00A3229B" w:rsidRPr="0067757F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5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A3229B" w:rsidRPr="0067757F" w14:paraId="4C6CFA8B" w14:textId="77777777" w:rsidTr="0031273D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239D" w14:textId="77777777" w:rsidR="00A3229B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</w:t>
            </w:r>
          </w:p>
          <w:p w14:paraId="4D6AE9B8" w14:textId="77777777" w:rsidR="00A3229B" w:rsidRPr="00274211" w:rsidRDefault="00A3229B" w:rsidP="0031273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0DB7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одну рабочую станцию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EA91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8249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A3229B" w:rsidRPr="0067757F" w14:paraId="3C774AE3" w14:textId="77777777" w:rsidTr="0031273D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800A" w14:textId="77777777" w:rsidR="00A3229B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</w:t>
            </w:r>
          </w:p>
          <w:p w14:paraId="7240B56E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26D6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AC8B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314D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3229B" w:rsidRPr="0067757F" w14:paraId="1FCB454B" w14:textId="77777777" w:rsidTr="0031273D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C04E" w14:textId="77777777" w:rsidR="00A3229B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для рабочей станции</w:t>
            </w:r>
          </w:p>
          <w:p w14:paraId="315E4202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201F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ED1F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B060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A3229B" w:rsidRPr="0067757F" w14:paraId="1CA848EE" w14:textId="77777777" w:rsidTr="0031273D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E0FBC" w14:textId="77777777" w:rsidR="00A3229B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 серверный</w:t>
            </w:r>
          </w:p>
          <w:p w14:paraId="061E6FB3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D5AE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один сервер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6221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77BD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A3229B" w:rsidRPr="0067757F" w14:paraId="6C174BEE" w14:textId="77777777" w:rsidTr="0031273D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9FEF" w14:textId="77777777" w:rsidR="00A3229B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</w:t>
            </w:r>
          </w:p>
          <w:p w14:paraId="22BE8CFC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6E73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EF84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8E91" w14:textId="77777777" w:rsidR="00A3229B" w:rsidRPr="00274211" w:rsidRDefault="00A3229B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7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14:paraId="14E2AC3D" w14:textId="58A1C28A" w:rsidR="00A3229B" w:rsidRPr="000866D3" w:rsidRDefault="00A3229B" w:rsidP="00BC2749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 Таблицу 20 «</w:t>
      </w:r>
      <w:r w:rsidRPr="000866D3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оказание услуг по очистке от снега территорий, прилегающих к </w:t>
      </w:r>
      <w:r>
        <w:rPr>
          <w:rFonts w:ascii="Times New Roman" w:eastAsia="Times New Roman" w:hAnsi="Times New Roman" w:cs="Times New Roman"/>
          <w:sz w:val="28"/>
          <w:szCs w:val="28"/>
        </w:rPr>
        <w:t>объектам МКУ «Спортивный комплекс</w:t>
      </w:r>
      <w:r w:rsidRPr="000866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866D3">
        <w:rPr>
          <w:rFonts w:ascii="Times New Roman" w:eastAsia="Times New Roman" w:hAnsi="Times New Roman" w:cs="Times New Roman"/>
          <w:sz w:val="28"/>
          <w:szCs w:val="28"/>
        </w:rPr>
        <w:t>Нерика</w:t>
      </w:r>
      <w:proofErr w:type="spellEnd"/>
      <w:r w:rsidRPr="000866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74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1468"/>
        <w:gridCol w:w="1842"/>
        <w:gridCol w:w="2835"/>
      </w:tblGrid>
      <w:tr w:rsidR="00BC2749" w:rsidRPr="00D21543" w14:paraId="6D65E61E" w14:textId="77777777" w:rsidTr="0031273D">
        <w:trPr>
          <w:trHeight w:val="104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A303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8D7B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92AE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05BC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 затрат, руб.</w:t>
            </w:r>
          </w:p>
        </w:tc>
      </w:tr>
      <w:tr w:rsidR="00BC2749" w:rsidRPr="00D21543" w14:paraId="102F23FF" w14:textId="77777777" w:rsidTr="0031273D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1185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Услуга по очистке от снега территорий, прилегающих к здани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ям и сооружениям, принадлежащих на праве оперативного управления МКУ СК </w:t>
            </w: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Нерика</w:t>
            </w:r>
            <w:proofErr w:type="spellEnd"/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08A3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2FA8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FCB9" w14:textId="77777777" w:rsidR="00BC2749" w:rsidRPr="0011119D" w:rsidRDefault="00BC2749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  <w:r w:rsidRPr="0011119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0 000,00</w:t>
            </w:r>
          </w:p>
        </w:tc>
      </w:tr>
    </w:tbl>
    <w:p w14:paraId="5F33CCAF" w14:textId="10AC02B6" w:rsidR="008A1E17" w:rsidRPr="00F63FC3" w:rsidRDefault="00BC2749" w:rsidP="00ED2A00">
      <w:pPr>
        <w:pStyle w:val="a7"/>
        <w:spacing w:line="19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 В Таблице 27 «Нормативные затраты на приобретение канцелярских принадлежностей»</w:t>
      </w:r>
      <w:r w:rsidR="00AD0228" w:rsidRPr="00AD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228">
        <w:rPr>
          <w:rFonts w:ascii="Times New Roman" w:eastAsia="Times New Roman" w:hAnsi="Times New Roman" w:cs="Times New Roman"/>
          <w:sz w:val="28"/>
          <w:szCs w:val="28"/>
        </w:rPr>
        <w:t>строки 49,51 изложить в новой редакции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2300"/>
        <w:gridCol w:w="1276"/>
        <w:gridCol w:w="1559"/>
        <w:gridCol w:w="1843"/>
        <w:gridCol w:w="2126"/>
      </w:tblGrid>
      <w:tr w:rsidR="00AD0228" w:rsidRPr="00806575" w14:paraId="14F85C07" w14:textId="77777777" w:rsidTr="0031273D">
        <w:tc>
          <w:tcPr>
            <w:tcW w:w="597" w:type="dxa"/>
          </w:tcPr>
          <w:p w14:paraId="442FF2E9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7E869C7F" w14:textId="77777777" w:rsidR="00AD0228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  <w:p w14:paraId="0D2EBBC3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5D29F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CE131A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FBF9127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14:paraId="233074AA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Pr="008065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0228" w:rsidRPr="00806575" w14:paraId="58DDBE0B" w14:textId="77777777" w:rsidTr="0031273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9D9" w14:textId="77777777" w:rsidR="00AD0228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13C" w14:textId="77777777" w:rsidR="00AD0228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Плёнка для ламинирования </w:t>
            </w:r>
          </w:p>
          <w:p w14:paraId="5DDECEF8" w14:textId="77777777" w:rsidR="00AD0228" w:rsidRPr="00806575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9D1" w14:textId="77777777" w:rsidR="00AD0228" w:rsidRPr="006D2124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C14" w14:textId="77777777" w:rsidR="00AD0228" w:rsidRPr="006D2124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D59" w14:textId="77777777" w:rsidR="00AD0228" w:rsidRPr="006D2124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042" w14:textId="77777777" w:rsidR="00AD0228" w:rsidRPr="006D2124" w:rsidRDefault="00AD0228" w:rsidP="0031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4">
              <w:rPr>
                <w:rFonts w:ascii="Times New Roman" w:hAnsi="Times New Roman" w:cs="Times New Roman"/>
                <w:sz w:val="24"/>
                <w:szCs w:val="24"/>
              </w:rPr>
              <w:t>Не более 1 0</w:t>
            </w:r>
            <w:r w:rsidRPr="00ED71F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4C5F8051" w14:textId="508F91B4" w:rsidR="00DD69AD" w:rsidRDefault="00AD0228" w:rsidP="00AA2E52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 </w:t>
      </w:r>
      <w:r w:rsidR="00DD69AD">
        <w:rPr>
          <w:rFonts w:ascii="Times New Roman" w:eastAsia="Times New Roman" w:hAnsi="Times New Roman" w:cs="Times New Roman"/>
          <w:sz w:val="28"/>
          <w:szCs w:val="28"/>
        </w:rPr>
        <w:t>В Таблице 2</w:t>
      </w:r>
      <w:r w:rsidR="00DD69AD">
        <w:rPr>
          <w:rFonts w:ascii="Times New Roman" w:eastAsia="Times New Roman" w:hAnsi="Times New Roman" w:cs="Times New Roman"/>
          <w:sz w:val="28"/>
          <w:szCs w:val="28"/>
        </w:rPr>
        <w:t>8 «</w:t>
      </w:r>
      <w:r w:rsidR="00DD69AD" w:rsidRPr="0084744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хозяйственных </w:t>
      </w:r>
      <w:r w:rsidR="00DD69AD">
        <w:rPr>
          <w:rFonts w:ascii="Times New Roman" w:eastAsia="Times New Roman" w:hAnsi="Times New Roman" w:cs="Times New Roman"/>
          <w:sz w:val="28"/>
          <w:szCs w:val="28"/>
        </w:rPr>
        <w:t xml:space="preserve">и иных </w:t>
      </w:r>
      <w:r w:rsidR="00DD69AD" w:rsidRPr="00847440">
        <w:rPr>
          <w:rFonts w:ascii="Times New Roman" w:eastAsia="Times New Roman" w:hAnsi="Times New Roman" w:cs="Times New Roman"/>
          <w:sz w:val="28"/>
          <w:szCs w:val="28"/>
        </w:rPr>
        <w:t>товаров и принадлежностей</w:t>
      </w:r>
      <w:r w:rsidR="00DD69AD">
        <w:rPr>
          <w:rFonts w:ascii="Times New Roman" w:eastAsia="Times New Roman" w:hAnsi="Times New Roman" w:cs="Times New Roman"/>
          <w:sz w:val="28"/>
          <w:szCs w:val="28"/>
        </w:rPr>
        <w:t>» строку 15 изложить в следующей редакции: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4"/>
        <w:gridCol w:w="2723"/>
        <w:gridCol w:w="2769"/>
      </w:tblGrid>
      <w:tr w:rsidR="00DD69AD" w:rsidRPr="00AD3EA4" w14:paraId="61C6C6F5" w14:textId="77777777" w:rsidTr="0031273D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DFBA" w14:textId="77777777" w:rsidR="00DD69AD" w:rsidRDefault="00DD69A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Бумага туалетная</w:t>
            </w:r>
          </w:p>
          <w:p w14:paraId="7EC7B297" w14:textId="77777777" w:rsidR="00DD69AD" w:rsidRPr="00AD3EA4" w:rsidRDefault="00DD69A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4AC2" w14:textId="77777777" w:rsidR="00DD69AD" w:rsidRPr="00AD3EA4" w:rsidRDefault="00DD69A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48 рулонов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D0B8" w14:textId="77777777" w:rsidR="00DD69AD" w:rsidRPr="00AD3EA4" w:rsidRDefault="00DD69AD" w:rsidP="0031273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Не более 30,00</w:t>
            </w:r>
          </w:p>
        </w:tc>
      </w:tr>
    </w:tbl>
    <w:p w14:paraId="2D59CE67" w14:textId="6D750100" w:rsidR="00992A94" w:rsidRDefault="00AA2E52" w:rsidP="00992A94">
      <w:pPr>
        <w:adjustRightInd/>
        <w:spacing w:line="19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 </w:t>
      </w:r>
      <w:r w:rsidR="00AD0228">
        <w:rPr>
          <w:rFonts w:ascii="Times New Roman" w:hAnsi="Times New Roman" w:cs="Times New Roman"/>
          <w:sz w:val="28"/>
          <w:szCs w:val="28"/>
        </w:rPr>
        <w:t xml:space="preserve">Таблицу 32 </w:t>
      </w:r>
      <w:r w:rsidR="00992A94">
        <w:rPr>
          <w:rFonts w:ascii="Times New Roman" w:hAnsi="Times New Roman" w:cs="Times New Roman"/>
          <w:sz w:val="28"/>
          <w:szCs w:val="28"/>
        </w:rPr>
        <w:t>«</w:t>
      </w:r>
      <w:r w:rsidR="00992A94" w:rsidRPr="00847440">
        <w:rPr>
          <w:rFonts w:ascii="Times New Roman" w:eastAsia="Calibri" w:hAnsi="Times New Roman" w:cs="Times New Roman"/>
          <w:sz w:val="28"/>
          <w:szCs w:val="28"/>
        </w:rPr>
        <w:t>Нормативные затраты на приобретение полисов ОСАГО</w:t>
      </w:r>
      <w:r w:rsidR="00992A94">
        <w:rPr>
          <w:rFonts w:ascii="Times New Roman" w:eastAsia="Calibri" w:hAnsi="Times New Roman" w:cs="Times New Roman"/>
          <w:sz w:val="28"/>
          <w:szCs w:val="28"/>
        </w:rPr>
        <w:t>» изложить в новой редакции: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3024"/>
        <w:gridCol w:w="2783"/>
      </w:tblGrid>
      <w:tr w:rsidR="00992A94" w:rsidRPr="000866D3" w14:paraId="05C2E65E" w14:textId="77777777" w:rsidTr="0031273D">
        <w:trPr>
          <w:trHeight w:val="354"/>
        </w:trPr>
        <w:tc>
          <w:tcPr>
            <w:tcW w:w="1968" w:type="pct"/>
            <w:vAlign w:val="center"/>
          </w:tcPr>
          <w:p w14:paraId="363A7295" w14:textId="77777777" w:rsidR="00992A94" w:rsidRPr="000866D3" w:rsidRDefault="00992A94" w:rsidP="0031273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транспортных средств</w:t>
            </w:r>
            <w:r w:rsidRPr="000866D3">
              <w:rPr>
                <w:rFonts w:ascii="Times New Roman" w:eastAsia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1579" w:type="pct"/>
            <w:vAlign w:val="center"/>
          </w:tcPr>
          <w:p w14:paraId="7B4A84EF" w14:textId="77777777" w:rsidR="00992A94" w:rsidRPr="000866D3" w:rsidRDefault="00992A94" w:rsidP="0031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D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единицы, руб.*</w:t>
            </w:r>
          </w:p>
        </w:tc>
        <w:tc>
          <w:tcPr>
            <w:tcW w:w="1453" w:type="pct"/>
            <w:vAlign w:val="center"/>
          </w:tcPr>
          <w:p w14:paraId="74DAB79D" w14:textId="77777777" w:rsidR="00992A94" w:rsidRPr="000866D3" w:rsidRDefault="00992A94" w:rsidP="0031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D3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Нормативные затраты, руб.*</w:t>
            </w:r>
          </w:p>
        </w:tc>
      </w:tr>
      <w:tr w:rsidR="00992A94" w:rsidRPr="000866D3" w14:paraId="4A230882" w14:textId="77777777" w:rsidTr="0031273D">
        <w:trPr>
          <w:trHeight w:val="429"/>
        </w:trPr>
        <w:tc>
          <w:tcPr>
            <w:tcW w:w="1968" w:type="pct"/>
            <w:vAlign w:val="center"/>
          </w:tcPr>
          <w:p w14:paraId="210C6005" w14:textId="77777777" w:rsidR="00992A94" w:rsidRPr="000866D3" w:rsidRDefault="00992A94" w:rsidP="0031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pct"/>
            <w:vAlign w:val="center"/>
          </w:tcPr>
          <w:p w14:paraId="72CC584F" w14:textId="77777777" w:rsidR="00992A94" w:rsidRPr="000866D3" w:rsidRDefault="00992A94" w:rsidP="0031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страховыми тарифами, но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866D3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53" w:type="pct"/>
            <w:vAlign w:val="center"/>
          </w:tcPr>
          <w:p w14:paraId="2464CD41" w14:textId="77777777" w:rsidR="00992A94" w:rsidRPr="000866D3" w:rsidRDefault="00992A94" w:rsidP="00312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0866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000,00</w:t>
            </w:r>
          </w:p>
        </w:tc>
      </w:tr>
    </w:tbl>
    <w:p w14:paraId="4EA27516" w14:textId="0A164666" w:rsidR="004C4174" w:rsidRPr="00876600" w:rsidRDefault="002A2802" w:rsidP="006F4D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C4174" w:rsidRPr="00876600">
        <w:rPr>
          <w:rFonts w:ascii="Times New Roman" w:eastAsia="Times New Roman" w:hAnsi="Times New Roman" w:cs="Times New Roman"/>
          <w:sz w:val="28"/>
          <w:szCs w:val="28"/>
        </w:rPr>
        <w:t xml:space="preserve">. Настоящий приказ вступает в силу с момента подписания и </w:t>
      </w:r>
      <w:r w:rsidR="004C4174" w:rsidRPr="008766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размещению </w:t>
      </w:r>
      <w:r w:rsidR="004C4174" w:rsidRPr="00876600">
        <w:rPr>
          <w:rFonts w:ascii="Times New Roman" w:eastAsia="Times New Roman" w:hAnsi="Times New Roman" w:cs="Times New Roman"/>
          <w:sz w:val="28"/>
          <w:szCs w:val="28"/>
        </w:rPr>
        <w:t>в единой информационной системе в сфере закупок (</w:t>
      </w:r>
      <w:hyperlink r:id="rId6" w:history="1">
        <w:r w:rsidR="004C4174" w:rsidRPr="008766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www.zakupki.gov.ru</w:t>
        </w:r>
      </w:hyperlink>
      <w:r w:rsidR="004C4174" w:rsidRPr="00876600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4C4174" w:rsidRPr="00876600">
        <w:rPr>
          <w:rFonts w:ascii="Times New Roman" w:hAnsi="Times New Roman" w:cs="Times New Roman"/>
          <w:sz w:val="28"/>
          <w:szCs w:val="28"/>
        </w:rPr>
        <w:t>опубликованию на официальном сайте Северо-Енисейского района (</w:t>
      </w:r>
      <w:hyperlink r:id="rId7" w:history="1">
        <w:r w:rsidR="004C4174" w:rsidRPr="00876600">
          <w:rPr>
            <w:rStyle w:val="a6"/>
            <w:rFonts w:ascii="Times New Roman" w:hAnsi="Times New Roman" w:cs="Times New Roman"/>
            <w:bCs/>
            <w:sz w:val="28"/>
            <w:szCs w:val="28"/>
          </w:rPr>
          <w:t>www.admse.ru)</w:t>
        </w:r>
      </w:hyperlink>
      <w:r w:rsidR="004C4174" w:rsidRPr="00876600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4972B2BF" w14:textId="359655C8" w:rsidR="004C4174" w:rsidRPr="00876600" w:rsidRDefault="002A2802" w:rsidP="004C4174">
      <w:pPr>
        <w:pStyle w:val="a8"/>
        <w:ind w:firstLine="709"/>
      </w:pPr>
      <w:r>
        <w:t>3</w:t>
      </w:r>
      <w:r w:rsidR="004C4174" w:rsidRPr="00876600">
        <w:t>. Контроль за исполнением приказа оставляю за собой.</w:t>
      </w:r>
    </w:p>
    <w:p w14:paraId="5040167D" w14:textId="6365B332" w:rsidR="004C4174" w:rsidRDefault="004C4174" w:rsidP="004C4174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986153" w14:textId="77777777" w:rsidR="002A2802" w:rsidRPr="00876600" w:rsidRDefault="002A2802" w:rsidP="004C4174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AB8FBA" w14:textId="5A9A9D70" w:rsidR="004C4174" w:rsidRPr="00876600" w:rsidRDefault="00992A94" w:rsidP="004C4174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4C4174" w:rsidRPr="00876600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4174" w:rsidRPr="00876600">
        <w:rPr>
          <w:rFonts w:ascii="Times New Roman" w:eastAsia="Times New Roman" w:hAnsi="Times New Roman" w:cs="Times New Roman"/>
          <w:sz w:val="28"/>
          <w:szCs w:val="28"/>
        </w:rPr>
        <w:t xml:space="preserve"> Отдела физической культуры, </w:t>
      </w:r>
    </w:p>
    <w:p w14:paraId="61B5B600" w14:textId="77777777" w:rsidR="004C4174" w:rsidRPr="00876600" w:rsidRDefault="004C4174" w:rsidP="004C4174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00">
        <w:rPr>
          <w:rFonts w:ascii="Times New Roman" w:eastAsia="Times New Roman" w:hAnsi="Times New Roman" w:cs="Times New Roman"/>
          <w:sz w:val="28"/>
          <w:szCs w:val="28"/>
        </w:rPr>
        <w:t xml:space="preserve">спорта и молодежной политики </w:t>
      </w:r>
    </w:p>
    <w:p w14:paraId="1313F944" w14:textId="6281EE85" w:rsidR="00A83230" w:rsidRDefault="004C4174" w:rsidP="004C4174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0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Северо-Енисейского района                   </w:t>
      </w:r>
      <w:r w:rsidR="00992A94">
        <w:rPr>
          <w:rFonts w:ascii="Times New Roman" w:eastAsia="Times New Roman" w:hAnsi="Times New Roman" w:cs="Times New Roman"/>
          <w:sz w:val="28"/>
          <w:szCs w:val="28"/>
        </w:rPr>
        <w:t>А.В. Свиридов</w:t>
      </w:r>
    </w:p>
    <w:p w14:paraId="304ACA40" w14:textId="40807191" w:rsidR="00A83230" w:rsidRDefault="00A83230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3230" w:rsidSect="001C49C0">
      <w:pgSz w:w="11906" w:h="16838"/>
      <w:pgMar w:top="709" w:right="567" w:bottom="993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346"/>
    <w:multiLevelType w:val="multilevel"/>
    <w:tmpl w:val="9D181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8876429"/>
    <w:multiLevelType w:val="multilevel"/>
    <w:tmpl w:val="9D181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872FE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E3206"/>
    <w:multiLevelType w:val="multilevel"/>
    <w:tmpl w:val="AB2ADA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93B779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56627"/>
    <w:multiLevelType w:val="hybridMultilevel"/>
    <w:tmpl w:val="5448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41598"/>
    <w:multiLevelType w:val="multilevel"/>
    <w:tmpl w:val="AB2ADA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num w:numId="1" w16cid:durableId="1812674596">
    <w:abstractNumId w:val="4"/>
  </w:num>
  <w:num w:numId="2" w16cid:durableId="506753209">
    <w:abstractNumId w:val="2"/>
  </w:num>
  <w:num w:numId="3" w16cid:durableId="1787656458">
    <w:abstractNumId w:val="5"/>
  </w:num>
  <w:num w:numId="4" w16cid:durableId="63186521">
    <w:abstractNumId w:val="6"/>
  </w:num>
  <w:num w:numId="5" w16cid:durableId="402527409">
    <w:abstractNumId w:val="1"/>
  </w:num>
  <w:num w:numId="6" w16cid:durableId="14813724">
    <w:abstractNumId w:val="3"/>
  </w:num>
  <w:num w:numId="7" w16cid:durableId="716122714">
    <w:abstractNumId w:val="7"/>
  </w:num>
  <w:num w:numId="8" w16cid:durableId="14095748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1"/>
    <w:rsid w:val="00001AF1"/>
    <w:rsid w:val="000030B7"/>
    <w:rsid w:val="00003287"/>
    <w:rsid w:val="00010328"/>
    <w:rsid w:val="00032684"/>
    <w:rsid w:val="00032848"/>
    <w:rsid w:val="00034DAC"/>
    <w:rsid w:val="000407BB"/>
    <w:rsid w:val="000466FD"/>
    <w:rsid w:val="00056543"/>
    <w:rsid w:val="00077134"/>
    <w:rsid w:val="000866D3"/>
    <w:rsid w:val="000878C5"/>
    <w:rsid w:val="0009501A"/>
    <w:rsid w:val="000B6895"/>
    <w:rsid w:val="000C4AB0"/>
    <w:rsid w:val="000D08FC"/>
    <w:rsid w:val="000D1636"/>
    <w:rsid w:val="000D205E"/>
    <w:rsid w:val="000D41C7"/>
    <w:rsid w:val="000E1EC6"/>
    <w:rsid w:val="000F06AB"/>
    <w:rsid w:val="000F273C"/>
    <w:rsid w:val="000F51BC"/>
    <w:rsid w:val="00104694"/>
    <w:rsid w:val="001056F7"/>
    <w:rsid w:val="0011119D"/>
    <w:rsid w:val="001239D3"/>
    <w:rsid w:val="00171F94"/>
    <w:rsid w:val="00197861"/>
    <w:rsid w:val="001A2F05"/>
    <w:rsid w:val="001A3EFC"/>
    <w:rsid w:val="001A3F2F"/>
    <w:rsid w:val="001A4445"/>
    <w:rsid w:val="001A6081"/>
    <w:rsid w:val="001B101E"/>
    <w:rsid w:val="001B76F4"/>
    <w:rsid w:val="001C0560"/>
    <w:rsid w:val="001C49C0"/>
    <w:rsid w:val="001C583E"/>
    <w:rsid w:val="001D3785"/>
    <w:rsid w:val="001D7B1B"/>
    <w:rsid w:val="001E02CD"/>
    <w:rsid w:val="001E56A1"/>
    <w:rsid w:val="00201185"/>
    <w:rsid w:val="0021046A"/>
    <w:rsid w:val="002148C0"/>
    <w:rsid w:val="00221D32"/>
    <w:rsid w:val="00235ADF"/>
    <w:rsid w:val="00240562"/>
    <w:rsid w:val="00247D83"/>
    <w:rsid w:val="0025208F"/>
    <w:rsid w:val="0026069D"/>
    <w:rsid w:val="0026456E"/>
    <w:rsid w:val="00274211"/>
    <w:rsid w:val="002860F7"/>
    <w:rsid w:val="00290A51"/>
    <w:rsid w:val="00291E2B"/>
    <w:rsid w:val="00297FF7"/>
    <w:rsid w:val="002A2802"/>
    <w:rsid w:val="002A5570"/>
    <w:rsid w:val="002B6561"/>
    <w:rsid w:val="002C1824"/>
    <w:rsid w:val="002C2820"/>
    <w:rsid w:val="002E67F1"/>
    <w:rsid w:val="002E6FA7"/>
    <w:rsid w:val="002F6B9B"/>
    <w:rsid w:val="00301020"/>
    <w:rsid w:val="003042E2"/>
    <w:rsid w:val="00307A5D"/>
    <w:rsid w:val="00324F8C"/>
    <w:rsid w:val="00332A88"/>
    <w:rsid w:val="003376F7"/>
    <w:rsid w:val="00340B41"/>
    <w:rsid w:val="00350F36"/>
    <w:rsid w:val="003604C6"/>
    <w:rsid w:val="00366087"/>
    <w:rsid w:val="00370A89"/>
    <w:rsid w:val="003724D2"/>
    <w:rsid w:val="00384FFA"/>
    <w:rsid w:val="003A22AA"/>
    <w:rsid w:val="003A28F5"/>
    <w:rsid w:val="003B5C70"/>
    <w:rsid w:val="003D4EF7"/>
    <w:rsid w:val="003E0C2E"/>
    <w:rsid w:val="003F2B98"/>
    <w:rsid w:val="004272C7"/>
    <w:rsid w:val="0043365C"/>
    <w:rsid w:val="00434467"/>
    <w:rsid w:val="00455E1B"/>
    <w:rsid w:val="00466A8B"/>
    <w:rsid w:val="00481027"/>
    <w:rsid w:val="00483208"/>
    <w:rsid w:val="00497009"/>
    <w:rsid w:val="004A311B"/>
    <w:rsid w:val="004C0480"/>
    <w:rsid w:val="004C09E1"/>
    <w:rsid w:val="004C1C3E"/>
    <w:rsid w:val="004C2AA1"/>
    <w:rsid w:val="004C4174"/>
    <w:rsid w:val="004C72FE"/>
    <w:rsid w:val="004D0088"/>
    <w:rsid w:val="004E5123"/>
    <w:rsid w:val="004F49E6"/>
    <w:rsid w:val="00503312"/>
    <w:rsid w:val="00503BBE"/>
    <w:rsid w:val="0050655B"/>
    <w:rsid w:val="0052083A"/>
    <w:rsid w:val="00523824"/>
    <w:rsid w:val="00526313"/>
    <w:rsid w:val="00533676"/>
    <w:rsid w:val="00541D85"/>
    <w:rsid w:val="00542CC1"/>
    <w:rsid w:val="00546733"/>
    <w:rsid w:val="00547FB5"/>
    <w:rsid w:val="00553748"/>
    <w:rsid w:val="005537EA"/>
    <w:rsid w:val="005716D5"/>
    <w:rsid w:val="00571BCC"/>
    <w:rsid w:val="0058001B"/>
    <w:rsid w:val="00581FDB"/>
    <w:rsid w:val="0058455F"/>
    <w:rsid w:val="005A2EBC"/>
    <w:rsid w:val="005A4F9F"/>
    <w:rsid w:val="005A721D"/>
    <w:rsid w:val="005A7289"/>
    <w:rsid w:val="005B301C"/>
    <w:rsid w:val="005C032F"/>
    <w:rsid w:val="005C07D9"/>
    <w:rsid w:val="005C4462"/>
    <w:rsid w:val="005D2917"/>
    <w:rsid w:val="005D52E9"/>
    <w:rsid w:val="005D7353"/>
    <w:rsid w:val="005E6CC6"/>
    <w:rsid w:val="005F45AF"/>
    <w:rsid w:val="00601C3A"/>
    <w:rsid w:val="00602C6B"/>
    <w:rsid w:val="006104DB"/>
    <w:rsid w:val="00611D44"/>
    <w:rsid w:val="00612729"/>
    <w:rsid w:val="00613339"/>
    <w:rsid w:val="006140B9"/>
    <w:rsid w:val="00634A5C"/>
    <w:rsid w:val="00641547"/>
    <w:rsid w:val="006446CF"/>
    <w:rsid w:val="006476D6"/>
    <w:rsid w:val="006574A5"/>
    <w:rsid w:val="0066609A"/>
    <w:rsid w:val="00670962"/>
    <w:rsid w:val="0067439C"/>
    <w:rsid w:val="0067757F"/>
    <w:rsid w:val="00681C36"/>
    <w:rsid w:val="00682084"/>
    <w:rsid w:val="00685065"/>
    <w:rsid w:val="006877BF"/>
    <w:rsid w:val="00693751"/>
    <w:rsid w:val="006963DB"/>
    <w:rsid w:val="006A151E"/>
    <w:rsid w:val="006D2124"/>
    <w:rsid w:val="006D5989"/>
    <w:rsid w:val="006E2987"/>
    <w:rsid w:val="006F4D48"/>
    <w:rsid w:val="006F6059"/>
    <w:rsid w:val="006F7D55"/>
    <w:rsid w:val="00720EE2"/>
    <w:rsid w:val="00725418"/>
    <w:rsid w:val="00731637"/>
    <w:rsid w:val="0073183A"/>
    <w:rsid w:val="00733D38"/>
    <w:rsid w:val="0076351F"/>
    <w:rsid w:val="00765580"/>
    <w:rsid w:val="00774953"/>
    <w:rsid w:val="007828B0"/>
    <w:rsid w:val="007940AE"/>
    <w:rsid w:val="00797390"/>
    <w:rsid w:val="00797B53"/>
    <w:rsid w:val="007A05AC"/>
    <w:rsid w:val="007B0788"/>
    <w:rsid w:val="007B2A88"/>
    <w:rsid w:val="007B4B9C"/>
    <w:rsid w:val="007C76E6"/>
    <w:rsid w:val="007D7251"/>
    <w:rsid w:val="007E51E7"/>
    <w:rsid w:val="007F3A70"/>
    <w:rsid w:val="007F52E1"/>
    <w:rsid w:val="00805D5B"/>
    <w:rsid w:val="00806421"/>
    <w:rsid w:val="00806575"/>
    <w:rsid w:val="0080779B"/>
    <w:rsid w:val="00824C7C"/>
    <w:rsid w:val="00826147"/>
    <w:rsid w:val="00830322"/>
    <w:rsid w:val="00836402"/>
    <w:rsid w:val="00837205"/>
    <w:rsid w:val="00847440"/>
    <w:rsid w:val="008648F9"/>
    <w:rsid w:val="00880C8A"/>
    <w:rsid w:val="0089524C"/>
    <w:rsid w:val="00896527"/>
    <w:rsid w:val="008976E2"/>
    <w:rsid w:val="008A1E17"/>
    <w:rsid w:val="008A512F"/>
    <w:rsid w:val="008A563E"/>
    <w:rsid w:val="008A74AB"/>
    <w:rsid w:val="008A76F2"/>
    <w:rsid w:val="008C0B63"/>
    <w:rsid w:val="008C10A6"/>
    <w:rsid w:val="008C27D2"/>
    <w:rsid w:val="008E0AF9"/>
    <w:rsid w:val="008E388D"/>
    <w:rsid w:val="009000A3"/>
    <w:rsid w:val="00901526"/>
    <w:rsid w:val="009120BE"/>
    <w:rsid w:val="00920AA2"/>
    <w:rsid w:val="009331F0"/>
    <w:rsid w:val="00944C21"/>
    <w:rsid w:val="00953583"/>
    <w:rsid w:val="00961799"/>
    <w:rsid w:val="0096789C"/>
    <w:rsid w:val="009710D7"/>
    <w:rsid w:val="0098268E"/>
    <w:rsid w:val="00983C2C"/>
    <w:rsid w:val="00992A94"/>
    <w:rsid w:val="00997F13"/>
    <w:rsid w:val="009A348C"/>
    <w:rsid w:val="009D062B"/>
    <w:rsid w:val="009E1E0B"/>
    <w:rsid w:val="009F10D6"/>
    <w:rsid w:val="009F2F86"/>
    <w:rsid w:val="009F36D9"/>
    <w:rsid w:val="009F5140"/>
    <w:rsid w:val="009F5D3A"/>
    <w:rsid w:val="00A05C3F"/>
    <w:rsid w:val="00A1337E"/>
    <w:rsid w:val="00A155D6"/>
    <w:rsid w:val="00A21BF9"/>
    <w:rsid w:val="00A3229B"/>
    <w:rsid w:val="00A4343F"/>
    <w:rsid w:val="00A45C20"/>
    <w:rsid w:val="00A60DE8"/>
    <w:rsid w:val="00A77861"/>
    <w:rsid w:val="00A83230"/>
    <w:rsid w:val="00A838C7"/>
    <w:rsid w:val="00A93748"/>
    <w:rsid w:val="00A93ACE"/>
    <w:rsid w:val="00A96D83"/>
    <w:rsid w:val="00AA2E52"/>
    <w:rsid w:val="00AA6C32"/>
    <w:rsid w:val="00AD0228"/>
    <w:rsid w:val="00AD054D"/>
    <w:rsid w:val="00AD2E63"/>
    <w:rsid w:val="00AD3EA4"/>
    <w:rsid w:val="00AD782C"/>
    <w:rsid w:val="00B14B42"/>
    <w:rsid w:val="00B21C0D"/>
    <w:rsid w:val="00B2406B"/>
    <w:rsid w:val="00B26F0D"/>
    <w:rsid w:val="00B402C5"/>
    <w:rsid w:val="00B42D12"/>
    <w:rsid w:val="00B5110B"/>
    <w:rsid w:val="00B5144B"/>
    <w:rsid w:val="00B561D8"/>
    <w:rsid w:val="00B579E0"/>
    <w:rsid w:val="00B65D56"/>
    <w:rsid w:val="00B732F2"/>
    <w:rsid w:val="00BA0EB1"/>
    <w:rsid w:val="00BA529C"/>
    <w:rsid w:val="00BC23CA"/>
    <w:rsid w:val="00BC2749"/>
    <w:rsid w:val="00BC3BD8"/>
    <w:rsid w:val="00BD4E91"/>
    <w:rsid w:val="00BD5975"/>
    <w:rsid w:val="00BE006A"/>
    <w:rsid w:val="00BE24F1"/>
    <w:rsid w:val="00BF00AE"/>
    <w:rsid w:val="00BF2F2E"/>
    <w:rsid w:val="00C00621"/>
    <w:rsid w:val="00C07389"/>
    <w:rsid w:val="00C148B9"/>
    <w:rsid w:val="00C17E26"/>
    <w:rsid w:val="00C22973"/>
    <w:rsid w:val="00C35AA4"/>
    <w:rsid w:val="00C36817"/>
    <w:rsid w:val="00C36C98"/>
    <w:rsid w:val="00C4752E"/>
    <w:rsid w:val="00C52A7A"/>
    <w:rsid w:val="00C548F3"/>
    <w:rsid w:val="00C92A59"/>
    <w:rsid w:val="00C945B9"/>
    <w:rsid w:val="00CA19E5"/>
    <w:rsid w:val="00CA399F"/>
    <w:rsid w:val="00CC0F8B"/>
    <w:rsid w:val="00CC288C"/>
    <w:rsid w:val="00CC39B9"/>
    <w:rsid w:val="00CD166D"/>
    <w:rsid w:val="00CD5688"/>
    <w:rsid w:val="00CD5B57"/>
    <w:rsid w:val="00CE4144"/>
    <w:rsid w:val="00D0049D"/>
    <w:rsid w:val="00D028AB"/>
    <w:rsid w:val="00D05095"/>
    <w:rsid w:val="00D05E32"/>
    <w:rsid w:val="00D07B71"/>
    <w:rsid w:val="00D07FC3"/>
    <w:rsid w:val="00D21543"/>
    <w:rsid w:val="00D23E09"/>
    <w:rsid w:val="00D328D9"/>
    <w:rsid w:val="00D378A1"/>
    <w:rsid w:val="00D47F28"/>
    <w:rsid w:val="00D87961"/>
    <w:rsid w:val="00DA394D"/>
    <w:rsid w:val="00DA4E69"/>
    <w:rsid w:val="00DB5AF8"/>
    <w:rsid w:val="00DB5D00"/>
    <w:rsid w:val="00DB6BB0"/>
    <w:rsid w:val="00DC53A7"/>
    <w:rsid w:val="00DD3BBE"/>
    <w:rsid w:val="00DD69AD"/>
    <w:rsid w:val="00DE2297"/>
    <w:rsid w:val="00DE7D2B"/>
    <w:rsid w:val="00DF0CEE"/>
    <w:rsid w:val="00DF773B"/>
    <w:rsid w:val="00E05D25"/>
    <w:rsid w:val="00E107B5"/>
    <w:rsid w:val="00E210D0"/>
    <w:rsid w:val="00E2202E"/>
    <w:rsid w:val="00E22D16"/>
    <w:rsid w:val="00E258AD"/>
    <w:rsid w:val="00E323F1"/>
    <w:rsid w:val="00E372D7"/>
    <w:rsid w:val="00E409D5"/>
    <w:rsid w:val="00E43740"/>
    <w:rsid w:val="00E47CA5"/>
    <w:rsid w:val="00E50DFF"/>
    <w:rsid w:val="00E62E64"/>
    <w:rsid w:val="00E636C8"/>
    <w:rsid w:val="00E8138F"/>
    <w:rsid w:val="00E91239"/>
    <w:rsid w:val="00EA1D9E"/>
    <w:rsid w:val="00EB3D1C"/>
    <w:rsid w:val="00EC3A3A"/>
    <w:rsid w:val="00ED2A00"/>
    <w:rsid w:val="00ED3AEB"/>
    <w:rsid w:val="00ED71FF"/>
    <w:rsid w:val="00EF4128"/>
    <w:rsid w:val="00F01A63"/>
    <w:rsid w:val="00F03E0B"/>
    <w:rsid w:val="00F13951"/>
    <w:rsid w:val="00F2320E"/>
    <w:rsid w:val="00F3303A"/>
    <w:rsid w:val="00F44DA4"/>
    <w:rsid w:val="00F47C63"/>
    <w:rsid w:val="00F47ECA"/>
    <w:rsid w:val="00F52569"/>
    <w:rsid w:val="00F54C19"/>
    <w:rsid w:val="00F62CC8"/>
    <w:rsid w:val="00F63FC3"/>
    <w:rsid w:val="00F70548"/>
    <w:rsid w:val="00F751DC"/>
    <w:rsid w:val="00FA0C4A"/>
    <w:rsid w:val="00FB5824"/>
    <w:rsid w:val="00FD37DB"/>
    <w:rsid w:val="00FD3DA0"/>
    <w:rsid w:val="00FD71B8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30862"/>
  <w15:docId w15:val="{862D0CD9-B88C-4962-9660-82C0A4DB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A93748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 w:val="32"/>
    </w:rPr>
  </w:style>
  <w:style w:type="paragraph" w:styleId="2">
    <w:name w:val="heading 2"/>
    <w:basedOn w:val="a"/>
    <w:next w:val="a"/>
    <w:link w:val="20"/>
    <w:qFormat/>
    <w:rsid w:val="00A93748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93748"/>
    <w:pPr>
      <w:keepNext/>
      <w:widowControl/>
      <w:autoSpaceDE/>
      <w:autoSpaceDN/>
      <w:adjustRightInd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BC23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7F3A7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6877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77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autoRedefine/>
    <w:rsid w:val="00032848"/>
    <w:pPr>
      <w:widowControl/>
      <w:autoSpaceDE/>
      <w:autoSpaceDN/>
      <w:adjustRightInd/>
      <w:spacing w:line="36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03284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93748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9374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9374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nhideWhenUsed/>
    <w:rsid w:val="00A9374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A9374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A93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1">
    <w:name w:val="Основной текст2"/>
    <w:basedOn w:val="a"/>
    <w:rsid w:val="00A93748"/>
    <w:pPr>
      <w:widowControl/>
      <w:shd w:val="clear" w:color="auto" w:fill="FFFFFF"/>
      <w:autoSpaceDE/>
      <w:autoSpaceDN/>
      <w:adjustRightInd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c">
    <w:name w:val="Body Text Indent"/>
    <w:basedOn w:val="a"/>
    <w:link w:val="ad"/>
    <w:rsid w:val="00A93748"/>
    <w:pPr>
      <w:widowControl/>
      <w:autoSpaceDE/>
      <w:autoSpaceDN/>
      <w:adjustRightInd/>
      <w:ind w:firstLine="74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93748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rsid w:val="00A9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1"/>
    <w:rsid w:val="00A9374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A93748"/>
    <w:pPr>
      <w:widowControl/>
      <w:shd w:val="clear" w:color="auto" w:fill="FFFFFF"/>
      <w:autoSpaceDE/>
      <w:autoSpaceDN/>
      <w:adjustRightInd/>
      <w:spacing w:before="720" w:after="600" w:line="245" w:lineRule="exact"/>
      <w:ind w:hanging="720"/>
      <w:jc w:val="both"/>
    </w:pPr>
    <w:rPr>
      <w:rFonts w:asciiTheme="minorHAnsi" w:hAnsiTheme="minorHAnsi" w:cstheme="minorBidi"/>
      <w:spacing w:val="-3"/>
      <w:sz w:val="26"/>
      <w:szCs w:val="26"/>
    </w:rPr>
  </w:style>
  <w:style w:type="character" w:customStyle="1" w:styleId="af0">
    <w:name w:val="Колонтитул_"/>
    <w:basedOn w:val="a0"/>
    <w:link w:val="af1"/>
    <w:rsid w:val="00A93748"/>
    <w:rPr>
      <w:shd w:val="clear" w:color="auto" w:fill="FFFFFF"/>
    </w:rPr>
  </w:style>
  <w:style w:type="character" w:customStyle="1" w:styleId="135pt">
    <w:name w:val="Колонтитул + 13;5 pt"/>
    <w:basedOn w:val="af0"/>
    <w:rsid w:val="00A93748"/>
    <w:rPr>
      <w:spacing w:val="0"/>
      <w:sz w:val="27"/>
      <w:szCs w:val="27"/>
      <w:shd w:val="clear" w:color="auto" w:fill="FFFFFF"/>
    </w:rPr>
  </w:style>
  <w:style w:type="paragraph" w:customStyle="1" w:styleId="af1">
    <w:name w:val="Колонтитул"/>
    <w:basedOn w:val="a"/>
    <w:link w:val="af0"/>
    <w:rsid w:val="00A93748"/>
    <w:pPr>
      <w:widowControl/>
      <w:shd w:val="clear" w:color="auto" w:fill="FFFFFF"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paragraph" w:styleId="af2">
    <w:name w:val="footer"/>
    <w:basedOn w:val="a"/>
    <w:link w:val="af3"/>
    <w:rsid w:val="00A9374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A9374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A9374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A9374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A93748"/>
    <w:rPr>
      <w:sz w:val="19"/>
      <w:szCs w:val="19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A93748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A93748"/>
    <w:rPr>
      <w:sz w:val="14"/>
      <w:szCs w:val="14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A93748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6pt">
    <w:name w:val="Основной текст + 6 pt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3748"/>
    <w:pPr>
      <w:widowControl/>
      <w:shd w:val="clear" w:color="auto" w:fill="FFFFFF"/>
      <w:autoSpaceDE/>
      <w:autoSpaceDN/>
      <w:adjustRightInd/>
      <w:spacing w:before="240" w:after="720" w:line="0" w:lineRule="atLeast"/>
      <w:ind w:hanging="880"/>
      <w:jc w:val="center"/>
    </w:pPr>
    <w:rPr>
      <w:rFonts w:asciiTheme="minorHAnsi" w:hAnsiTheme="minorHAnsi" w:cstheme="minorBidi"/>
      <w:sz w:val="19"/>
      <w:szCs w:val="19"/>
    </w:rPr>
  </w:style>
  <w:style w:type="paragraph" w:customStyle="1" w:styleId="40">
    <w:name w:val="Основной текст (4)"/>
    <w:basedOn w:val="a"/>
    <w:link w:val="4"/>
    <w:rsid w:val="00A93748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hAnsiTheme="minorHAnsi" w:cstheme="minorBidi"/>
      <w:sz w:val="14"/>
      <w:szCs w:val="14"/>
    </w:rPr>
  </w:style>
  <w:style w:type="character" w:customStyle="1" w:styleId="3pt">
    <w:name w:val="Основной текст + Интервал 3 pt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A9374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3748"/>
    <w:pPr>
      <w:widowControl/>
      <w:shd w:val="clear" w:color="auto" w:fill="FFFFFF"/>
      <w:autoSpaceDE/>
      <w:autoSpaceDN/>
      <w:adjustRightInd/>
      <w:spacing w:after="240" w:line="187" w:lineRule="exact"/>
      <w:ind w:hanging="920"/>
    </w:pPr>
    <w:rPr>
      <w:rFonts w:asciiTheme="minorHAnsi" w:hAnsiTheme="minorHAnsi" w:cstheme="minorBidi"/>
      <w:spacing w:val="10"/>
      <w:sz w:val="19"/>
      <w:szCs w:val="19"/>
    </w:rPr>
  </w:style>
  <w:style w:type="character" w:customStyle="1" w:styleId="95pt">
    <w:name w:val="Колонтитул + 9;5 pt"/>
    <w:basedOn w:val="af0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365pt">
    <w:name w:val="Основной текст (3) + 6;5 pt"/>
    <w:basedOn w:val="31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basedOn w:val="31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A93748"/>
    <w:rPr>
      <w:shd w:val="clear" w:color="auto" w:fill="FFFFFF"/>
    </w:rPr>
  </w:style>
  <w:style w:type="character" w:customStyle="1" w:styleId="714pt">
    <w:name w:val="Основной текст (7) + 14 pt"/>
    <w:basedOn w:val="7"/>
    <w:rsid w:val="00A93748"/>
    <w:rPr>
      <w:sz w:val="28"/>
      <w:szCs w:val="2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93748"/>
    <w:pPr>
      <w:widowControl/>
      <w:shd w:val="clear" w:color="auto" w:fill="FFFFFF"/>
      <w:autoSpaceDE/>
      <w:autoSpaceDN/>
      <w:adjustRightInd/>
      <w:spacing w:before="480" w:after="480" w:line="192" w:lineRule="exact"/>
      <w:ind w:hanging="2120"/>
    </w:pPr>
    <w:rPr>
      <w:rFonts w:asciiTheme="minorHAnsi" w:hAnsiTheme="minorHAnsi" w:cstheme="minorBidi"/>
      <w:sz w:val="22"/>
      <w:szCs w:val="22"/>
    </w:rPr>
  </w:style>
  <w:style w:type="character" w:customStyle="1" w:styleId="8">
    <w:name w:val="Основной текст (8)_"/>
    <w:basedOn w:val="a0"/>
    <w:link w:val="80"/>
    <w:rsid w:val="00A93748"/>
    <w:rPr>
      <w:spacing w:val="20"/>
      <w:shd w:val="clear" w:color="auto" w:fill="FFFFFF"/>
    </w:rPr>
  </w:style>
  <w:style w:type="character" w:customStyle="1" w:styleId="1pt">
    <w:name w:val="Основной текст + Интервал 1 pt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3748"/>
    <w:pPr>
      <w:widowControl/>
      <w:shd w:val="clear" w:color="auto" w:fill="FFFFFF"/>
      <w:autoSpaceDE/>
      <w:autoSpaceDN/>
      <w:adjustRightInd/>
      <w:spacing w:after="420" w:line="197" w:lineRule="exact"/>
      <w:ind w:hanging="1160"/>
    </w:pPr>
    <w:rPr>
      <w:rFonts w:asciiTheme="minorHAnsi" w:hAnsiTheme="minorHAnsi" w:cstheme="minorBidi"/>
      <w:spacing w:val="20"/>
      <w:sz w:val="22"/>
      <w:szCs w:val="22"/>
    </w:rPr>
  </w:style>
  <w:style w:type="character" w:customStyle="1" w:styleId="6">
    <w:name w:val="Основной текст (6)_"/>
    <w:basedOn w:val="a0"/>
    <w:link w:val="60"/>
    <w:rsid w:val="00A9374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3748"/>
    <w:pPr>
      <w:widowControl/>
      <w:shd w:val="clear" w:color="auto" w:fill="FFFFFF"/>
      <w:autoSpaceDE/>
      <w:autoSpaceDN/>
      <w:adjustRightInd/>
      <w:spacing w:before="120" w:after="120" w:line="0" w:lineRule="atLeast"/>
      <w:ind w:hanging="820"/>
    </w:pPr>
    <w:rPr>
      <w:rFonts w:asciiTheme="minorHAnsi" w:hAnsiTheme="minorHAnsi" w:cstheme="minorBidi"/>
      <w:sz w:val="12"/>
      <w:szCs w:val="12"/>
    </w:rPr>
  </w:style>
  <w:style w:type="character" w:customStyle="1" w:styleId="12">
    <w:name w:val="Заголовок №1_"/>
    <w:basedOn w:val="a0"/>
    <w:link w:val="13"/>
    <w:rsid w:val="00A93748"/>
    <w:rPr>
      <w:sz w:val="16"/>
      <w:szCs w:val="16"/>
      <w:shd w:val="clear" w:color="auto" w:fill="FFFFFF"/>
    </w:rPr>
  </w:style>
  <w:style w:type="character" w:customStyle="1" w:styleId="16pt">
    <w:name w:val="Заголовок №1 + 6 pt"/>
    <w:basedOn w:val="12"/>
    <w:rsid w:val="00A93748"/>
    <w:rPr>
      <w:sz w:val="12"/>
      <w:szCs w:val="12"/>
      <w:shd w:val="clear" w:color="auto" w:fill="FFFFFF"/>
    </w:rPr>
  </w:style>
  <w:style w:type="character" w:customStyle="1" w:styleId="114pt">
    <w:name w:val="Заголовок №1 + 14 pt"/>
    <w:basedOn w:val="12"/>
    <w:rsid w:val="00A93748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93748"/>
    <w:pPr>
      <w:widowControl/>
      <w:shd w:val="clear" w:color="auto" w:fill="FFFFFF"/>
      <w:autoSpaceDE/>
      <w:autoSpaceDN/>
      <w:adjustRightInd/>
      <w:spacing w:before="300" w:after="540" w:line="0" w:lineRule="atLeast"/>
      <w:outlineLvl w:val="0"/>
    </w:pPr>
    <w:rPr>
      <w:rFonts w:asciiTheme="minorHAnsi" w:hAnsiTheme="minorHAnsi" w:cstheme="minorBidi"/>
      <w:sz w:val="16"/>
      <w:szCs w:val="16"/>
    </w:rPr>
  </w:style>
  <w:style w:type="character" w:customStyle="1" w:styleId="614pt">
    <w:name w:val="Основной текст (6) + 14 pt"/>
    <w:basedOn w:val="6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3pt">
    <w:name w:val="Основной текст (7) + Интервал 3 pt"/>
    <w:basedOn w:val="7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hd w:val="clear" w:color="auto" w:fill="FFFFFF"/>
      <w:lang w:val="en-US"/>
    </w:rPr>
  </w:style>
  <w:style w:type="character" w:customStyle="1" w:styleId="115pt">
    <w:name w:val="Основной текст + 11;5 pt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A93748"/>
    <w:rPr>
      <w:spacing w:val="-20"/>
      <w:sz w:val="35"/>
      <w:szCs w:val="35"/>
      <w:shd w:val="clear" w:color="auto" w:fill="FFFFFF"/>
    </w:rPr>
  </w:style>
  <w:style w:type="character" w:customStyle="1" w:styleId="395pt0pt">
    <w:name w:val="Заголовок №3 + 9;5 pt;Не полужирный;Интервал 0 pt"/>
    <w:basedOn w:val="33"/>
    <w:rsid w:val="00A93748"/>
    <w:rPr>
      <w:b/>
      <w:bCs/>
      <w:spacing w:val="10"/>
      <w:sz w:val="19"/>
      <w:szCs w:val="19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A93748"/>
    <w:pPr>
      <w:widowControl/>
      <w:shd w:val="clear" w:color="auto" w:fill="FFFFFF"/>
      <w:autoSpaceDE/>
      <w:autoSpaceDN/>
      <w:adjustRightInd/>
      <w:spacing w:before="120" w:after="300" w:line="0" w:lineRule="atLeast"/>
      <w:outlineLvl w:val="2"/>
    </w:pPr>
    <w:rPr>
      <w:rFonts w:asciiTheme="minorHAnsi" w:hAnsiTheme="minorHAnsi" w:cstheme="minorBidi"/>
      <w:spacing w:val="-20"/>
      <w:sz w:val="35"/>
      <w:szCs w:val="35"/>
    </w:rPr>
  </w:style>
  <w:style w:type="character" w:customStyle="1" w:styleId="4pt">
    <w:name w:val="Основной текст + 4 pt;Малые прописные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shd w:val="clear" w:color="auto" w:fill="FFFFFF"/>
      <w:lang w:val="en-US"/>
    </w:rPr>
  </w:style>
  <w:style w:type="paragraph" w:styleId="af6">
    <w:name w:val="Title"/>
    <w:basedOn w:val="a"/>
    <w:next w:val="a"/>
    <w:link w:val="af7"/>
    <w:qFormat/>
    <w:rsid w:val="00A93748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A937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pt">
    <w:name w:val="Основной текст + 17;5 pt;Малые прописные"/>
    <w:basedOn w:val="af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basedOn w:val="7"/>
    <w:rsid w:val="00A9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paragraph" w:customStyle="1" w:styleId="ConsNormal">
    <w:name w:val="ConsNormal"/>
    <w:rsid w:val="007655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541D85"/>
  </w:style>
  <w:style w:type="character" w:customStyle="1" w:styleId="af8">
    <w:name w:val="Заголовок сообщения (текст)"/>
    <w:rsid w:val="00541D85"/>
    <w:rPr>
      <w:rFonts w:ascii="Arial Black" w:hAnsi="Arial Black"/>
      <w:spacing w:val="-10"/>
      <w:sz w:val="18"/>
    </w:rPr>
  </w:style>
  <w:style w:type="paragraph" w:styleId="af9">
    <w:name w:val="Document Map"/>
    <w:basedOn w:val="a"/>
    <w:link w:val="afa"/>
    <w:rsid w:val="00541D85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imes New Roman"/>
      <w:lang w:val="x-none" w:eastAsia="x-none"/>
    </w:rPr>
  </w:style>
  <w:style w:type="character" w:customStyle="1" w:styleId="afa">
    <w:name w:val="Схема документа Знак"/>
    <w:basedOn w:val="a0"/>
    <w:link w:val="af9"/>
    <w:rsid w:val="00541D8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b">
    <w:name w:val="Strong"/>
    <w:uiPriority w:val="22"/>
    <w:qFormat/>
    <w:rsid w:val="00541D85"/>
    <w:rPr>
      <w:b/>
      <w:bCs/>
    </w:rPr>
  </w:style>
  <w:style w:type="paragraph" w:styleId="afc">
    <w:name w:val="annotation text"/>
    <w:basedOn w:val="a"/>
    <w:link w:val="afd"/>
    <w:rsid w:val="00541D85"/>
    <w:pPr>
      <w:widowControl/>
      <w:autoSpaceDE/>
      <w:autoSpaceDN/>
      <w:adjustRightInd/>
    </w:pPr>
    <w:rPr>
      <w:rFonts w:ascii="a_FuturicaBs" w:eastAsia="Times New Roman" w:hAnsi="a_FuturicaBs" w:cs="Times New Roman"/>
      <w:sz w:val="14"/>
      <w:lang w:val="x-none" w:eastAsia="x-none"/>
    </w:rPr>
  </w:style>
  <w:style w:type="character" w:customStyle="1" w:styleId="afd">
    <w:name w:val="Текст примечания Знак"/>
    <w:basedOn w:val="a0"/>
    <w:link w:val="afc"/>
    <w:rsid w:val="00541D85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2">
    <w:name w:val="Body Text 2"/>
    <w:basedOn w:val="a"/>
    <w:link w:val="23"/>
    <w:rsid w:val="00541D85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541D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541D8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style91">
    <w:name w:val="style91"/>
    <w:rsid w:val="00541D85"/>
    <w:rPr>
      <w:sz w:val="21"/>
      <w:szCs w:val="21"/>
    </w:rPr>
  </w:style>
  <w:style w:type="table" w:customStyle="1" w:styleId="15">
    <w:name w:val="Сетка таблицы1"/>
    <w:basedOn w:val="a1"/>
    <w:next w:val="ae"/>
    <w:rsid w:val="0054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541D85"/>
    <w:pPr>
      <w:numPr>
        <w:numId w:val="1"/>
      </w:numPr>
    </w:pPr>
  </w:style>
  <w:style w:type="paragraph" w:customStyle="1" w:styleId="ConsPlusNonformat">
    <w:name w:val="ConsPlusNonformat"/>
    <w:uiPriority w:val="99"/>
    <w:rsid w:val="00541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1D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541D85"/>
    <w:rPr>
      <w:rFonts w:ascii="Arial" w:hAnsi="Arial" w:cs="Arial"/>
      <w:sz w:val="20"/>
      <w:szCs w:val="20"/>
    </w:rPr>
  </w:style>
  <w:style w:type="character" w:styleId="afe">
    <w:name w:val="FollowedHyperlink"/>
    <w:uiPriority w:val="99"/>
    <w:unhideWhenUsed/>
    <w:rsid w:val="00541D85"/>
    <w:rPr>
      <w:color w:val="800080"/>
      <w:u w:val="single"/>
    </w:rPr>
  </w:style>
  <w:style w:type="paragraph" w:customStyle="1" w:styleId="xl63">
    <w:name w:val="xl63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41D8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1D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41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1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41D85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</w:rPr>
  </w:style>
  <w:style w:type="paragraph" w:customStyle="1" w:styleId="xl78">
    <w:name w:val="xl78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963634"/>
      <w:sz w:val="24"/>
      <w:szCs w:val="24"/>
    </w:rPr>
  </w:style>
  <w:style w:type="paragraph" w:customStyle="1" w:styleId="xl79">
    <w:name w:val="xl79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</w:rPr>
  </w:style>
  <w:style w:type="paragraph" w:customStyle="1" w:styleId="xl81">
    <w:name w:val="xl81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</w:rPr>
  </w:style>
  <w:style w:type="paragraph" w:customStyle="1" w:styleId="xl82">
    <w:name w:val="xl82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41D8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541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541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41D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41D8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541D8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541D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541D8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41D8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41D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541D8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541D8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541D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541D8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541D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41D85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541D8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541D8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">
    <w:name w:val="footnote text"/>
    <w:basedOn w:val="a"/>
    <w:link w:val="aff0"/>
    <w:rsid w:val="00541D85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f0">
    <w:name w:val="Текст сноски Знак"/>
    <w:basedOn w:val="a0"/>
    <w:link w:val="aff"/>
    <w:rsid w:val="00541D85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541D85"/>
    <w:rPr>
      <w:vertAlign w:val="superscript"/>
    </w:rPr>
  </w:style>
  <w:style w:type="character" w:customStyle="1" w:styleId="220">
    <w:name w:val="Основной текст (22)"/>
    <w:rsid w:val="00541D8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41D85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41D85"/>
    <w:pPr>
      <w:widowControl/>
      <w:shd w:val="clear" w:color="auto" w:fill="FFFFFF"/>
      <w:autoSpaceDE/>
      <w:autoSpaceDN/>
      <w:adjustRightInd/>
      <w:spacing w:before="180" w:after="300" w:line="0" w:lineRule="atLeast"/>
    </w:pPr>
    <w:rPr>
      <w:rFonts w:asciiTheme="minorHAnsi" w:hAnsiTheme="minorHAnsi" w:cstheme="minorBidi"/>
      <w:sz w:val="23"/>
      <w:szCs w:val="23"/>
    </w:rPr>
  </w:style>
  <w:style w:type="character" w:customStyle="1" w:styleId="130">
    <w:name w:val="Основной текст (13)"/>
    <w:rsid w:val="00541D85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541D85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541D85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41D85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hAnsiTheme="minorHAnsi" w:cstheme="minorBidi"/>
      <w:sz w:val="8"/>
      <w:szCs w:val="8"/>
    </w:rPr>
  </w:style>
  <w:style w:type="character" w:customStyle="1" w:styleId="200">
    <w:name w:val="Основной текст (20)_"/>
    <w:link w:val="201"/>
    <w:rsid w:val="00541D85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541D85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41D85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hAnsiTheme="minorHAnsi" w:cstheme="minorBidi"/>
      <w:sz w:val="8"/>
      <w:szCs w:val="8"/>
    </w:rPr>
  </w:style>
  <w:style w:type="paragraph" w:customStyle="1" w:styleId="211">
    <w:name w:val="Основной текст (21)"/>
    <w:basedOn w:val="a"/>
    <w:link w:val="210"/>
    <w:rsid w:val="00541D85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hAnsiTheme="minorHAnsi" w:cstheme="minorBidi"/>
      <w:sz w:val="8"/>
      <w:szCs w:val="8"/>
    </w:rPr>
  </w:style>
  <w:style w:type="character" w:customStyle="1" w:styleId="25">
    <w:name w:val="Основной текст (25)_"/>
    <w:link w:val="250"/>
    <w:rsid w:val="00541D85"/>
    <w:rPr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rsid w:val="00541D85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41D85"/>
    <w:pPr>
      <w:widowControl/>
      <w:shd w:val="clear" w:color="auto" w:fill="FFFFFF"/>
      <w:autoSpaceDE/>
      <w:autoSpaceDN/>
      <w:adjustRightInd/>
      <w:spacing w:line="274" w:lineRule="exact"/>
    </w:pPr>
    <w:rPr>
      <w:rFonts w:asciiTheme="minorHAnsi" w:hAnsiTheme="minorHAnsi" w:cstheme="minorBidi"/>
      <w:sz w:val="23"/>
      <w:szCs w:val="23"/>
    </w:rPr>
  </w:style>
  <w:style w:type="paragraph" w:customStyle="1" w:styleId="231">
    <w:name w:val="Заголовок №2 (3)"/>
    <w:basedOn w:val="a"/>
    <w:link w:val="230"/>
    <w:qFormat/>
    <w:rsid w:val="00541D85"/>
    <w:pPr>
      <w:widowControl/>
      <w:shd w:val="clear" w:color="auto" w:fill="FFFFFF"/>
      <w:autoSpaceDE/>
      <w:autoSpaceDN/>
      <w:adjustRightInd/>
      <w:spacing w:before="1080" w:after="180" w:line="278" w:lineRule="exact"/>
      <w:jc w:val="center"/>
      <w:outlineLvl w:val="1"/>
    </w:pPr>
    <w:rPr>
      <w:rFonts w:asciiTheme="minorHAnsi" w:hAnsiTheme="minorHAnsi" w:cstheme="minorBidi"/>
      <w:b/>
      <w:bCs/>
      <w:color w:val="000000"/>
      <w:sz w:val="28"/>
      <w:szCs w:val="23"/>
    </w:rPr>
  </w:style>
  <w:style w:type="table" w:customStyle="1" w:styleId="35">
    <w:name w:val="Сетка таблицы3"/>
    <w:basedOn w:val="a1"/>
    <w:next w:val="ae"/>
    <w:uiPriority w:val="59"/>
    <w:rsid w:val="00541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41D85"/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541D85"/>
    <w:rPr>
      <w:spacing w:val="-3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541D85"/>
    <w:rPr>
      <w:spacing w:val="-3"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541D85"/>
    <w:rPr>
      <w:spacing w:val="10"/>
      <w:sz w:val="19"/>
      <w:szCs w:val="19"/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541D85"/>
    <w:rPr>
      <w:spacing w:val="-3"/>
      <w:sz w:val="26"/>
      <w:szCs w:val="26"/>
      <w:shd w:val="clear" w:color="auto" w:fill="FFFFFF"/>
    </w:rPr>
  </w:style>
  <w:style w:type="character" w:styleId="aff2">
    <w:name w:val="Emphasis"/>
    <w:basedOn w:val="a0"/>
    <w:qFormat/>
    <w:rsid w:val="00541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e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D149-96E4-400E-BEDD-B8A17D47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1360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3</cp:revision>
  <cp:lastPrinted>2022-04-12T05:09:00Z</cp:lastPrinted>
  <dcterms:created xsi:type="dcterms:W3CDTF">2022-08-09T05:29:00Z</dcterms:created>
  <dcterms:modified xsi:type="dcterms:W3CDTF">2022-08-09T05:53:00Z</dcterms:modified>
</cp:coreProperties>
</file>